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4C" w:rsidRDefault="005E014C" w:rsidP="005E014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5E014C" w:rsidRPr="00527DFC" w:rsidRDefault="005E014C" w:rsidP="005E014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ГЕРБЕ ПУДОЖСКОГО ГОРОДСКОГО ПОСЕЛЕНИЯ</w:t>
      </w:r>
    </w:p>
    <w:p w:rsidR="00A76B30" w:rsidRDefault="00A76B30" w:rsidP="005E014C">
      <w:pPr>
        <w:ind w:firstLine="540"/>
        <w:jc w:val="both"/>
      </w:pPr>
    </w:p>
    <w:p w:rsidR="005E014C" w:rsidRPr="008505F0" w:rsidRDefault="005E014C" w:rsidP="005E014C">
      <w:pPr>
        <w:ind w:firstLine="540"/>
        <w:jc w:val="both"/>
      </w:pPr>
      <w:r w:rsidRPr="008505F0">
        <w:t>Настоящим по</w:t>
      </w:r>
      <w:r>
        <w:t xml:space="preserve">ложением устанавливаются герб </w:t>
      </w:r>
      <w:proofErr w:type="spellStart"/>
      <w:r>
        <w:t>Пудож</w:t>
      </w:r>
      <w:r w:rsidRPr="008505F0">
        <w:t>ского</w:t>
      </w:r>
      <w:proofErr w:type="spellEnd"/>
      <w:r w:rsidRPr="008505F0">
        <w:t xml:space="preserve"> </w:t>
      </w:r>
      <w:r>
        <w:t>городского поселения</w:t>
      </w:r>
      <w:r w:rsidRPr="008505F0">
        <w:t xml:space="preserve"> Республики Карелия, его описание и порядок официального использования. </w:t>
      </w:r>
    </w:p>
    <w:p w:rsidR="005E014C" w:rsidRPr="008505F0" w:rsidRDefault="005E014C" w:rsidP="005E014C">
      <w:pPr>
        <w:ind w:firstLine="540"/>
        <w:jc w:val="both"/>
      </w:pPr>
      <w:r>
        <w:rPr>
          <w:b/>
          <w:bCs/>
        </w:rPr>
        <w:t xml:space="preserve">1. </w:t>
      </w:r>
      <w:r w:rsidRPr="008505F0">
        <w:rPr>
          <w:b/>
          <w:bCs/>
        </w:rPr>
        <w:t>Общие положения</w:t>
      </w:r>
      <w:r w:rsidRPr="008505F0">
        <w:t xml:space="preserve"> </w:t>
      </w:r>
    </w:p>
    <w:p w:rsidR="005E014C" w:rsidRDefault="005E014C" w:rsidP="005E014C">
      <w:pPr>
        <w:ind w:firstLine="540"/>
        <w:jc w:val="both"/>
      </w:pPr>
      <w:r w:rsidRPr="008505F0">
        <w:t xml:space="preserve">1.1. Герб </w:t>
      </w:r>
      <w:proofErr w:type="spellStart"/>
      <w:r>
        <w:t>Пудож</w:t>
      </w:r>
      <w:r w:rsidRPr="008505F0">
        <w:t>ского</w:t>
      </w:r>
      <w:proofErr w:type="spellEnd"/>
      <w:r w:rsidRPr="008505F0">
        <w:t xml:space="preserve"> </w:t>
      </w:r>
      <w:r>
        <w:t>городского поселения</w:t>
      </w:r>
      <w:r w:rsidRPr="008505F0">
        <w:t xml:space="preserve"> Республики Карелия (далее – </w:t>
      </w:r>
      <w:r>
        <w:t>герб Пудожа</w:t>
      </w:r>
      <w:r w:rsidRPr="008505F0">
        <w:t xml:space="preserve">) является официальным символом </w:t>
      </w:r>
      <w:proofErr w:type="spellStart"/>
      <w:r>
        <w:t>Пудож</w:t>
      </w:r>
      <w:r w:rsidRPr="008505F0">
        <w:t>ского</w:t>
      </w:r>
      <w:proofErr w:type="spellEnd"/>
      <w:r w:rsidRPr="008505F0">
        <w:t xml:space="preserve"> </w:t>
      </w:r>
      <w:r>
        <w:t>городского поселения</w:t>
      </w:r>
      <w:r w:rsidRPr="008505F0">
        <w:t xml:space="preserve"> Республики Карелия,</w:t>
      </w:r>
    </w:p>
    <w:p w:rsidR="005E014C" w:rsidRPr="008505F0" w:rsidRDefault="005E014C" w:rsidP="005E014C">
      <w:pPr>
        <w:ind w:firstLine="540"/>
        <w:jc w:val="both"/>
      </w:pPr>
      <w:r>
        <w:t>1.2. Положение о гербе Пудожа</w:t>
      </w:r>
      <w:r w:rsidRPr="008505F0">
        <w:t xml:space="preserve"> и рисунки</w:t>
      </w:r>
      <w:r>
        <w:t xml:space="preserve"> герба</w:t>
      </w:r>
      <w:r w:rsidRPr="008505F0">
        <w:t xml:space="preserve"> </w:t>
      </w:r>
      <w:r>
        <w:t>Пудожа</w:t>
      </w:r>
      <w:r w:rsidRPr="008505F0">
        <w:t xml:space="preserve"> в многоцветном и одноцветном вариантах хранятся в </w:t>
      </w:r>
      <w:r>
        <w:t xml:space="preserve">Администрации </w:t>
      </w:r>
      <w:proofErr w:type="spellStart"/>
      <w:r>
        <w:t>Пудожского</w:t>
      </w:r>
      <w:proofErr w:type="spellEnd"/>
      <w:r>
        <w:t xml:space="preserve"> городского поселения</w:t>
      </w:r>
      <w:r w:rsidRPr="008505F0">
        <w:t xml:space="preserve"> и доступны для ознакомления всем заинтересованным лицам. </w:t>
      </w:r>
    </w:p>
    <w:p w:rsidR="005E014C" w:rsidRPr="008505F0" w:rsidRDefault="005E014C" w:rsidP="005E014C">
      <w:pPr>
        <w:ind w:firstLine="540"/>
        <w:jc w:val="both"/>
      </w:pPr>
      <w:r w:rsidRPr="008505F0">
        <w:t xml:space="preserve">1.3. </w:t>
      </w:r>
      <w:r>
        <w:t xml:space="preserve">Герб Пудожа </w:t>
      </w:r>
      <w:r w:rsidRPr="008505F0">
        <w:t xml:space="preserve">подлежит внесению в Государственный геральдический регистр Российской Федерации. </w:t>
      </w:r>
    </w:p>
    <w:p w:rsidR="005E014C" w:rsidRPr="008505F0" w:rsidRDefault="005E014C" w:rsidP="005E014C">
      <w:pPr>
        <w:ind w:firstLine="540"/>
        <w:jc w:val="both"/>
      </w:pPr>
      <w:r>
        <w:rPr>
          <w:b/>
          <w:bCs/>
        </w:rPr>
        <w:t xml:space="preserve">2. Описание герба </w:t>
      </w:r>
      <w:r w:rsidRPr="00613591">
        <w:rPr>
          <w:b/>
        </w:rPr>
        <w:t xml:space="preserve">Пудожа </w:t>
      </w:r>
    </w:p>
    <w:p w:rsidR="005E014C" w:rsidRDefault="005E014C" w:rsidP="005E014C">
      <w:pPr>
        <w:ind w:firstLine="540"/>
        <w:jc w:val="both"/>
      </w:pPr>
      <w:r w:rsidRPr="008505F0">
        <w:t xml:space="preserve">2.1. Геральдическое описание </w:t>
      </w:r>
      <w:r>
        <w:t>герба Пудожа: «</w:t>
      </w:r>
      <w:r w:rsidRPr="005E014C">
        <w:t>В зеленом поле - три сложенных вместе и показанных в левую перевязь золотых пучка льна. Щит увенчан муниципальной башенной короной установленного образца. Девиз «Особливой доброты» начертан черны</w:t>
      </w:r>
      <w:r>
        <w:t xml:space="preserve">ми литерами на серебряной ленте». </w:t>
      </w:r>
    </w:p>
    <w:p w:rsidR="005E014C" w:rsidRDefault="005E014C" w:rsidP="005E014C">
      <w:pPr>
        <w:ind w:firstLine="540"/>
        <w:jc w:val="both"/>
      </w:pPr>
      <w:r>
        <w:t xml:space="preserve">2.2. Авторами герба Пудожа являются </w:t>
      </w:r>
      <w:proofErr w:type="spellStart"/>
      <w:r>
        <w:t>Емелин</w:t>
      </w:r>
      <w:proofErr w:type="spellEnd"/>
      <w:r>
        <w:t xml:space="preserve"> Илья Борисович и</w:t>
      </w:r>
      <w:r w:rsidRPr="005427E9">
        <w:t xml:space="preserve"> </w:t>
      </w:r>
      <w:r>
        <w:t>Максимов Алексей Александрович</w:t>
      </w:r>
    </w:p>
    <w:p w:rsidR="005E014C" w:rsidRPr="008505F0" w:rsidRDefault="005E014C" w:rsidP="005E014C">
      <w:pPr>
        <w:ind w:firstLine="540"/>
        <w:jc w:val="both"/>
      </w:pPr>
      <w:r w:rsidRPr="008505F0">
        <w:rPr>
          <w:b/>
          <w:bCs/>
        </w:rPr>
        <w:t xml:space="preserve">3. Порядок воспроизведения </w:t>
      </w:r>
      <w:r>
        <w:rPr>
          <w:b/>
          <w:bCs/>
        </w:rPr>
        <w:t xml:space="preserve">герба </w:t>
      </w:r>
      <w:r w:rsidRPr="00613591">
        <w:rPr>
          <w:b/>
        </w:rPr>
        <w:t>Пудожа</w:t>
      </w:r>
    </w:p>
    <w:p w:rsidR="005E014C" w:rsidRPr="008505F0" w:rsidRDefault="005E014C" w:rsidP="005E014C">
      <w:pPr>
        <w:ind w:firstLine="540"/>
        <w:jc w:val="both"/>
      </w:pPr>
      <w:r w:rsidRPr="008505F0">
        <w:t xml:space="preserve">3.1. Воспроизведение </w:t>
      </w:r>
      <w:r>
        <w:t>герба Пудожа</w:t>
      </w:r>
      <w:r w:rsidRPr="008505F0">
        <w:t xml:space="preserve"> независ</w:t>
      </w:r>
      <w:r>
        <w:t>имо от его размеров, техники ис</w:t>
      </w:r>
      <w:r w:rsidRPr="008505F0">
        <w:t xml:space="preserve">полнения и назначения, должно точно соответствовать геральдическому описанию, приведенному в п. </w:t>
      </w:r>
      <w:r>
        <w:t>2</w:t>
      </w:r>
      <w:r w:rsidRPr="008505F0">
        <w:t xml:space="preserve">.1. статьи </w:t>
      </w:r>
      <w:r>
        <w:t>2</w:t>
      </w:r>
      <w:r w:rsidRPr="008505F0">
        <w:t xml:space="preserve"> настоящего Положения. Воспроизведение </w:t>
      </w:r>
      <w:r>
        <w:t>герба Пудожа</w:t>
      </w:r>
      <w:r w:rsidRPr="008505F0">
        <w:t xml:space="preserve"> допускается в многоцветном и одноцветном вариантах. </w:t>
      </w:r>
    </w:p>
    <w:p w:rsidR="005E014C" w:rsidRDefault="005E014C" w:rsidP="005E014C">
      <w:pPr>
        <w:ind w:firstLine="540"/>
        <w:jc w:val="both"/>
      </w:pPr>
      <w:r>
        <w:t>3.2.</w:t>
      </w:r>
      <w:r w:rsidRPr="008505F0">
        <w:t xml:space="preserve"> Воспроизведение герба, независимо от назначения и случая использования, допускается с дополнительными элементами</w:t>
      </w:r>
      <w:r>
        <w:t>: короной, девизом</w:t>
      </w:r>
      <w:r w:rsidRPr="008505F0">
        <w:t xml:space="preserve"> или без дополнительных элементов, в виде одного щита</w:t>
      </w:r>
      <w:r>
        <w:t>, либо частью из них</w:t>
      </w:r>
      <w:r w:rsidRPr="008505F0">
        <w:t>. Изображения герба</w:t>
      </w:r>
      <w:r>
        <w:t>,</w:t>
      </w:r>
      <w:r w:rsidRPr="008505F0">
        <w:t xml:space="preserve"> как в виде одного щита, так и с дополнительными элементами, являются равнозначными, равноценными и равно приемлемыми во всех случаях </w:t>
      </w:r>
      <w:r>
        <w:t>официального использования.</w:t>
      </w:r>
    </w:p>
    <w:p w:rsidR="005E014C" w:rsidRDefault="005E014C" w:rsidP="005E014C">
      <w:pPr>
        <w:ind w:firstLine="540"/>
        <w:jc w:val="both"/>
      </w:pPr>
      <w:r w:rsidRPr="008505F0">
        <w:t xml:space="preserve">3.3. Ответственность за искажение рисунка </w:t>
      </w:r>
      <w:r>
        <w:t>герба Пудожа</w:t>
      </w:r>
      <w:r w:rsidRPr="008505F0">
        <w:t xml:space="preserve"> или изменение композиции или цветов, выходящее за пределы </w:t>
      </w:r>
      <w:proofErr w:type="spellStart"/>
      <w:r w:rsidRPr="008505F0">
        <w:t>геральдически</w:t>
      </w:r>
      <w:proofErr w:type="spellEnd"/>
      <w:r w:rsidRPr="008505F0">
        <w:t xml:space="preserve"> допустимого, несет исполнитель допущенных искажений или изменений.</w:t>
      </w:r>
    </w:p>
    <w:p w:rsidR="005E014C" w:rsidRDefault="005E014C" w:rsidP="005E014C">
      <w:pPr>
        <w:ind w:firstLine="540"/>
        <w:jc w:val="both"/>
      </w:pPr>
      <w:r>
        <w:rPr>
          <w:b/>
          <w:bCs/>
        </w:rPr>
        <w:t>4</w:t>
      </w:r>
      <w:r w:rsidRPr="008505F0">
        <w:rPr>
          <w:b/>
          <w:bCs/>
        </w:rPr>
        <w:t xml:space="preserve">. Порядок официального использования </w:t>
      </w:r>
      <w:r>
        <w:rPr>
          <w:b/>
          <w:bCs/>
        </w:rPr>
        <w:t xml:space="preserve">герба </w:t>
      </w:r>
      <w:r w:rsidRPr="00613591">
        <w:rPr>
          <w:b/>
        </w:rPr>
        <w:t>Пудожа</w:t>
      </w:r>
      <w:r w:rsidRPr="008505F0">
        <w:t xml:space="preserve"> 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 xml:space="preserve">.1. </w:t>
      </w:r>
      <w:r>
        <w:t>Герб Пудожа помещается:</w:t>
      </w:r>
    </w:p>
    <w:p w:rsidR="005E014C" w:rsidRDefault="005E014C" w:rsidP="005E014C">
      <w:pPr>
        <w:ind w:firstLine="540"/>
        <w:jc w:val="both"/>
      </w:pPr>
      <w:r w:rsidRPr="008505F0">
        <w:t>- на зданиях о</w:t>
      </w:r>
      <w:r>
        <w:t>рганов местного самоуправления;</w:t>
      </w:r>
    </w:p>
    <w:p w:rsidR="005E014C" w:rsidRDefault="005E014C" w:rsidP="005E014C">
      <w:pPr>
        <w:ind w:firstLine="540"/>
        <w:jc w:val="both"/>
      </w:pPr>
      <w:r w:rsidRPr="008505F0">
        <w:t xml:space="preserve">- на зданиях официальных представительств </w:t>
      </w:r>
      <w:proofErr w:type="spellStart"/>
      <w:r>
        <w:t>Пудожского</w:t>
      </w:r>
      <w:proofErr w:type="spellEnd"/>
      <w:r>
        <w:t xml:space="preserve"> городского поселения </w:t>
      </w:r>
      <w:r w:rsidRPr="008505F0">
        <w:t xml:space="preserve">за пределами </w:t>
      </w:r>
      <w:proofErr w:type="spellStart"/>
      <w:r>
        <w:t>Пудожского</w:t>
      </w:r>
      <w:proofErr w:type="spellEnd"/>
      <w:r>
        <w:t xml:space="preserve"> городского поселения;</w:t>
      </w:r>
    </w:p>
    <w:p w:rsidR="005E014C" w:rsidRDefault="005E014C" w:rsidP="005E014C">
      <w:pPr>
        <w:ind w:firstLine="540"/>
        <w:jc w:val="both"/>
      </w:pPr>
      <w:r w:rsidRPr="008505F0">
        <w:t xml:space="preserve">- в залах заседаний органов местного самоуправления; </w:t>
      </w:r>
    </w:p>
    <w:p w:rsidR="005E014C" w:rsidRDefault="005E014C" w:rsidP="005E014C">
      <w:pPr>
        <w:ind w:firstLine="540"/>
        <w:jc w:val="both"/>
      </w:pPr>
      <w:r w:rsidRPr="008505F0">
        <w:t xml:space="preserve">- в рабочих кабинетах главы муниципального образования, выборных и назначаемых должностных лиц местного самоуправления. </w:t>
      </w:r>
    </w:p>
    <w:p w:rsidR="005E014C" w:rsidRDefault="005E014C" w:rsidP="005E014C">
      <w:pPr>
        <w:ind w:firstLine="540"/>
        <w:jc w:val="both"/>
      </w:pPr>
      <w:r>
        <w:t>4.2. Герб Пудожа</w:t>
      </w:r>
      <w:r w:rsidRPr="008505F0">
        <w:t xml:space="preserve"> помещается на бланках:</w:t>
      </w:r>
    </w:p>
    <w:p w:rsidR="005E014C" w:rsidRDefault="005E014C" w:rsidP="005E014C">
      <w:pPr>
        <w:ind w:firstLine="540"/>
        <w:jc w:val="both"/>
      </w:pPr>
      <w:r w:rsidRPr="008505F0">
        <w:t>- правовых актов органов местного самоуправления и должностн</w:t>
      </w:r>
      <w:r>
        <w:t>ых лиц местного самоуправления;</w:t>
      </w:r>
    </w:p>
    <w:p w:rsidR="005E014C" w:rsidRDefault="005E014C" w:rsidP="005E014C">
      <w:pPr>
        <w:ind w:firstLine="540"/>
        <w:jc w:val="both"/>
      </w:pPr>
      <w:r w:rsidRPr="008505F0">
        <w:t xml:space="preserve">- представительного органа самоуправления; </w:t>
      </w:r>
    </w:p>
    <w:p w:rsidR="005E014C" w:rsidRDefault="005E014C" w:rsidP="005E014C">
      <w:pPr>
        <w:ind w:firstLine="540"/>
        <w:jc w:val="both"/>
      </w:pPr>
      <w:r w:rsidRPr="008505F0">
        <w:t>- главы муниципального образования, исполнительного органа местного самоуправления;</w:t>
      </w:r>
    </w:p>
    <w:p w:rsidR="005E014C" w:rsidRDefault="005E014C" w:rsidP="005E014C">
      <w:pPr>
        <w:ind w:firstLine="540"/>
        <w:jc w:val="both"/>
      </w:pPr>
      <w:r w:rsidRPr="008505F0">
        <w:t xml:space="preserve">- иных выборных и назначаемых должностных лиц местного самоуправления. </w:t>
      </w:r>
    </w:p>
    <w:p w:rsidR="005E014C" w:rsidRPr="008505F0" w:rsidRDefault="005E014C" w:rsidP="005E014C">
      <w:pPr>
        <w:ind w:firstLine="540"/>
        <w:jc w:val="both"/>
      </w:pPr>
      <w:r>
        <w:t>4</w:t>
      </w:r>
      <w:r w:rsidRPr="008505F0">
        <w:t xml:space="preserve">.3. </w:t>
      </w:r>
      <w:r>
        <w:t>Герб Пудожа</w:t>
      </w:r>
      <w:r w:rsidRPr="008505F0">
        <w:t xml:space="preserve"> воспроизводится на удостоверениях лиц, осуществляющих службу на должностях в органах местного самоуправления, муниципальных служащих, депутатов </w:t>
      </w:r>
      <w:r w:rsidRPr="008505F0">
        <w:lastRenderedPageBreak/>
        <w:t xml:space="preserve">представительного органа местного самоуправления; членов иных органов местного самоуправления. 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>.4.</w:t>
      </w:r>
      <w:r>
        <w:t xml:space="preserve"> </w:t>
      </w:r>
      <w:r w:rsidRPr="008505F0">
        <w:t>Г</w:t>
      </w:r>
      <w:r>
        <w:t>ерб Пудожа</w:t>
      </w:r>
      <w:r w:rsidRPr="008505F0">
        <w:t xml:space="preserve"> помещается:</w:t>
      </w:r>
    </w:p>
    <w:p w:rsidR="005E014C" w:rsidRDefault="005E014C" w:rsidP="005E014C">
      <w:pPr>
        <w:ind w:firstLine="540"/>
        <w:jc w:val="both"/>
      </w:pPr>
      <w:r w:rsidRPr="008505F0">
        <w:t>- на печатях о</w:t>
      </w:r>
      <w:r>
        <w:t>рганов местного самоуправления;</w:t>
      </w:r>
    </w:p>
    <w:p w:rsidR="005E014C" w:rsidRDefault="005E014C" w:rsidP="005E014C">
      <w:pPr>
        <w:ind w:firstLine="540"/>
        <w:jc w:val="both"/>
      </w:pPr>
      <w:r w:rsidRPr="008505F0">
        <w:t>- на официальных изданиях о</w:t>
      </w:r>
      <w:r>
        <w:t>рганов местного самоуправления.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>.5.</w:t>
      </w:r>
      <w:r>
        <w:t xml:space="preserve">Герб Пудожа может помещаться </w:t>
      </w:r>
      <w:proofErr w:type="gramStart"/>
      <w:r>
        <w:t>на</w:t>
      </w:r>
      <w:proofErr w:type="gramEnd"/>
      <w:r>
        <w:t>:</w:t>
      </w:r>
    </w:p>
    <w:p w:rsidR="005E014C" w:rsidRDefault="005E014C" w:rsidP="005E014C">
      <w:pPr>
        <w:ind w:firstLine="540"/>
        <w:jc w:val="both"/>
      </w:pPr>
      <w:r w:rsidRPr="008505F0">
        <w:t xml:space="preserve">- </w:t>
      </w:r>
      <w:proofErr w:type="gramStart"/>
      <w:r w:rsidRPr="008505F0">
        <w:t>наградах</w:t>
      </w:r>
      <w:proofErr w:type="gramEnd"/>
      <w:r w:rsidRPr="008505F0">
        <w:t xml:space="preserve"> и памятных знаках муниципального образования; </w:t>
      </w:r>
    </w:p>
    <w:p w:rsidR="005E014C" w:rsidRDefault="005E014C" w:rsidP="005E014C">
      <w:pPr>
        <w:ind w:firstLine="540"/>
        <w:jc w:val="both"/>
      </w:pPr>
      <w:proofErr w:type="gramStart"/>
      <w:r w:rsidRPr="008505F0">
        <w:t xml:space="preserve">- 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 </w:t>
      </w:r>
      <w:proofErr w:type="gramEnd"/>
    </w:p>
    <w:p w:rsidR="005E014C" w:rsidRDefault="005E014C" w:rsidP="005E014C">
      <w:pPr>
        <w:ind w:firstLine="540"/>
        <w:jc w:val="both"/>
      </w:pPr>
      <w:r w:rsidRPr="008505F0">
        <w:t xml:space="preserve">- </w:t>
      </w:r>
      <w:proofErr w:type="gramStart"/>
      <w:r w:rsidRPr="008505F0">
        <w:t>указателях</w:t>
      </w:r>
      <w:proofErr w:type="gramEnd"/>
      <w:r w:rsidRPr="008505F0">
        <w:t xml:space="preserve"> при въезде на территорию муниципального образования; </w:t>
      </w:r>
      <w:r w:rsidRPr="008505F0">
        <w:br/>
        <w:t>- объектах движимого и недвижимого имущества, транспортных средствах, находящихся</w:t>
      </w:r>
      <w:r>
        <w:t xml:space="preserve"> в муниципальной собственности;</w:t>
      </w:r>
    </w:p>
    <w:p w:rsidR="005E014C" w:rsidRDefault="005E014C" w:rsidP="005E014C">
      <w:pPr>
        <w:ind w:firstLine="540"/>
        <w:jc w:val="both"/>
      </w:pPr>
      <w:r w:rsidRPr="008505F0">
        <w:t xml:space="preserve">- </w:t>
      </w:r>
      <w:proofErr w:type="gramStart"/>
      <w:r w:rsidRPr="008505F0">
        <w:t>бланках</w:t>
      </w:r>
      <w:proofErr w:type="gramEnd"/>
      <w:r w:rsidRPr="008505F0">
        <w:t xml:space="preserve">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  <w:r w:rsidRPr="008505F0">
        <w:br/>
        <w:t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</w:t>
      </w:r>
      <w:r>
        <w:t>ется муниципальное образование;</w:t>
      </w:r>
    </w:p>
    <w:p w:rsidR="005E014C" w:rsidRPr="008505F0" w:rsidRDefault="005E014C" w:rsidP="005E014C">
      <w:pPr>
        <w:ind w:firstLine="540"/>
        <w:jc w:val="both"/>
      </w:pPr>
      <w:r w:rsidRPr="008505F0">
        <w:t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</w:t>
      </w:r>
      <w:r>
        <w:t>,</w:t>
      </w:r>
      <w:r w:rsidRPr="008505F0">
        <w:t xml:space="preserve"> объектах движимого и недвижимого имущества, транспортных средствах. 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 xml:space="preserve">.6. Допускается размещение </w:t>
      </w:r>
      <w:r>
        <w:t>герба Пудожа</w:t>
      </w:r>
      <w:r w:rsidRPr="008505F0">
        <w:t xml:space="preserve"> </w:t>
      </w:r>
      <w:proofErr w:type="gramStart"/>
      <w:r w:rsidRPr="008505F0">
        <w:t>на</w:t>
      </w:r>
      <w:proofErr w:type="gramEnd"/>
      <w:r w:rsidRPr="008505F0">
        <w:t>:</w:t>
      </w:r>
    </w:p>
    <w:p w:rsidR="005E014C" w:rsidRDefault="005E014C" w:rsidP="005E014C">
      <w:pPr>
        <w:ind w:firstLine="540"/>
        <w:jc w:val="both"/>
      </w:pPr>
      <w:proofErr w:type="gramStart"/>
      <w:r w:rsidRPr="008505F0"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  <w:proofErr w:type="gramEnd"/>
    </w:p>
    <w:p w:rsidR="005E014C" w:rsidRDefault="005E014C" w:rsidP="005E014C">
      <w:pPr>
        <w:ind w:firstLine="540"/>
        <w:jc w:val="both"/>
      </w:pPr>
      <w:r w:rsidRPr="008505F0">
        <w:t xml:space="preserve">- </w:t>
      </w:r>
      <w:proofErr w:type="gramStart"/>
      <w:r w:rsidRPr="008505F0">
        <w:t>грамотах</w:t>
      </w:r>
      <w:proofErr w:type="gramEnd"/>
      <w:r w:rsidRPr="008505F0">
        <w:t xml:space="preserve">, приглашениях, визитных карточках главы муниципального образования, должностных лиц органов местного самоуправления, депутатов представительного </w:t>
      </w:r>
      <w:r>
        <w:t>органа местного самоуправления;</w:t>
      </w:r>
    </w:p>
    <w:p w:rsidR="005E014C" w:rsidRPr="008505F0" w:rsidRDefault="005E014C" w:rsidP="005E014C">
      <w:pPr>
        <w:ind w:firstLine="540"/>
        <w:jc w:val="both"/>
      </w:pPr>
      <w:proofErr w:type="gramStart"/>
      <w:r w:rsidRPr="008505F0">
        <w:t xml:space="preserve">- на знаках воинских частей Вооруженных Сил Российской Федерации и кораблей Военно-Морского Флота Российской Федерации, воинских частей, боевых и иных кораблей и судов войск иных органов федеральной исполнительной власти, носящих имя </w:t>
      </w:r>
      <w:proofErr w:type="spellStart"/>
      <w:r>
        <w:t>Пудожского</w:t>
      </w:r>
      <w:proofErr w:type="spellEnd"/>
      <w:r>
        <w:t xml:space="preserve"> района,</w:t>
      </w:r>
      <w:r w:rsidRPr="008505F0">
        <w:t xml:space="preserve"> постоянно дислоцированных в </w:t>
      </w:r>
      <w:proofErr w:type="spellStart"/>
      <w:r>
        <w:t>Пудожском</w:t>
      </w:r>
      <w:proofErr w:type="spellEnd"/>
      <w:r>
        <w:t xml:space="preserve"> городском поселении</w:t>
      </w:r>
      <w:r w:rsidRPr="008505F0">
        <w:t xml:space="preserve">, традиционно комплектующихся жителями </w:t>
      </w:r>
      <w:proofErr w:type="spellStart"/>
      <w:r>
        <w:t>Пудожского</w:t>
      </w:r>
      <w:proofErr w:type="spellEnd"/>
      <w:r>
        <w:t xml:space="preserve"> городского поселения или имеющих</w:t>
      </w:r>
      <w:r w:rsidRPr="008505F0">
        <w:t xml:space="preserve"> иную особо тесную связь (в том числе – историческую) с </w:t>
      </w:r>
      <w:proofErr w:type="spellStart"/>
      <w:r>
        <w:t>Пудожским</w:t>
      </w:r>
      <w:proofErr w:type="spellEnd"/>
      <w:r>
        <w:t xml:space="preserve"> городским поселением</w:t>
      </w:r>
      <w:r w:rsidRPr="008505F0">
        <w:t xml:space="preserve"> – по согласованию</w:t>
      </w:r>
      <w:proofErr w:type="gramEnd"/>
      <w:r w:rsidRPr="008505F0">
        <w:t xml:space="preserve"> между командиром части и главой муниципального образования. </w:t>
      </w:r>
    </w:p>
    <w:p w:rsidR="005E014C" w:rsidRPr="008505F0" w:rsidRDefault="005E014C" w:rsidP="005E014C">
      <w:pPr>
        <w:ind w:firstLine="540"/>
        <w:jc w:val="both"/>
      </w:pPr>
      <w:r w:rsidRPr="008505F0">
        <w:t xml:space="preserve">Допускается использование </w:t>
      </w:r>
      <w:r>
        <w:t>герба Пудожа</w:t>
      </w:r>
      <w:r w:rsidRPr="008505F0">
        <w:t xml:space="preserve">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</w:t>
      </w:r>
      <w:r>
        <w:t>,</w:t>
      </w:r>
      <w:r w:rsidRPr="008505F0">
        <w:t xml:space="preserve"> проводимых в </w:t>
      </w:r>
      <w:proofErr w:type="spellStart"/>
      <w:r>
        <w:t>Пудожском</w:t>
      </w:r>
      <w:proofErr w:type="spellEnd"/>
      <w:r>
        <w:t xml:space="preserve"> городском поселении</w:t>
      </w:r>
      <w:r w:rsidRPr="008505F0">
        <w:t xml:space="preserve"> или непосредственно связанных с </w:t>
      </w:r>
      <w:proofErr w:type="spellStart"/>
      <w:r>
        <w:t>Пудожским</w:t>
      </w:r>
      <w:proofErr w:type="spellEnd"/>
      <w:r>
        <w:t xml:space="preserve"> городским поселением</w:t>
      </w:r>
      <w:r w:rsidRPr="008505F0">
        <w:t xml:space="preserve"> по согласованию с главой муниципального образования. </w:t>
      </w:r>
    </w:p>
    <w:p w:rsidR="005E014C" w:rsidRPr="008505F0" w:rsidRDefault="005E014C" w:rsidP="005E014C">
      <w:pPr>
        <w:ind w:firstLine="540"/>
        <w:jc w:val="both"/>
      </w:pPr>
      <w:r>
        <w:t>4</w:t>
      </w:r>
      <w:r w:rsidRPr="008505F0">
        <w:t xml:space="preserve">.7. При одновременном размещении </w:t>
      </w:r>
      <w:r>
        <w:t>герба Пудожа</w:t>
      </w:r>
      <w:r w:rsidRPr="008505F0">
        <w:t xml:space="preserve"> и Государственного герба Российской Федерации, </w:t>
      </w:r>
      <w:r>
        <w:t>герб Пудожа</w:t>
      </w:r>
      <w:r w:rsidRPr="008505F0">
        <w:t xml:space="preserve"> располагается справа от Государственного герба Российской Федерации (с точки зрения стоящего лицом к гербам). </w:t>
      </w:r>
    </w:p>
    <w:p w:rsidR="005E014C" w:rsidRPr="008505F0" w:rsidRDefault="005E014C" w:rsidP="005E014C">
      <w:pPr>
        <w:ind w:firstLine="540"/>
        <w:jc w:val="both"/>
      </w:pPr>
      <w:r w:rsidRPr="008505F0">
        <w:lastRenderedPageBreak/>
        <w:t xml:space="preserve">При одновременном размещении </w:t>
      </w:r>
      <w:r>
        <w:t>герба Пудожа</w:t>
      </w:r>
      <w:r w:rsidRPr="008505F0">
        <w:t xml:space="preserve"> и герба</w:t>
      </w:r>
      <w:r>
        <w:t xml:space="preserve"> Республики Карелия</w:t>
      </w:r>
      <w:r w:rsidRPr="008505F0">
        <w:t xml:space="preserve">, </w:t>
      </w:r>
      <w:r>
        <w:t>герб Пудожа</w:t>
      </w:r>
      <w:r w:rsidRPr="008505F0">
        <w:t xml:space="preserve"> располагается справа от герба </w:t>
      </w:r>
      <w:r>
        <w:t>Республики Карелия</w:t>
      </w:r>
      <w:r w:rsidRPr="008505F0">
        <w:t xml:space="preserve"> (с точки зрения стоящего лицом к гербам). </w:t>
      </w:r>
    </w:p>
    <w:p w:rsidR="005E014C" w:rsidRPr="008505F0" w:rsidRDefault="005E014C" w:rsidP="005E014C">
      <w:pPr>
        <w:ind w:firstLine="540"/>
        <w:jc w:val="both"/>
      </w:pPr>
      <w:r w:rsidRPr="008505F0">
        <w:t xml:space="preserve">При одновременном размещении </w:t>
      </w:r>
      <w:r>
        <w:t>герба Пудожа</w:t>
      </w:r>
      <w:r w:rsidRPr="008505F0">
        <w:t>, Государственного герба Российской Федерации и герба</w:t>
      </w:r>
      <w:r>
        <w:t xml:space="preserve"> Республики Карелия</w:t>
      </w:r>
      <w:r w:rsidRPr="008505F0">
        <w:t>, Государственный герб Российской Федерации располагается в центре, герб</w:t>
      </w:r>
      <w:r w:rsidRPr="00700929">
        <w:t xml:space="preserve"> </w:t>
      </w:r>
      <w:r>
        <w:t>Республики Карелия</w:t>
      </w:r>
      <w:r w:rsidRPr="008505F0">
        <w:t xml:space="preserve"> – слева от центра, а </w:t>
      </w:r>
      <w:r>
        <w:t>герб Пудожа</w:t>
      </w:r>
      <w:r w:rsidRPr="008505F0">
        <w:t xml:space="preserve"> – справа от центра (с точки зрения стоящего лицом к гербам). </w:t>
      </w:r>
    </w:p>
    <w:p w:rsidR="005E014C" w:rsidRPr="008505F0" w:rsidRDefault="005E014C" w:rsidP="005E014C">
      <w:pPr>
        <w:ind w:firstLine="540"/>
        <w:jc w:val="both"/>
      </w:pPr>
      <w:r w:rsidRPr="008505F0">
        <w:t xml:space="preserve">При одновременном размещении </w:t>
      </w:r>
      <w:r>
        <w:t>герба Пудожа</w:t>
      </w:r>
      <w:r w:rsidRPr="008505F0">
        <w:t xml:space="preserve"> с другими гербами</w:t>
      </w:r>
      <w:r>
        <w:t>,</w:t>
      </w:r>
      <w:r w:rsidRPr="008505F0">
        <w:t xml:space="preserve"> размер </w:t>
      </w:r>
      <w:r>
        <w:t>герба Пудожа</w:t>
      </w:r>
      <w:r w:rsidRPr="008505F0">
        <w:t xml:space="preserve"> не может превышать размеры Государственного герба Российской Федерации (или иного государственного герба), герба </w:t>
      </w:r>
      <w:r>
        <w:t>Республики Карелия</w:t>
      </w:r>
      <w:r w:rsidRPr="008505F0">
        <w:t xml:space="preserve"> (или герба иного субъекта Российской Федерации). </w:t>
      </w:r>
    </w:p>
    <w:p w:rsidR="005E014C" w:rsidRPr="008505F0" w:rsidRDefault="005E014C" w:rsidP="005E014C">
      <w:pPr>
        <w:ind w:firstLine="540"/>
        <w:jc w:val="both"/>
      </w:pPr>
      <w:r w:rsidRPr="008505F0">
        <w:t xml:space="preserve">При одновременном размещении </w:t>
      </w:r>
      <w:r>
        <w:t>герба Пудожа</w:t>
      </w:r>
      <w:r w:rsidRPr="008505F0">
        <w:t xml:space="preserve"> с другими гербами</w:t>
      </w:r>
      <w:r>
        <w:t>,</w:t>
      </w:r>
      <w:r w:rsidRPr="008505F0">
        <w:t xml:space="preserve"> </w:t>
      </w:r>
      <w:r>
        <w:t>герб Пудожа</w:t>
      </w:r>
      <w:r w:rsidRPr="008505F0">
        <w:t xml:space="preserve"> не может размещаться выше Государственного герба Российской Федерации (или иного государственного герба), герба </w:t>
      </w:r>
      <w:r>
        <w:t>Республики Карелия</w:t>
      </w:r>
      <w:r w:rsidRPr="008505F0">
        <w:t xml:space="preserve"> (или герба иного субъекта Российской Федерации). </w:t>
      </w:r>
    </w:p>
    <w:p w:rsidR="005E014C" w:rsidRPr="008505F0" w:rsidRDefault="005E014C" w:rsidP="005E014C">
      <w:pPr>
        <w:ind w:firstLine="540"/>
        <w:jc w:val="both"/>
      </w:pPr>
      <w:r w:rsidRPr="008505F0">
        <w:t xml:space="preserve">При одновременном размещении </w:t>
      </w:r>
      <w:r>
        <w:t>герба Пудожа</w:t>
      </w:r>
      <w:r w:rsidRPr="008505F0">
        <w:t xml:space="preserve">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</w:t>
      </w:r>
      <w:r>
        <w:t>гербом Пудожа</w:t>
      </w:r>
      <w:r w:rsidRPr="008505F0">
        <w:t xml:space="preserve"> гербы не имеют дополнительных элементов, </w:t>
      </w:r>
      <w:r>
        <w:t>герб Пудожа</w:t>
      </w:r>
      <w:r w:rsidRPr="008505F0">
        <w:t xml:space="preserve"> используется без дополнительных элементов. </w:t>
      </w:r>
    </w:p>
    <w:p w:rsidR="005E014C" w:rsidRPr="008505F0" w:rsidRDefault="005E014C" w:rsidP="005E014C">
      <w:pPr>
        <w:ind w:firstLine="540"/>
        <w:jc w:val="both"/>
      </w:pPr>
      <w:r>
        <w:t>4</w:t>
      </w:r>
      <w:r w:rsidRPr="008505F0">
        <w:t xml:space="preserve">.8. Порядок изготовления, использования, хранения и уничтожения бланков, печатей и иных носителей изображения </w:t>
      </w:r>
      <w:r>
        <w:t>герба Пудожа</w:t>
      </w:r>
      <w:r w:rsidRPr="008505F0">
        <w:t xml:space="preserve"> устанавливается органами местного самоуправления. 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 xml:space="preserve">.9. Иные случаи использования </w:t>
      </w:r>
      <w:r>
        <w:t>герба Пудожа</w:t>
      </w:r>
      <w:r w:rsidRPr="008505F0">
        <w:t xml:space="preserve"> устанавливаются Главой муниципального образования</w:t>
      </w:r>
      <w:r>
        <w:t>.</w:t>
      </w:r>
    </w:p>
    <w:p w:rsidR="005E014C" w:rsidRPr="00700929" w:rsidRDefault="005E014C" w:rsidP="005E014C">
      <w:pPr>
        <w:ind w:firstLine="540"/>
        <w:jc w:val="both"/>
      </w:pPr>
      <w:r>
        <w:rPr>
          <w:b/>
          <w:bCs/>
        </w:rPr>
        <w:t>5</w:t>
      </w:r>
      <w:r w:rsidRPr="00700929">
        <w:rPr>
          <w:b/>
          <w:bCs/>
        </w:rPr>
        <w:t>. Ответственность за нарушение настоящего Положения</w:t>
      </w:r>
      <w:r w:rsidRPr="00700929">
        <w:t xml:space="preserve"> </w:t>
      </w:r>
    </w:p>
    <w:p w:rsidR="005E014C" w:rsidRPr="008505F0" w:rsidRDefault="005E014C" w:rsidP="005E014C">
      <w:pPr>
        <w:ind w:firstLine="540"/>
        <w:jc w:val="both"/>
      </w:pPr>
      <w:r>
        <w:t>5</w:t>
      </w:r>
      <w:r w:rsidRPr="00700929">
        <w:t xml:space="preserve">.1. Использование </w:t>
      </w:r>
      <w:r>
        <w:t>герба Пудожа</w:t>
      </w:r>
      <w:r w:rsidRPr="00700929">
        <w:t xml:space="preserve"> с нарушением настоящего Положения, а также надругательство над </w:t>
      </w:r>
      <w:r>
        <w:t>гербом Пудожа</w:t>
      </w:r>
      <w:r w:rsidRPr="00700929">
        <w:t xml:space="preserve"> влечет за собой ответственность в соответствии с законодательством Российской Федерации.</w:t>
      </w:r>
    </w:p>
    <w:p w:rsidR="005E014C" w:rsidRPr="00700929" w:rsidRDefault="005E014C" w:rsidP="005E014C">
      <w:pPr>
        <w:ind w:firstLine="540"/>
        <w:jc w:val="both"/>
      </w:pPr>
      <w:r>
        <w:rPr>
          <w:b/>
          <w:bCs/>
        </w:rPr>
        <w:t>6</w:t>
      </w:r>
      <w:r w:rsidRPr="00700929">
        <w:rPr>
          <w:b/>
          <w:bCs/>
        </w:rPr>
        <w:t>. Заключительные положения</w:t>
      </w:r>
      <w:r w:rsidRPr="00700929">
        <w:t xml:space="preserve"> </w:t>
      </w:r>
    </w:p>
    <w:p w:rsidR="005E014C" w:rsidRPr="00700929" w:rsidRDefault="005E014C" w:rsidP="005E014C">
      <w:pPr>
        <w:ind w:firstLine="540"/>
        <w:jc w:val="both"/>
      </w:pPr>
      <w:r>
        <w:t>6</w:t>
      </w:r>
      <w:r w:rsidRPr="00700929">
        <w:t>.1.</w:t>
      </w:r>
      <w:r>
        <w:t xml:space="preserve"> </w:t>
      </w:r>
      <w:r w:rsidRPr="00700929">
        <w:t xml:space="preserve">Внесение в состав (рисунок) </w:t>
      </w:r>
      <w:r>
        <w:t>герба Пудожа</w:t>
      </w:r>
      <w:r w:rsidRPr="00700929">
        <w:t xml:space="preserve"> каких-либо</w:t>
      </w:r>
      <w:r>
        <w:t xml:space="preserve"> новых</w:t>
      </w:r>
      <w:r w:rsidRPr="00700929">
        <w:t xml:space="preserve"> внешних украшений, а также элементов официальных символов </w:t>
      </w:r>
      <w:r>
        <w:t xml:space="preserve">Республики Карелия </w:t>
      </w:r>
      <w:r w:rsidRPr="00700929">
        <w:t xml:space="preserve">допустимо лишь в соответствии с законодательством Российской Федерации и </w:t>
      </w:r>
      <w:r>
        <w:t>Республики Карелия.</w:t>
      </w:r>
      <w:r w:rsidRPr="00700929">
        <w:t xml:space="preserve"> Эти изменения должны сопровождаться пересмотром статьи </w:t>
      </w:r>
      <w:r>
        <w:t>2</w:t>
      </w:r>
      <w:r w:rsidRPr="00700929">
        <w:t xml:space="preserve"> настоящего Положения для отражения внесенных элементов в описании. </w:t>
      </w:r>
    </w:p>
    <w:p w:rsidR="005E014C" w:rsidRPr="00700929" w:rsidRDefault="005E014C" w:rsidP="005E014C">
      <w:pPr>
        <w:ind w:firstLine="540"/>
        <w:jc w:val="both"/>
      </w:pPr>
      <w:r>
        <w:t>6</w:t>
      </w:r>
      <w:r w:rsidRPr="00700929">
        <w:t xml:space="preserve">.2. Все права на </w:t>
      </w:r>
      <w:r>
        <w:t>герб Пудожа</w:t>
      </w:r>
      <w:r w:rsidRPr="00700929">
        <w:t xml:space="preserve"> принадлеж</w:t>
      </w:r>
      <w:r>
        <w:t>а</w:t>
      </w:r>
      <w:r w:rsidRPr="00700929">
        <w:t>т орган</w:t>
      </w:r>
      <w:r>
        <w:t xml:space="preserve">ам местного самоуправления </w:t>
      </w:r>
      <w:proofErr w:type="spellStart"/>
      <w:r>
        <w:t>Пудожского</w:t>
      </w:r>
      <w:proofErr w:type="spellEnd"/>
      <w:r>
        <w:t xml:space="preserve"> городского поселения</w:t>
      </w:r>
      <w:r w:rsidRPr="00700929">
        <w:t xml:space="preserve">. </w:t>
      </w:r>
    </w:p>
    <w:p w:rsidR="005E014C" w:rsidRPr="00700929" w:rsidRDefault="005E014C" w:rsidP="005E014C">
      <w:pPr>
        <w:ind w:firstLine="540"/>
        <w:jc w:val="both"/>
      </w:pPr>
      <w:r>
        <w:t>6</w:t>
      </w:r>
      <w:r w:rsidRPr="00700929">
        <w:t xml:space="preserve">.3. </w:t>
      </w:r>
      <w:proofErr w:type="gramStart"/>
      <w:r w:rsidRPr="00700929">
        <w:t>Контроль за</w:t>
      </w:r>
      <w:proofErr w:type="gramEnd"/>
      <w:r w:rsidRPr="00700929">
        <w:t xml:space="preserve"> исполнением требований настоящего Положения возлагается на Администрацию муниципального образования. </w:t>
      </w:r>
    </w:p>
    <w:p w:rsidR="005E014C" w:rsidRDefault="005E014C" w:rsidP="005E014C">
      <w:pPr>
        <w:ind w:firstLine="540"/>
        <w:jc w:val="both"/>
      </w:pPr>
      <w:r>
        <w:t>6</w:t>
      </w:r>
      <w:r w:rsidRPr="00700929">
        <w:t>.4. Настоящее Положение вступает в силу со дня его официального опубликования.</w:t>
      </w:r>
    </w:p>
    <w:p w:rsidR="005E014C" w:rsidRDefault="005E014C" w:rsidP="005E014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ПОЛОЖЕНИЕ</w:t>
      </w:r>
    </w:p>
    <w:p w:rsidR="005E014C" w:rsidRDefault="005E014C" w:rsidP="005E014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ФЛАГЕ ПУДОЖСКОГО МУНИЦИПАЛЬНОГО РАЙОНА</w:t>
      </w:r>
    </w:p>
    <w:p w:rsidR="00A76B30" w:rsidRDefault="00A76B30" w:rsidP="005E014C">
      <w:pPr>
        <w:ind w:firstLine="540"/>
        <w:jc w:val="both"/>
      </w:pPr>
    </w:p>
    <w:p w:rsidR="005E014C" w:rsidRPr="008505F0" w:rsidRDefault="005E014C" w:rsidP="005E014C">
      <w:pPr>
        <w:ind w:firstLine="540"/>
        <w:jc w:val="both"/>
      </w:pPr>
      <w:r w:rsidRPr="008505F0">
        <w:t>Настоящим по</w:t>
      </w:r>
      <w:r>
        <w:t xml:space="preserve">ложением устанавливаются флаг </w:t>
      </w:r>
      <w:proofErr w:type="spellStart"/>
      <w:r>
        <w:t>Пудожс</w:t>
      </w:r>
      <w:r w:rsidRPr="008505F0">
        <w:t>кого</w:t>
      </w:r>
      <w:proofErr w:type="spellEnd"/>
      <w:r w:rsidRPr="008505F0">
        <w:t xml:space="preserve"> </w:t>
      </w:r>
      <w:r>
        <w:t>городского поселения</w:t>
      </w:r>
      <w:r w:rsidRPr="008505F0">
        <w:t xml:space="preserve"> Республики Карелия, его описание и порядок официального использования. </w:t>
      </w:r>
    </w:p>
    <w:p w:rsidR="005E014C" w:rsidRPr="008505F0" w:rsidRDefault="005E014C" w:rsidP="005E014C">
      <w:pPr>
        <w:ind w:firstLine="540"/>
        <w:jc w:val="both"/>
      </w:pPr>
      <w:r>
        <w:rPr>
          <w:b/>
          <w:bCs/>
        </w:rPr>
        <w:t xml:space="preserve">1. </w:t>
      </w:r>
      <w:r w:rsidRPr="008505F0">
        <w:rPr>
          <w:b/>
          <w:bCs/>
        </w:rPr>
        <w:t>Общие положения</w:t>
      </w:r>
      <w:r w:rsidRPr="008505F0">
        <w:t xml:space="preserve"> </w:t>
      </w:r>
    </w:p>
    <w:p w:rsidR="005E014C" w:rsidRDefault="005E014C" w:rsidP="005E014C">
      <w:pPr>
        <w:ind w:firstLine="540"/>
        <w:jc w:val="both"/>
      </w:pPr>
      <w:r w:rsidRPr="008505F0">
        <w:t xml:space="preserve">1.1. </w:t>
      </w:r>
      <w:r>
        <w:t>Флаг</w:t>
      </w:r>
      <w:r w:rsidRPr="008505F0">
        <w:t xml:space="preserve"> </w:t>
      </w:r>
      <w:proofErr w:type="spellStart"/>
      <w:r>
        <w:t>Пудож</w:t>
      </w:r>
      <w:r w:rsidRPr="008505F0">
        <w:t>ского</w:t>
      </w:r>
      <w:proofErr w:type="spellEnd"/>
      <w:r w:rsidRPr="008505F0">
        <w:t xml:space="preserve"> </w:t>
      </w:r>
      <w:r>
        <w:t>городского поселения</w:t>
      </w:r>
      <w:r w:rsidRPr="008505F0">
        <w:t xml:space="preserve"> Республики Карелия (далее – </w:t>
      </w:r>
      <w:r>
        <w:t>флаг Пудожа</w:t>
      </w:r>
      <w:r w:rsidRPr="008505F0">
        <w:t xml:space="preserve">) является официальным символом </w:t>
      </w:r>
      <w:proofErr w:type="spellStart"/>
      <w:r>
        <w:t>Пудож</w:t>
      </w:r>
      <w:r w:rsidRPr="008505F0">
        <w:t>ского</w:t>
      </w:r>
      <w:proofErr w:type="spellEnd"/>
      <w:r w:rsidRPr="008505F0">
        <w:t xml:space="preserve"> </w:t>
      </w:r>
      <w:r>
        <w:t>городского поселения</w:t>
      </w:r>
      <w:r w:rsidRPr="008505F0">
        <w:t xml:space="preserve"> Республики Карелия,</w:t>
      </w:r>
    </w:p>
    <w:p w:rsidR="005E014C" w:rsidRPr="008505F0" w:rsidRDefault="005E014C" w:rsidP="005E014C">
      <w:pPr>
        <w:ind w:firstLine="540"/>
        <w:jc w:val="both"/>
      </w:pPr>
      <w:r>
        <w:t xml:space="preserve">1.2. Положение о флаге Пудожа </w:t>
      </w:r>
      <w:r w:rsidRPr="008505F0">
        <w:t>и рисун</w:t>
      </w:r>
      <w:r>
        <w:t>о</w:t>
      </w:r>
      <w:r w:rsidRPr="008505F0">
        <w:t>к</w:t>
      </w:r>
      <w:r>
        <w:t xml:space="preserve"> флага</w:t>
      </w:r>
      <w:r w:rsidRPr="008505F0">
        <w:t xml:space="preserve"> </w:t>
      </w:r>
      <w:r>
        <w:t>Пудожа</w:t>
      </w:r>
      <w:r w:rsidRPr="008505F0">
        <w:t xml:space="preserve"> хран</w:t>
      </w:r>
      <w:r>
        <w:t>и</w:t>
      </w:r>
      <w:r w:rsidRPr="008505F0">
        <w:t xml:space="preserve">тся в </w:t>
      </w:r>
      <w:r>
        <w:t xml:space="preserve">Администрации </w:t>
      </w:r>
      <w:proofErr w:type="spellStart"/>
      <w:r>
        <w:t>Пудожского</w:t>
      </w:r>
      <w:proofErr w:type="spellEnd"/>
      <w:r w:rsidRPr="00DE14B7">
        <w:t xml:space="preserve"> </w:t>
      </w:r>
      <w:r>
        <w:t>городского поселения</w:t>
      </w:r>
      <w:r w:rsidRPr="008505F0">
        <w:t xml:space="preserve"> и доступны для ознакомления всем заинтересованным лицам. </w:t>
      </w:r>
    </w:p>
    <w:p w:rsidR="005E014C" w:rsidRPr="008505F0" w:rsidRDefault="005E014C" w:rsidP="005E014C">
      <w:pPr>
        <w:ind w:firstLine="540"/>
        <w:jc w:val="both"/>
      </w:pPr>
      <w:r w:rsidRPr="008505F0">
        <w:t xml:space="preserve">1.3. </w:t>
      </w:r>
      <w:r>
        <w:t xml:space="preserve">Флаг Пудожа </w:t>
      </w:r>
      <w:r w:rsidRPr="008505F0">
        <w:t xml:space="preserve">подлежит внесению в Государственный геральдический регистр Российской Федерации. </w:t>
      </w:r>
    </w:p>
    <w:p w:rsidR="005E014C" w:rsidRDefault="005E014C" w:rsidP="005E014C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2. Описание флага </w:t>
      </w:r>
      <w:r w:rsidRPr="00DE4D99">
        <w:rPr>
          <w:b/>
        </w:rPr>
        <w:t>Пудожа</w:t>
      </w:r>
    </w:p>
    <w:p w:rsidR="005E014C" w:rsidRDefault="005E014C" w:rsidP="005E014C">
      <w:pPr>
        <w:ind w:firstLine="540"/>
        <w:jc w:val="both"/>
      </w:pPr>
      <w:r>
        <w:t xml:space="preserve">2.1. </w:t>
      </w:r>
      <w:r w:rsidRPr="00FA4CA7">
        <w:t xml:space="preserve">Флаг </w:t>
      </w:r>
      <w:proofErr w:type="spellStart"/>
      <w:r w:rsidRPr="00FA4CA7">
        <w:t>Пудожского</w:t>
      </w:r>
      <w:proofErr w:type="spellEnd"/>
      <w:r w:rsidRPr="00FA4CA7">
        <w:t xml:space="preserve"> городского поселения представляет собой прямоугольное двухстороннее полотнище зеленого цвета, в центре которого изображены три желтых пучка льна. Отношение ширины флага к его длине 2:3; высота изображения составляет 3/4 ширины флага. </w:t>
      </w:r>
    </w:p>
    <w:p w:rsidR="005E014C" w:rsidRDefault="005E014C" w:rsidP="005E014C">
      <w:pPr>
        <w:ind w:firstLine="540"/>
        <w:jc w:val="both"/>
      </w:pPr>
      <w:r>
        <w:t xml:space="preserve">2.2. Авторами флага Пудожа являются </w:t>
      </w:r>
      <w:proofErr w:type="spellStart"/>
      <w:r>
        <w:t>Емелин</w:t>
      </w:r>
      <w:proofErr w:type="spellEnd"/>
      <w:r>
        <w:t xml:space="preserve"> Илья Борисович и Максимов Алексей Александрович.</w:t>
      </w:r>
    </w:p>
    <w:p w:rsidR="005E014C" w:rsidRPr="008505F0" w:rsidRDefault="005E014C" w:rsidP="005E014C">
      <w:pPr>
        <w:ind w:firstLine="540"/>
        <w:jc w:val="both"/>
      </w:pPr>
      <w:r w:rsidRPr="008505F0">
        <w:rPr>
          <w:b/>
          <w:bCs/>
        </w:rPr>
        <w:t xml:space="preserve">3. Порядок воспроизведения </w:t>
      </w:r>
      <w:r>
        <w:rPr>
          <w:b/>
          <w:bCs/>
        </w:rPr>
        <w:t xml:space="preserve">флага </w:t>
      </w:r>
      <w:proofErr w:type="spellStart"/>
      <w:r w:rsidRPr="00DE4D99">
        <w:rPr>
          <w:b/>
        </w:rPr>
        <w:t>Пудож</w:t>
      </w:r>
      <w:r>
        <w:rPr>
          <w:b/>
          <w:bCs/>
        </w:rPr>
        <w:t>ского</w:t>
      </w:r>
      <w:proofErr w:type="spellEnd"/>
      <w:r>
        <w:rPr>
          <w:b/>
          <w:bCs/>
        </w:rPr>
        <w:t xml:space="preserve"> района</w:t>
      </w:r>
      <w:r w:rsidRPr="008505F0">
        <w:t xml:space="preserve"> </w:t>
      </w:r>
    </w:p>
    <w:p w:rsidR="005E014C" w:rsidRPr="004D217E" w:rsidRDefault="005E014C" w:rsidP="005E014C">
      <w:pPr>
        <w:ind w:firstLine="540"/>
        <w:jc w:val="both"/>
      </w:pPr>
      <w:r w:rsidRPr="008505F0">
        <w:t xml:space="preserve">3.1. Воспроизведение </w:t>
      </w:r>
      <w:r>
        <w:t xml:space="preserve">флага Пудожа </w:t>
      </w:r>
      <w:r w:rsidRPr="008505F0">
        <w:t>независ</w:t>
      </w:r>
      <w:r>
        <w:t>имо от его размеров, техники ис</w:t>
      </w:r>
      <w:r w:rsidRPr="008505F0">
        <w:t>полнения и назначения, должно точно соответствовать описанию, приведенному в п.</w:t>
      </w:r>
      <w:r>
        <w:t>2</w:t>
      </w:r>
      <w:r w:rsidRPr="008505F0">
        <w:t xml:space="preserve">.1. статьи </w:t>
      </w:r>
      <w:r>
        <w:t>2</w:t>
      </w:r>
      <w:r w:rsidRPr="008505F0">
        <w:t xml:space="preserve"> настоящего Положения</w:t>
      </w:r>
      <w:proofErr w:type="gramStart"/>
      <w:r w:rsidRPr="008505F0">
        <w:t>.</w:t>
      </w:r>
      <w:proofErr w:type="gramEnd"/>
      <w:r>
        <w:t xml:space="preserve"> </w:t>
      </w:r>
      <w:proofErr w:type="gramStart"/>
      <w:r w:rsidRPr="004D217E">
        <w:t>и</w:t>
      </w:r>
      <w:proofErr w:type="gramEnd"/>
      <w:r w:rsidRPr="004D217E">
        <w:t xml:space="preserve"> рисунку, приведенному в приложении к настоящему Положению. </w:t>
      </w:r>
    </w:p>
    <w:p w:rsidR="005E014C" w:rsidRDefault="005E014C" w:rsidP="005E014C">
      <w:pPr>
        <w:ind w:firstLine="540"/>
        <w:jc w:val="both"/>
      </w:pPr>
      <w:r w:rsidRPr="008505F0">
        <w:t>3.</w:t>
      </w:r>
      <w:r>
        <w:t>2</w:t>
      </w:r>
      <w:r w:rsidRPr="008505F0">
        <w:t xml:space="preserve">. Ответственность за искажение </w:t>
      </w:r>
      <w:r>
        <w:t xml:space="preserve">флага Пудожа </w:t>
      </w:r>
      <w:r w:rsidRPr="008505F0">
        <w:t xml:space="preserve">или изменение композиции или цветов, выходящее за пределы </w:t>
      </w:r>
      <w:proofErr w:type="spellStart"/>
      <w:r w:rsidRPr="008505F0">
        <w:t>геральдически</w:t>
      </w:r>
      <w:proofErr w:type="spellEnd"/>
      <w:r w:rsidRPr="008505F0">
        <w:t xml:space="preserve"> допустимого, несет исполнитель допущенных искажений или изменений.</w:t>
      </w:r>
    </w:p>
    <w:p w:rsidR="005E014C" w:rsidRDefault="005E014C" w:rsidP="005E014C">
      <w:pPr>
        <w:ind w:firstLine="540"/>
        <w:jc w:val="both"/>
      </w:pPr>
      <w:r>
        <w:rPr>
          <w:b/>
          <w:bCs/>
        </w:rPr>
        <w:t>4</w:t>
      </w:r>
      <w:r w:rsidRPr="008505F0">
        <w:rPr>
          <w:b/>
          <w:bCs/>
        </w:rPr>
        <w:t xml:space="preserve">. Порядок официального использования </w:t>
      </w:r>
      <w:r>
        <w:rPr>
          <w:b/>
          <w:bCs/>
        </w:rPr>
        <w:t xml:space="preserve">флага </w:t>
      </w:r>
      <w:r w:rsidRPr="00DE4D99">
        <w:rPr>
          <w:b/>
        </w:rPr>
        <w:t xml:space="preserve">Пудожа 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 xml:space="preserve">.1. </w:t>
      </w:r>
      <w:r w:rsidRPr="004D217E">
        <w:t>поднят постоянно:</w:t>
      </w:r>
    </w:p>
    <w:p w:rsidR="005E014C" w:rsidRDefault="005E014C" w:rsidP="005E014C">
      <w:pPr>
        <w:ind w:firstLine="540"/>
        <w:jc w:val="both"/>
      </w:pPr>
      <w:r w:rsidRPr="004D217E">
        <w:t xml:space="preserve">- на зданиях органов местного самоуправления; </w:t>
      </w:r>
    </w:p>
    <w:p w:rsidR="005E014C" w:rsidRDefault="005E014C" w:rsidP="005E014C">
      <w:pPr>
        <w:ind w:firstLine="540"/>
        <w:jc w:val="both"/>
      </w:pPr>
      <w:r w:rsidRPr="004D217E">
        <w:t xml:space="preserve">- на зданиях официальных представительств </w:t>
      </w:r>
      <w:proofErr w:type="spellStart"/>
      <w:r>
        <w:t>Пудожского</w:t>
      </w:r>
      <w:proofErr w:type="spellEnd"/>
      <w:r>
        <w:t xml:space="preserve"> городского поселения</w:t>
      </w:r>
      <w:r w:rsidRPr="004D217E">
        <w:t xml:space="preserve"> за пределами </w:t>
      </w:r>
      <w:proofErr w:type="spellStart"/>
      <w:r>
        <w:t>Пудожского</w:t>
      </w:r>
      <w:proofErr w:type="spellEnd"/>
      <w:r>
        <w:t xml:space="preserve"> городского поселения</w:t>
      </w:r>
      <w:r w:rsidRPr="004D217E">
        <w:t>.</w:t>
      </w:r>
    </w:p>
    <w:p w:rsidR="005E014C" w:rsidRDefault="005E014C" w:rsidP="005E014C">
      <w:pPr>
        <w:ind w:firstLine="540"/>
        <w:jc w:val="both"/>
      </w:pPr>
      <w:r>
        <w:t>4.2. Флаг Пудожа установлен постоянно</w:t>
      </w:r>
      <w:r w:rsidRPr="008505F0">
        <w:t>:</w:t>
      </w:r>
    </w:p>
    <w:p w:rsidR="005E014C" w:rsidRDefault="005E014C" w:rsidP="005E014C">
      <w:pPr>
        <w:ind w:firstLine="540"/>
        <w:jc w:val="both"/>
      </w:pPr>
      <w:r>
        <w:t xml:space="preserve">- в залах заседаний органов местного самоуправления, </w:t>
      </w:r>
    </w:p>
    <w:p w:rsidR="005E014C" w:rsidRDefault="005E014C" w:rsidP="005E014C">
      <w:pPr>
        <w:ind w:firstLine="540"/>
        <w:jc w:val="both"/>
      </w:pPr>
      <w:r>
        <w:t>- в рабочих кабинетах главы муниципального образования, выборных и назначаемых должностных лиц местного самоуправления.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 xml:space="preserve">.3. </w:t>
      </w:r>
      <w:r>
        <w:t>Флаг Пудожа может:</w:t>
      </w:r>
    </w:p>
    <w:p w:rsidR="005E014C" w:rsidRDefault="005E014C" w:rsidP="005E014C">
      <w:pPr>
        <w:ind w:firstLine="540"/>
        <w:jc w:val="both"/>
      </w:pPr>
      <w:r>
        <w:t xml:space="preserve">- быть </w:t>
      </w:r>
      <w:proofErr w:type="gramStart"/>
      <w:r>
        <w:t>поднят</w:t>
      </w:r>
      <w:proofErr w:type="gramEnd"/>
      <w:r>
        <w:t xml:space="preserve">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proofErr w:type="spellStart"/>
      <w:r>
        <w:t>Пудожское</w:t>
      </w:r>
      <w:proofErr w:type="spellEnd"/>
      <w:r>
        <w:t xml:space="preserve"> городское поселение;</w:t>
      </w:r>
    </w:p>
    <w:p w:rsidR="005E014C" w:rsidRDefault="005E014C" w:rsidP="005E014C">
      <w:pPr>
        <w:ind w:firstLine="540"/>
        <w:jc w:val="both"/>
      </w:pPr>
      <w:r>
        <w:t xml:space="preserve">- быть </w:t>
      </w:r>
      <w:proofErr w:type="gramStart"/>
      <w:r>
        <w:t>установлен</w:t>
      </w:r>
      <w:proofErr w:type="gramEnd"/>
      <w:r>
        <w:t xml:space="preserve">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proofErr w:type="spellStart"/>
      <w:r>
        <w:t>Пудожское</w:t>
      </w:r>
      <w:proofErr w:type="spellEnd"/>
      <w:r>
        <w:t xml:space="preserve"> городское поселение.</w:t>
      </w:r>
    </w:p>
    <w:p w:rsidR="005E014C" w:rsidRDefault="005E014C" w:rsidP="005E014C">
      <w:pPr>
        <w:ind w:firstLine="540"/>
        <w:jc w:val="both"/>
      </w:pPr>
      <w:r>
        <w:t>Флаг Пудожа или его изображение может:</w:t>
      </w:r>
    </w:p>
    <w:p w:rsidR="005E014C" w:rsidRDefault="005E014C" w:rsidP="005E014C">
      <w:pPr>
        <w:ind w:firstLine="540"/>
        <w:jc w:val="both"/>
      </w:pPr>
      <w:r>
        <w:t xml:space="preserve">- размещаться на транспортных средствах главы муниципального образования, иных выборных должностных лиц местного самоуправления; </w:t>
      </w:r>
    </w:p>
    <w:p w:rsidR="005E014C" w:rsidRDefault="005E014C" w:rsidP="005E014C">
      <w:pPr>
        <w:ind w:firstLine="540"/>
        <w:jc w:val="both"/>
      </w:pPr>
      <w:r>
        <w:lastRenderedPageBreak/>
        <w:t>- размещаться на транспортных средствах, находящихся в муниципальной собственности.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>.4.</w:t>
      </w:r>
      <w:r>
        <w:t xml:space="preserve"> Флаг Пудожа поднимаетс</w:t>
      </w:r>
      <w:proofErr w:type="gramStart"/>
      <w:r>
        <w:t>я(</w:t>
      </w:r>
      <w:proofErr w:type="gramEnd"/>
      <w:r>
        <w:t>устанавливается):</w:t>
      </w:r>
    </w:p>
    <w:p w:rsidR="005E014C" w:rsidRDefault="005E014C" w:rsidP="005E014C">
      <w:pPr>
        <w:ind w:firstLine="540"/>
        <w:jc w:val="both"/>
      </w:pPr>
      <w:r>
        <w:t xml:space="preserve">- в дни государственных праздников – наряду с Государственным флагом Российской Федерации; </w:t>
      </w:r>
    </w:p>
    <w:p w:rsidR="005E014C" w:rsidRDefault="005E014C" w:rsidP="005E014C">
      <w:pPr>
        <w:ind w:firstLine="540"/>
        <w:jc w:val="both"/>
      </w:pPr>
      <w:r>
        <w:t>- во время официальных церемоний и других торжественных мероприятий, проводимых органами местного самоуправления.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>.5.</w:t>
      </w:r>
      <w:r>
        <w:t>Флаг Пудожа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организациями, независимо от форм собственности, а также во время частных и семейных торжеств и значимых событий.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 xml:space="preserve">.6. </w:t>
      </w:r>
      <w:r>
        <w:t xml:space="preserve">При использовании флага Пудожа в знак траура, флаг приспускается до половины высоты флагштока (мачты). При невозможности приспустить флаг, а </w:t>
      </w:r>
      <w:proofErr w:type="gramStart"/>
      <w:r>
        <w:t>также</w:t>
      </w:r>
      <w:proofErr w:type="gramEnd"/>
      <w:r>
        <w:t xml:space="preserve"> если флаг установлен в помещении, к верхней части древка выше полотнища крепится черная, сложенная пополам, и прикрепленная за место сложения лента, общая длина которой равна длине полотнища флага, а ширина составляет не менее 1/10 от ширины полотнища флага Пудожа. </w:t>
      </w:r>
    </w:p>
    <w:p w:rsidR="005E014C" w:rsidRPr="008505F0" w:rsidRDefault="005E014C" w:rsidP="005E014C">
      <w:pPr>
        <w:ind w:firstLine="540"/>
        <w:jc w:val="both"/>
      </w:pPr>
      <w:r>
        <w:t>4</w:t>
      </w:r>
      <w:r w:rsidRPr="008505F0">
        <w:t>.7. При одновременном</w:t>
      </w:r>
      <w:r>
        <w:t xml:space="preserve"> подъеме</w:t>
      </w:r>
      <w:r w:rsidRPr="008505F0">
        <w:t xml:space="preserve"> </w:t>
      </w:r>
      <w:r>
        <w:t>(</w:t>
      </w:r>
      <w:r w:rsidRPr="008505F0">
        <w:t>размещении</w:t>
      </w:r>
      <w:r>
        <w:t>)</w:t>
      </w:r>
      <w:r w:rsidRPr="008505F0">
        <w:t xml:space="preserve"> </w:t>
      </w:r>
      <w:r>
        <w:t xml:space="preserve">флага Пудожа </w:t>
      </w:r>
      <w:r w:rsidRPr="008505F0">
        <w:t xml:space="preserve">и Государственного </w:t>
      </w:r>
      <w:r>
        <w:t>флага</w:t>
      </w:r>
      <w:r w:rsidRPr="008505F0">
        <w:t xml:space="preserve"> Российской Федерации, </w:t>
      </w:r>
      <w:r>
        <w:t xml:space="preserve">флаг Пудожа </w:t>
      </w:r>
      <w:r w:rsidRPr="008505F0">
        <w:t xml:space="preserve">располагается справа от Государственного </w:t>
      </w:r>
      <w:r>
        <w:t>флага</w:t>
      </w:r>
      <w:r w:rsidRPr="008505F0">
        <w:t xml:space="preserve"> Российской Федерации (с точк</w:t>
      </w:r>
      <w:r>
        <w:t>и зрения стоящего лицом к флагам</w:t>
      </w:r>
      <w:r w:rsidRPr="008505F0">
        <w:t xml:space="preserve">). </w:t>
      </w:r>
    </w:p>
    <w:p w:rsidR="005E014C" w:rsidRPr="008505F0" w:rsidRDefault="005E014C" w:rsidP="005E014C">
      <w:pPr>
        <w:ind w:firstLine="540"/>
        <w:jc w:val="both"/>
      </w:pPr>
      <w:r w:rsidRPr="008505F0">
        <w:t xml:space="preserve">При одновременном размещении </w:t>
      </w:r>
      <w:r>
        <w:t xml:space="preserve">флага Пудожа </w:t>
      </w:r>
      <w:r w:rsidRPr="008505F0">
        <w:t xml:space="preserve">и </w:t>
      </w:r>
      <w:r>
        <w:t>флага Республики Карелия</w:t>
      </w:r>
      <w:r w:rsidRPr="008505F0">
        <w:t xml:space="preserve">, </w:t>
      </w:r>
      <w:r>
        <w:t xml:space="preserve">флаг Пудожа </w:t>
      </w:r>
      <w:r w:rsidRPr="008505F0">
        <w:t xml:space="preserve">располагается справа от </w:t>
      </w:r>
      <w:r>
        <w:t>флага</w:t>
      </w:r>
      <w:r w:rsidRPr="008505F0">
        <w:t xml:space="preserve"> </w:t>
      </w:r>
      <w:r>
        <w:t>Республики Карелия</w:t>
      </w:r>
      <w:r w:rsidRPr="008505F0">
        <w:t xml:space="preserve"> (с точки зрения стоящего лицом к </w:t>
      </w:r>
      <w:r>
        <w:t>флагам</w:t>
      </w:r>
      <w:r w:rsidRPr="008505F0">
        <w:t xml:space="preserve">). </w:t>
      </w:r>
    </w:p>
    <w:p w:rsidR="005E014C" w:rsidRDefault="005E014C" w:rsidP="005E014C">
      <w:pPr>
        <w:ind w:firstLine="540"/>
        <w:jc w:val="both"/>
      </w:pPr>
      <w:r w:rsidRPr="008505F0">
        <w:t xml:space="preserve">При одновременном размещении </w:t>
      </w:r>
      <w:r>
        <w:t>флага Пудожа</w:t>
      </w:r>
      <w:r w:rsidRPr="008505F0">
        <w:t xml:space="preserve">, Государственного </w:t>
      </w:r>
      <w:r>
        <w:t>флага</w:t>
      </w:r>
      <w:r w:rsidRPr="008505F0">
        <w:t xml:space="preserve"> Российской Федерации и </w:t>
      </w:r>
      <w:r>
        <w:t>флага Республики Карелия</w:t>
      </w:r>
      <w:r w:rsidRPr="008505F0">
        <w:t xml:space="preserve">, Государственный </w:t>
      </w:r>
      <w:r>
        <w:t>флаг</w:t>
      </w:r>
      <w:r w:rsidRPr="008505F0">
        <w:t xml:space="preserve"> Российской Федерации располагается в центре, </w:t>
      </w:r>
      <w:r>
        <w:t>флаг</w:t>
      </w:r>
      <w:r w:rsidRPr="00700929">
        <w:t xml:space="preserve"> </w:t>
      </w:r>
      <w:r>
        <w:t>Республики Карелия</w:t>
      </w:r>
      <w:r w:rsidRPr="008505F0">
        <w:t xml:space="preserve"> – слева от центра, а </w:t>
      </w:r>
      <w:r>
        <w:t xml:space="preserve">флаг Пудожа </w:t>
      </w:r>
      <w:r w:rsidRPr="008505F0">
        <w:t xml:space="preserve">– справа от центра (с точки зрения стоящего лицом к </w:t>
      </w:r>
      <w:r>
        <w:t>флаг</w:t>
      </w:r>
      <w:r w:rsidRPr="008505F0">
        <w:t>ам).</w:t>
      </w:r>
    </w:p>
    <w:p w:rsidR="005E014C" w:rsidRPr="00CB02FE" w:rsidRDefault="005E014C" w:rsidP="005E014C">
      <w:pPr>
        <w:ind w:firstLine="540"/>
        <w:jc w:val="both"/>
      </w:pPr>
      <w:proofErr w:type="gramStart"/>
      <w:r w:rsidRPr="00CB02FE">
        <w:t>При одновременном подъёме (размещении) чётного числа флагов (но более двух), Государственный флаг Российской Федерации располагается слева от цент</w:t>
      </w:r>
      <w:r>
        <w:t>ра (если стоять к флагам лицом),</w:t>
      </w:r>
      <w:r w:rsidRPr="00CB02FE">
        <w:t xml:space="preserve"> </w:t>
      </w:r>
      <w:r>
        <w:t>с</w:t>
      </w:r>
      <w:r w:rsidRPr="00CB02FE">
        <w:t xml:space="preserve">права от Государственного флага Российской Федерации располагается флаг </w:t>
      </w:r>
      <w:r>
        <w:t>Республики Карелия</w:t>
      </w:r>
      <w:r w:rsidRPr="00CB02FE">
        <w:t xml:space="preserve">, слева от Государственного флага Российской Федерации располагается </w:t>
      </w:r>
      <w:r>
        <w:t>флаг Пудожа</w:t>
      </w:r>
      <w:r w:rsidRPr="00CB02FE">
        <w:t xml:space="preserve">; справа от флага </w:t>
      </w:r>
      <w:r>
        <w:t>Республики Карелия</w:t>
      </w:r>
      <w:r w:rsidRPr="00CB02FE">
        <w:t xml:space="preserve"> располагается флаг иного муниципального образования, общественного объединения, либо предприятия, учреждения или организации. </w:t>
      </w:r>
      <w:proofErr w:type="gramEnd"/>
    </w:p>
    <w:p w:rsidR="005E014C" w:rsidRPr="008505F0" w:rsidRDefault="005E014C" w:rsidP="005E014C">
      <w:pPr>
        <w:ind w:firstLine="540"/>
        <w:jc w:val="both"/>
      </w:pPr>
      <w:r>
        <w:t xml:space="preserve">4.8. </w:t>
      </w:r>
      <w:r w:rsidRPr="008505F0">
        <w:t>При одновременном размещении</w:t>
      </w:r>
      <w:r>
        <w:t xml:space="preserve"> (подъеме)</w:t>
      </w:r>
      <w:r w:rsidRPr="008505F0">
        <w:t xml:space="preserve"> </w:t>
      </w:r>
      <w:r>
        <w:t xml:space="preserve">флага Пудожа </w:t>
      </w:r>
      <w:r w:rsidRPr="008505F0">
        <w:t xml:space="preserve">с другими </w:t>
      </w:r>
      <w:r>
        <w:t>флагами</w:t>
      </w:r>
      <w:r w:rsidRPr="008505F0">
        <w:t xml:space="preserve"> размер </w:t>
      </w:r>
      <w:r>
        <w:t xml:space="preserve">флага Пудожа </w:t>
      </w:r>
      <w:r w:rsidRPr="008505F0">
        <w:t xml:space="preserve">не может превышать размеры Государственного </w:t>
      </w:r>
      <w:r>
        <w:t xml:space="preserve">флага </w:t>
      </w:r>
      <w:r w:rsidRPr="008505F0">
        <w:t xml:space="preserve">Российской Федерации (или иного государственного </w:t>
      </w:r>
      <w:r>
        <w:t>флага</w:t>
      </w:r>
      <w:r w:rsidRPr="008505F0">
        <w:t xml:space="preserve">), </w:t>
      </w:r>
      <w:r>
        <w:t>флага</w:t>
      </w:r>
      <w:r w:rsidRPr="008505F0">
        <w:t xml:space="preserve"> </w:t>
      </w:r>
      <w:r>
        <w:t>Республики Карелия</w:t>
      </w:r>
      <w:r w:rsidRPr="008505F0">
        <w:t xml:space="preserve"> (или </w:t>
      </w:r>
      <w:r>
        <w:t>флага</w:t>
      </w:r>
      <w:r w:rsidRPr="008505F0">
        <w:t xml:space="preserve"> иного субъекта Российской Федерации). </w:t>
      </w:r>
    </w:p>
    <w:p w:rsidR="005E014C" w:rsidRPr="008505F0" w:rsidRDefault="005E014C" w:rsidP="005E014C">
      <w:pPr>
        <w:ind w:firstLine="540"/>
        <w:jc w:val="both"/>
      </w:pPr>
      <w:r w:rsidRPr="008505F0">
        <w:t>При одновременном размещени</w:t>
      </w:r>
      <w:proofErr w:type="gramStart"/>
      <w:r w:rsidRPr="008505F0">
        <w:t>и</w:t>
      </w:r>
      <w:r>
        <w:t>(</w:t>
      </w:r>
      <w:proofErr w:type="gramEnd"/>
      <w:r>
        <w:t xml:space="preserve">подъеме) </w:t>
      </w:r>
      <w:r w:rsidRPr="008505F0">
        <w:t xml:space="preserve"> </w:t>
      </w:r>
      <w:r>
        <w:t xml:space="preserve">флага Пудожа </w:t>
      </w:r>
      <w:r w:rsidRPr="008505F0">
        <w:t xml:space="preserve">с другими </w:t>
      </w:r>
      <w:r>
        <w:t>флагами,</w:t>
      </w:r>
      <w:r w:rsidRPr="008505F0">
        <w:t xml:space="preserve"> </w:t>
      </w:r>
      <w:r>
        <w:t>флаг Пудожа</w:t>
      </w:r>
      <w:r w:rsidRPr="008505F0">
        <w:t xml:space="preserve"> может размещаться выше Государственного </w:t>
      </w:r>
      <w:r>
        <w:t>флага</w:t>
      </w:r>
      <w:r w:rsidRPr="008505F0">
        <w:t xml:space="preserve"> Российской Федерац</w:t>
      </w:r>
      <w:r>
        <w:t>ии (или иного государственного флага</w:t>
      </w:r>
      <w:r w:rsidRPr="008505F0">
        <w:t xml:space="preserve">), </w:t>
      </w:r>
      <w:r>
        <w:t>флага</w:t>
      </w:r>
      <w:r w:rsidRPr="008505F0">
        <w:t xml:space="preserve"> </w:t>
      </w:r>
      <w:r>
        <w:t>Республики Карелия</w:t>
      </w:r>
      <w:r w:rsidRPr="008505F0">
        <w:t xml:space="preserve"> (или </w:t>
      </w:r>
      <w:r>
        <w:t>флага</w:t>
      </w:r>
      <w:r w:rsidRPr="008505F0">
        <w:t xml:space="preserve"> иного субъекта Российской Федерации). 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>.</w:t>
      </w:r>
      <w:r>
        <w:t xml:space="preserve">9. </w:t>
      </w:r>
      <w:proofErr w:type="gramStart"/>
      <w:r>
        <w:t>Флаг Пудожа или его изображение могут быть использованы в качестве элемента или геральдической основы:</w:t>
      </w:r>
      <w:proofErr w:type="gramEnd"/>
    </w:p>
    <w:p w:rsidR="005E014C" w:rsidRDefault="005E014C" w:rsidP="005E014C">
      <w:pPr>
        <w:ind w:firstLine="540"/>
        <w:jc w:val="both"/>
      </w:pPr>
      <w:r>
        <w:t xml:space="preserve"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proofErr w:type="spellStart"/>
      <w:r>
        <w:t>Пудожское</w:t>
      </w:r>
      <w:proofErr w:type="spellEnd"/>
      <w:r>
        <w:t xml:space="preserve"> городское поселение</w:t>
      </w:r>
    </w:p>
    <w:p w:rsidR="005E014C" w:rsidRDefault="005E014C" w:rsidP="005E014C">
      <w:pPr>
        <w:ind w:firstLine="540"/>
        <w:jc w:val="both"/>
      </w:pPr>
      <w:r>
        <w:t xml:space="preserve">- наград </w:t>
      </w:r>
      <w:proofErr w:type="spellStart"/>
      <w:r>
        <w:t>Пудожского</w:t>
      </w:r>
      <w:proofErr w:type="spellEnd"/>
      <w:r>
        <w:t xml:space="preserve"> городского поселения;</w:t>
      </w:r>
    </w:p>
    <w:p w:rsidR="005E014C" w:rsidRPr="008505F0" w:rsidRDefault="005E014C" w:rsidP="005E014C">
      <w:pPr>
        <w:ind w:firstLine="540"/>
        <w:jc w:val="both"/>
      </w:pPr>
      <w:proofErr w:type="gramStart"/>
      <w:r>
        <w:lastRenderedPageBreak/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  <w:proofErr w:type="gramEnd"/>
    </w:p>
    <w:p w:rsidR="005E014C" w:rsidRDefault="005E014C" w:rsidP="005E014C">
      <w:pPr>
        <w:ind w:firstLine="540"/>
        <w:jc w:val="both"/>
      </w:pPr>
      <w:r w:rsidRPr="00AF1DFA">
        <w:t xml:space="preserve">4.10. </w:t>
      </w:r>
      <w:r>
        <w:t xml:space="preserve">Флаг Пудожа </w:t>
      </w:r>
      <w:r w:rsidRPr="00AF1DFA">
        <w:t>может быть поднят (установлен) постоянно или временно:</w:t>
      </w:r>
    </w:p>
    <w:p w:rsidR="005E014C" w:rsidRDefault="005E014C" w:rsidP="005E014C">
      <w:pPr>
        <w:ind w:firstLine="540"/>
        <w:jc w:val="both"/>
      </w:pPr>
      <w:r w:rsidRPr="00AF1DFA">
        <w:t>- в памятных, мемориальных и значимых местах</w:t>
      </w:r>
    </w:p>
    <w:p w:rsidR="005E014C" w:rsidRDefault="005E014C" w:rsidP="005E014C">
      <w:pPr>
        <w:ind w:firstLine="540"/>
        <w:jc w:val="both"/>
      </w:pPr>
      <w:r w:rsidRPr="00AF1DFA">
        <w:t>- в местах масс</w:t>
      </w:r>
      <w:r>
        <w:t>о</w:t>
      </w:r>
      <w:r w:rsidRPr="00AF1DFA">
        <w:t xml:space="preserve">вых собраний жителей </w:t>
      </w:r>
    </w:p>
    <w:p w:rsidR="005E014C" w:rsidRPr="00AF1DFA" w:rsidRDefault="005E014C" w:rsidP="005E014C">
      <w:pPr>
        <w:ind w:firstLine="540"/>
        <w:jc w:val="both"/>
      </w:pPr>
      <w:r w:rsidRPr="00AF1DFA">
        <w:t xml:space="preserve">- в учреждениях дошкольного воспитания и учреждениях среднего образования (средних школах). </w:t>
      </w:r>
    </w:p>
    <w:p w:rsidR="005E014C" w:rsidRDefault="005E014C" w:rsidP="005E014C">
      <w:pPr>
        <w:ind w:firstLine="540"/>
        <w:jc w:val="both"/>
      </w:pPr>
      <w:r w:rsidRPr="00AF1DFA">
        <w:t xml:space="preserve">4.11. Допускается размещение </w:t>
      </w:r>
      <w:r>
        <w:t xml:space="preserve">флага Пудожа </w:t>
      </w:r>
      <w:r w:rsidRPr="00AF1DFA">
        <w:t xml:space="preserve">или его изображения </w:t>
      </w:r>
      <w:proofErr w:type="gramStart"/>
      <w:r w:rsidRPr="00AF1DFA">
        <w:t>на</w:t>
      </w:r>
      <w:proofErr w:type="gramEnd"/>
      <w:r w:rsidRPr="00AF1DFA">
        <w:t>:</w:t>
      </w:r>
    </w:p>
    <w:p w:rsidR="005E014C" w:rsidRDefault="005E014C" w:rsidP="005E014C">
      <w:pPr>
        <w:ind w:firstLine="540"/>
        <w:jc w:val="both"/>
      </w:pPr>
      <w:proofErr w:type="gramStart"/>
      <w:r w:rsidRPr="00AF1DFA"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</w:t>
      </w:r>
      <w:r>
        <w:t>льного и сувенирного характера;</w:t>
      </w:r>
      <w:proofErr w:type="gramEnd"/>
    </w:p>
    <w:p w:rsidR="005E014C" w:rsidRPr="00AF1DFA" w:rsidRDefault="005E014C" w:rsidP="005E014C">
      <w:pPr>
        <w:ind w:firstLine="540"/>
        <w:jc w:val="both"/>
      </w:pPr>
      <w:r w:rsidRPr="00AF1DFA">
        <w:t xml:space="preserve">- </w:t>
      </w:r>
      <w:proofErr w:type="gramStart"/>
      <w:r w:rsidRPr="00AF1DFA">
        <w:t>грамотах</w:t>
      </w:r>
      <w:proofErr w:type="gramEnd"/>
      <w:r w:rsidRPr="00AF1DFA">
        <w:t xml:space="preserve">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 </w:t>
      </w:r>
    </w:p>
    <w:p w:rsidR="005E014C" w:rsidRPr="00AF1DFA" w:rsidRDefault="005E014C" w:rsidP="005E014C">
      <w:pPr>
        <w:ind w:firstLine="540"/>
        <w:jc w:val="both"/>
      </w:pPr>
      <w:r w:rsidRPr="00AF1DFA">
        <w:t>Допускается использование</w:t>
      </w:r>
      <w:r>
        <w:t xml:space="preserve"> флага Пудожа </w:t>
      </w:r>
      <w:r w:rsidRPr="00AF1DFA">
        <w:t>в качестве геральдической основы для изготовления знаков, эмблем, иной символики</w:t>
      </w:r>
      <w:r>
        <w:t>,</w:t>
      </w:r>
      <w:r w:rsidRPr="00AF1DFA">
        <w:t xml:space="preserve"> при оформлении единовременных юбилейных, памятных и зрелищных мероприятий, проводимых в</w:t>
      </w:r>
      <w:r>
        <w:t xml:space="preserve"> </w:t>
      </w:r>
      <w:proofErr w:type="spellStart"/>
      <w:r>
        <w:t>Пудожском</w:t>
      </w:r>
      <w:proofErr w:type="spellEnd"/>
      <w:r>
        <w:t xml:space="preserve"> городском поселении</w:t>
      </w:r>
      <w:r w:rsidRPr="00AF1DFA">
        <w:t xml:space="preserve"> или непосредственно связанных с </w:t>
      </w:r>
      <w:proofErr w:type="spellStart"/>
      <w:r>
        <w:t>Пудожским</w:t>
      </w:r>
      <w:proofErr w:type="spellEnd"/>
      <w:r>
        <w:t xml:space="preserve"> городским поселением.</w:t>
      </w:r>
    </w:p>
    <w:p w:rsidR="005E014C" w:rsidRDefault="005E014C" w:rsidP="005E014C">
      <w:pPr>
        <w:ind w:firstLine="540"/>
        <w:jc w:val="both"/>
      </w:pPr>
      <w:r>
        <w:t>4</w:t>
      </w:r>
      <w:r w:rsidRPr="008505F0">
        <w:t>.</w:t>
      </w:r>
      <w:r>
        <w:t>12</w:t>
      </w:r>
      <w:r w:rsidRPr="008505F0">
        <w:t xml:space="preserve">. Иные случаи использования </w:t>
      </w:r>
      <w:r>
        <w:t xml:space="preserve">флага Пудожа </w:t>
      </w:r>
      <w:r w:rsidRPr="008505F0">
        <w:t>устанавливаются Главой муниципального образования</w:t>
      </w:r>
      <w:r>
        <w:t>.</w:t>
      </w:r>
    </w:p>
    <w:p w:rsidR="005E014C" w:rsidRPr="00700929" w:rsidRDefault="005E014C" w:rsidP="005E014C">
      <w:pPr>
        <w:ind w:firstLine="540"/>
        <w:jc w:val="both"/>
      </w:pPr>
      <w:r>
        <w:rPr>
          <w:b/>
          <w:bCs/>
        </w:rPr>
        <w:t>5</w:t>
      </w:r>
      <w:r w:rsidRPr="00700929">
        <w:rPr>
          <w:b/>
          <w:bCs/>
        </w:rPr>
        <w:t>. Ответственность за нарушение настоящего Положения</w:t>
      </w:r>
      <w:r w:rsidRPr="00700929">
        <w:t xml:space="preserve"> </w:t>
      </w:r>
    </w:p>
    <w:p w:rsidR="005E014C" w:rsidRPr="008505F0" w:rsidRDefault="005E014C" w:rsidP="005E014C">
      <w:pPr>
        <w:ind w:firstLine="540"/>
        <w:jc w:val="both"/>
      </w:pPr>
      <w:r>
        <w:t>5</w:t>
      </w:r>
      <w:r w:rsidRPr="00700929">
        <w:t xml:space="preserve">.1. Использование </w:t>
      </w:r>
      <w:r>
        <w:t xml:space="preserve">флага Пудожа </w:t>
      </w:r>
      <w:r w:rsidRPr="00700929">
        <w:t xml:space="preserve">с нарушением настоящего Положения, а также надругательство над </w:t>
      </w:r>
      <w:r>
        <w:t xml:space="preserve">флагом Пудожа </w:t>
      </w:r>
      <w:r w:rsidRPr="00700929">
        <w:t>влечет за собой ответственность в соответствии с законодательством Российской Федерации.</w:t>
      </w:r>
    </w:p>
    <w:p w:rsidR="005E014C" w:rsidRPr="00700929" w:rsidRDefault="005E014C" w:rsidP="005E014C">
      <w:pPr>
        <w:ind w:firstLine="540"/>
        <w:jc w:val="both"/>
      </w:pPr>
      <w:r>
        <w:rPr>
          <w:b/>
          <w:bCs/>
        </w:rPr>
        <w:t>6</w:t>
      </w:r>
      <w:r w:rsidRPr="00700929">
        <w:rPr>
          <w:b/>
          <w:bCs/>
        </w:rPr>
        <w:t>. Заключительные положения</w:t>
      </w:r>
      <w:r w:rsidRPr="00700929">
        <w:t xml:space="preserve"> </w:t>
      </w:r>
    </w:p>
    <w:p w:rsidR="005E014C" w:rsidRPr="00700929" w:rsidRDefault="005E014C" w:rsidP="005E014C">
      <w:pPr>
        <w:ind w:firstLine="540"/>
        <w:jc w:val="both"/>
      </w:pPr>
      <w:r>
        <w:t>6</w:t>
      </w:r>
      <w:r w:rsidRPr="00700929">
        <w:t>.1.</w:t>
      </w:r>
      <w:r>
        <w:t xml:space="preserve"> </w:t>
      </w:r>
      <w:r w:rsidRPr="00700929">
        <w:t xml:space="preserve">Внесение в состав (рисунок) </w:t>
      </w:r>
      <w:r>
        <w:t xml:space="preserve">флага Пудожа </w:t>
      </w:r>
      <w:r w:rsidRPr="00700929">
        <w:t>каких-либо</w:t>
      </w:r>
      <w:r>
        <w:t xml:space="preserve"> изменений и дополнений, </w:t>
      </w:r>
      <w:r w:rsidRPr="00700929">
        <w:t xml:space="preserve">а также элементов официальных символов </w:t>
      </w:r>
      <w:r>
        <w:t xml:space="preserve">Республики Карелия </w:t>
      </w:r>
      <w:r w:rsidRPr="00700929">
        <w:t xml:space="preserve">допустимо лишь в соответствии с законодательством Российской Федерации и </w:t>
      </w:r>
      <w:r>
        <w:t>Республики Карелия.</w:t>
      </w:r>
      <w:r w:rsidRPr="00700929">
        <w:t xml:space="preserve"> Эти изменения должны сопровождаться пересмотром статьи </w:t>
      </w:r>
      <w:r>
        <w:t>2</w:t>
      </w:r>
      <w:r w:rsidRPr="00700929">
        <w:t xml:space="preserve"> настоящего Положения для отражения внесенных элементов в описании. </w:t>
      </w:r>
    </w:p>
    <w:p w:rsidR="005E014C" w:rsidRPr="00700929" w:rsidRDefault="005E014C" w:rsidP="005E014C">
      <w:pPr>
        <w:ind w:firstLine="540"/>
        <w:jc w:val="both"/>
      </w:pPr>
      <w:r>
        <w:t>6</w:t>
      </w:r>
      <w:r w:rsidRPr="00700929">
        <w:t xml:space="preserve">.2. Все права на </w:t>
      </w:r>
      <w:r>
        <w:t xml:space="preserve">флаг Пудожа </w:t>
      </w:r>
      <w:r w:rsidRPr="00700929">
        <w:t>принадлеж</w:t>
      </w:r>
      <w:r>
        <w:t>а</w:t>
      </w:r>
      <w:r w:rsidRPr="00700929">
        <w:t>т орган</w:t>
      </w:r>
      <w:r>
        <w:t xml:space="preserve">ам местного самоуправления </w:t>
      </w:r>
      <w:proofErr w:type="spellStart"/>
      <w:r>
        <w:t>Пудожского</w:t>
      </w:r>
      <w:proofErr w:type="spellEnd"/>
      <w:r>
        <w:t xml:space="preserve"> городского поселения</w:t>
      </w:r>
      <w:r w:rsidRPr="00700929">
        <w:t xml:space="preserve">. </w:t>
      </w:r>
    </w:p>
    <w:p w:rsidR="005E014C" w:rsidRDefault="005E014C" w:rsidP="005E014C">
      <w:pPr>
        <w:ind w:firstLine="540"/>
        <w:jc w:val="both"/>
      </w:pPr>
      <w:r>
        <w:t>6</w:t>
      </w:r>
      <w:r w:rsidRPr="00700929">
        <w:t xml:space="preserve">.3. </w:t>
      </w:r>
      <w:proofErr w:type="gramStart"/>
      <w:r w:rsidRPr="00700929">
        <w:t>Контроль за</w:t>
      </w:r>
      <w:proofErr w:type="gramEnd"/>
      <w:r w:rsidRPr="00700929">
        <w:t xml:space="preserve"> исполнением требований настоящего Положения возлагается на Администрацию муниципального образования. </w:t>
      </w:r>
    </w:p>
    <w:p w:rsidR="005E014C" w:rsidRDefault="005E014C" w:rsidP="005E014C">
      <w:pPr>
        <w:ind w:firstLine="540"/>
        <w:jc w:val="both"/>
      </w:pPr>
      <w:r>
        <w:t>6</w:t>
      </w:r>
      <w:r w:rsidRPr="00700929">
        <w:t>.4. Настоящее Положение вступает в силу со дня его официального опубликования.</w:t>
      </w:r>
    </w:p>
    <w:p w:rsidR="00BE6F17" w:rsidRDefault="00A76B30"/>
    <w:sectPr w:rsidR="00BE6F17" w:rsidSect="00B6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14C"/>
    <w:rsid w:val="000C7827"/>
    <w:rsid w:val="005268D7"/>
    <w:rsid w:val="005E014C"/>
    <w:rsid w:val="006B3926"/>
    <w:rsid w:val="00791D29"/>
    <w:rsid w:val="00A76B30"/>
    <w:rsid w:val="00B6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4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1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1C0A6FB-BA62-437E-AD31-BE03E3B9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TahiMie</dc:creator>
  <cp:lastModifiedBy>TahiMie</cp:lastModifiedBy>
  <cp:revision>1</cp:revision>
  <dcterms:created xsi:type="dcterms:W3CDTF">2016-03-16T06:03:00Z</dcterms:created>
  <dcterms:modified xsi:type="dcterms:W3CDTF">2016-03-16T06:18:00Z</dcterms:modified>
</cp:coreProperties>
</file>