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6F" w:rsidRDefault="0082716F" w:rsidP="0082716F">
      <w:pPr>
        <w:tabs>
          <w:tab w:val="left" w:pos="2610"/>
        </w:tabs>
        <w:jc w:val="center"/>
        <w:rPr>
          <w:b/>
        </w:rPr>
      </w:pPr>
      <w:r>
        <w:rPr>
          <w:b/>
        </w:rPr>
        <w:t>АДМИНИСТРАЦИЯ ПУДОЖСКОГО МУНИЦИПАЛЬНОГО РАЙОНА</w:t>
      </w:r>
    </w:p>
    <w:p w:rsidR="0082716F" w:rsidRDefault="0082716F" w:rsidP="0082716F">
      <w:pPr>
        <w:tabs>
          <w:tab w:val="left" w:pos="2610"/>
        </w:tabs>
      </w:pPr>
    </w:p>
    <w:p w:rsidR="0082716F" w:rsidRDefault="0082716F" w:rsidP="0082716F">
      <w:pPr>
        <w:tabs>
          <w:tab w:val="left" w:pos="2610"/>
        </w:tabs>
        <w:jc w:val="center"/>
        <w:rPr>
          <w:b/>
        </w:rPr>
      </w:pPr>
      <w:r>
        <w:rPr>
          <w:b/>
        </w:rPr>
        <w:t>АКТ</w:t>
      </w:r>
    </w:p>
    <w:p w:rsidR="0082716F" w:rsidRDefault="0082716F" w:rsidP="0082716F">
      <w:pPr>
        <w:tabs>
          <w:tab w:val="left" w:pos="2610"/>
        </w:tabs>
        <w:jc w:val="center"/>
        <w:rPr>
          <w:b/>
        </w:rPr>
      </w:pPr>
      <w:r>
        <w:rPr>
          <w:b/>
        </w:rPr>
        <w:t xml:space="preserve">Проверки соблюдения законодательства о контрактной системе в сфере закупок товаров, работ и услуг для муниципальных нужд Пудожского муниципального района </w:t>
      </w:r>
    </w:p>
    <w:p w:rsidR="0082716F" w:rsidRDefault="0082716F" w:rsidP="0082716F">
      <w:pPr>
        <w:tabs>
          <w:tab w:val="left" w:pos="2610"/>
        </w:tabs>
        <w:jc w:val="center"/>
      </w:pPr>
    </w:p>
    <w:p w:rsidR="0082716F" w:rsidRDefault="0082716F" w:rsidP="0082716F">
      <w:pPr>
        <w:tabs>
          <w:tab w:val="left" w:pos="2610"/>
        </w:tabs>
        <w:jc w:val="center"/>
      </w:pPr>
      <w:r>
        <w:t xml:space="preserve"> № </w:t>
      </w:r>
      <w:r w:rsidR="00C94DD4">
        <w:t>9п</w:t>
      </w:r>
    </w:p>
    <w:p w:rsidR="0082716F" w:rsidRDefault="0082716F" w:rsidP="0082716F">
      <w:pPr>
        <w:tabs>
          <w:tab w:val="left" w:pos="2610"/>
        </w:tabs>
        <w:jc w:val="center"/>
      </w:pPr>
    </w:p>
    <w:p w:rsidR="0082716F" w:rsidRDefault="0082716F" w:rsidP="0082716F">
      <w:pPr>
        <w:tabs>
          <w:tab w:val="left" w:pos="2610"/>
        </w:tabs>
        <w:rPr>
          <w:u w:val="single"/>
        </w:rPr>
      </w:pPr>
      <w:r>
        <w:t xml:space="preserve">          г. Пудож                                                                                   «</w:t>
      </w:r>
      <w:r w:rsidR="00C94DD4">
        <w:t>0</w:t>
      </w:r>
      <w:r w:rsidR="004F7836">
        <w:t>5</w:t>
      </w:r>
      <w:r>
        <w:t xml:space="preserve">» </w:t>
      </w:r>
      <w:r w:rsidR="00C94DD4">
        <w:t>декабря</w:t>
      </w:r>
      <w:r w:rsidR="00E719AF">
        <w:t xml:space="preserve"> </w:t>
      </w:r>
      <w:r>
        <w:t>2016 года</w:t>
      </w:r>
      <w:r>
        <w:rPr>
          <w:u w:val="single"/>
        </w:rPr>
        <w:t xml:space="preserve"> </w:t>
      </w:r>
    </w:p>
    <w:p w:rsidR="0082716F" w:rsidRDefault="0082716F" w:rsidP="0082716F">
      <w:pPr>
        <w:pStyle w:val="ConsPlusNormal"/>
        <w:tabs>
          <w:tab w:val="left" w:pos="2610"/>
        </w:tabs>
        <w:ind w:firstLine="540"/>
        <w:jc w:val="both"/>
        <w:rPr>
          <w:rFonts w:ascii="Times New Roman" w:hAnsi="Times New Roman" w:cs="Times New Roman"/>
          <w:sz w:val="24"/>
          <w:szCs w:val="24"/>
        </w:rPr>
      </w:pPr>
      <w:r>
        <w:rPr>
          <w:rFonts w:ascii="Times New Roman" w:hAnsi="Times New Roman" w:cs="Times New Roman"/>
          <w:sz w:val="24"/>
          <w:szCs w:val="24"/>
        </w:rPr>
        <w:tab/>
      </w:r>
    </w:p>
    <w:p w:rsidR="0082716F" w:rsidRDefault="0082716F" w:rsidP="008271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основании  распоряжения  администрации Пудожского муниципального района от «</w:t>
      </w:r>
      <w:r w:rsidR="00CF5E95">
        <w:rPr>
          <w:rFonts w:ascii="Times New Roman" w:hAnsi="Times New Roman" w:cs="Times New Roman"/>
          <w:sz w:val="24"/>
          <w:szCs w:val="24"/>
        </w:rPr>
        <w:t>26</w:t>
      </w:r>
      <w:r>
        <w:rPr>
          <w:rFonts w:ascii="Times New Roman" w:hAnsi="Times New Roman" w:cs="Times New Roman"/>
          <w:sz w:val="24"/>
          <w:szCs w:val="24"/>
        </w:rPr>
        <w:t xml:space="preserve">» </w:t>
      </w:r>
      <w:r w:rsidR="00CF5E95">
        <w:rPr>
          <w:rFonts w:ascii="Times New Roman" w:hAnsi="Times New Roman" w:cs="Times New Roman"/>
          <w:sz w:val="24"/>
          <w:szCs w:val="24"/>
        </w:rPr>
        <w:t>октября</w:t>
      </w:r>
      <w:r>
        <w:rPr>
          <w:rFonts w:ascii="Times New Roman" w:hAnsi="Times New Roman" w:cs="Times New Roman"/>
          <w:sz w:val="24"/>
          <w:szCs w:val="24"/>
        </w:rPr>
        <w:t xml:space="preserve"> 201</w:t>
      </w:r>
      <w:r w:rsidR="00B57D26">
        <w:rPr>
          <w:rFonts w:ascii="Times New Roman" w:hAnsi="Times New Roman" w:cs="Times New Roman"/>
          <w:sz w:val="24"/>
          <w:szCs w:val="24"/>
        </w:rPr>
        <w:t>6</w:t>
      </w:r>
      <w:r>
        <w:rPr>
          <w:rFonts w:ascii="Times New Roman" w:hAnsi="Times New Roman" w:cs="Times New Roman"/>
          <w:sz w:val="24"/>
          <w:szCs w:val="24"/>
        </w:rPr>
        <w:t xml:space="preserve"> года № </w:t>
      </w:r>
      <w:r w:rsidR="00CF5E95">
        <w:rPr>
          <w:rFonts w:ascii="Times New Roman" w:hAnsi="Times New Roman" w:cs="Times New Roman"/>
          <w:sz w:val="24"/>
          <w:szCs w:val="24"/>
        </w:rPr>
        <w:t>780</w:t>
      </w:r>
      <w:r>
        <w:rPr>
          <w:rFonts w:ascii="Times New Roman" w:hAnsi="Times New Roman" w:cs="Times New Roman"/>
          <w:sz w:val="24"/>
          <w:szCs w:val="24"/>
        </w:rPr>
        <w:t xml:space="preserve"> р-П «О проведении плановой документарной,  выездной проверки в отношении муниципального </w:t>
      </w:r>
      <w:r w:rsidR="005A7BDE">
        <w:rPr>
          <w:rFonts w:ascii="Times New Roman" w:hAnsi="Times New Roman" w:cs="Times New Roman"/>
          <w:sz w:val="24"/>
          <w:szCs w:val="24"/>
        </w:rPr>
        <w:t>казенного</w:t>
      </w:r>
      <w:r>
        <w:rPr>
          <w:rFonts w:ascii="Times New Roman" w:hAnsi="Times New Roman" w:cs="Times New Roman"/>
          <w:sz w:val="24"/>
          <w:szCs w:val="24"/>
        </w:rPr>
        <w:t xml:space="preserve"> </w:t>
      </w:r>
      <w:r w:rsidR="00B57D26">
        <w:rPr>
          <w:rFonts w:ascii="Times New Roman" w:hAnsi="Times New Roman" w:cs="Times New Roman"/>
          <w:sz w:val="24"/>
          <w:szCs w:val="24"/>
        </w:rPr>
        <w:t xml:space="preserve">общеобразовательного </w:t>
      </w:r>
      <w:r>
        <w:rPr>
          <w:rFonts w:ascii="Times New Roman" w:hAnsi="Times New Roman" w:cs="Times New Roman"/>
          <w:sz w:val="24"/>
          <w:szCs w:val="24"/>
        </w:rPr>
        <w:t xml:space="preserve">учреждения </w:t>
      </w:r>
      <w:r w:rsidR="00B57D26">
        <w:rPr>
          <w:rFonts w:ascii="Times New Roman" w:hAnsi="Times New Roman" w:cs="Times New Roman"/>
          <w:sz w:val="24"/>
          <w:szCs w:val="24"/>
        </w:rPr>
        <w:t xml:space="preserve">средняя общеобразовательная школа п. </w:t>
      </w:r>
      <w:r w:rsidR="00CF5E95">
        <w:rPr>
          <w:rFonts w:ascii="Times New Roman" w:hAnsi="Times New Roman" w:cs="Times New Roman"/>
          <w:sz w:val="24"/>
          <w:szCs w:val="24"/>
        </w:rPr>
        <w:t>Пяльма</w:t>
      </w:r>
      <w:r w:rsidR="00B57D26">
        <w:rPr>
          <w:rFonts w:ascii="Times New Roman" w:hAnsi="Times New Roman" w:cs="Times New Roman"/>
          <w:sz w:val="24"/>
          <w:szCs w:val="24"/>
        </w:rPr>
        <w:t xml:space="preserve"> Пудожского района Республики Карелия</w:t>
      </w:r>
      <w:r>
        <w:rPr>
          <w:rFonts w:ascii="Times New Roman" w:hAnsi="Times New Roman" w:cs="Times New Roman"/>
          <w:sz w:val="24"/>
          <w:szCs w:val="24"/>
        </w:rPr>
        <w:t xml:space="preserve"> (далее – Субъект контроля</w:t>
      </w:r>
      <w:r w:rsidR="005A7BDE">
        <w:rPr>
          <w:rFonts w:ascii="Times New Roman" w:hAnsi="Times New Roman" w:cs="Times New Roman"/>
          <w:sz w:val="24"/>
          <w:szCs w:val="24"/>
        </w:rPr>
        <w:t>, МК</w:t>
      </w:r>
      <w:r w:rsidR="00B57D26">
        <w:rPr>
          <w:rFonts w:ascii="Times New Roman" w:hAnsi="Times New Roman" w:cs="Times New Roman"/>
          <w:sz w:val="24"/>
          <w:szCs w:val="24"/>
        </w:rPr>
        <w:t>О</w:t>
      </w:r>
      <w:r w:rsidR="005A7BDE">
        <w:rPr>
          <w:rFonts w:ascii="Times New Roman" w:hAnsi="Times New Roman" w:cs="Times New Roman"/>
          <w:sz w:val="24"/>
          <w:szCs w:val="24"/>
        </w:rPr>
        <w:t xml:space="preserve">У </w:t>
      </w:r>
      <w:r w:rsidR="00B57D26">
        <w:rPr>
          <w:rFonts w:ascii="Times New Roman" w:hAnsi="Times New Roman" w:cs="Times New Roman"/>
          <w:sz w:val="24"/>
          <w:szCs w:val="24"/>
        </w:rPr>
        <w:t xml:space="preserve">СОШ п. </w:t>
      </w:r>
      <w:r w:rsidR="00CF5E95">
        <w:rPr>
          <w:rFonts w:ascii="Times New Roman" w:hAnsi="Times New Roman" w:cs="Times New Roman"/>
          <w:sz w:val="24"/>
          <w:szCs w:val="24"/>
        </w:rPr>
        <w:t>Пяльма</w:t>
      </w:r>
      <w:r>
        <w:rPr>
          <w:rFonts w:ascii="Times New Roman" w:hAnsi="Times New Roman" w:cs="Times New Roman"/>
          <w:sz w:val="24"/>
          <w:szCs w:val="24"/>
        </w:rPr>
        <w:t xml:space="preserve">), уполномоченным лицом на проведение документарной </w:t>
      </w:r>
      <w:r w:rsidR="00B57D26">
        <w:rPr>
          <w:rFonts w:ascii="Times New Roman" w:hAnsi="Times New Roman" w:cs="Times New Roman"/>
          <w:sz w:val="24"/>
          <w:szCs w:val="24"/>
        </w:rPr>
        <w:t>и выездной</w:t>
      </w:r>
      <w:r>
        <w:rPr>
          <w:rFonts w:ascii="Times New Roman" w:hAnsi="Times New Roman" w:cs="Times New Roman"/>
          <w:sz w:val="24"/>
          <w:szCs w:val="24"/>
        </w:rPr>
        <w:t xml:space="preserve"> проверки назначен </w:t>
      </w:r>
      <w:r w:rsidR="00B57D26">
        <w:rPr>
          <w:rFonts w:ascii="Times New Roman" w:hAnsi="Times New Roman" w:cs="Times New Roman"/>
          <w:sz w:val="24"/>
          <w:szCs w:val="24"/>
        </w:rPr>
        <w:t>–</w:t>
      </w:r>
      <w:r>
        <w:rPr>
          <w:rFonts w:ascii="Times New Roman" w:hAnsi="Times New Roman" w:cs="Times New Roman"/>
          <w:sz w:val="24"/>
          <w:szCs w:val="24"/>
        </w:rPr>
        <w:t>начальник отдела муниципального контроля, органа контроля в сфере закупок администрации Пудожского муниципального района Захаров Дмитрий Селиверстович.</w:t>
      </w:r>
    </w:p>
    <w:p w:rsidR="00CF5E95" w:rsidRDefault="0082716F" w:rsidP="00CF5E95">
      <w:pPr>
        <w:tabs>
          <w:tab w:val="left" w:pos="2610"/>
        </w:tabs>
        <w:overflowPunct w:val="0"/>
        <w:autoSpaceDE w:val="0"/>
        <w:autoSpaceDN w:val="0"/>
        <w:adjustRightInd w:val="0"/>
        <w:jc w:val="both"/>
        <w:textAlignment w:val="baseline"/>
      </w:pPr>
      <w:r>
        <w:t xml:space="preserve">         </w:t>
      </w:r>
      <w:r w:rsidR="00CF5E95">
        <w:t xml:space="preserve">Проверка соблюдения 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о контрактной системе в сфере закупок проведена в отношении Муниципального казенного общеобразовательного учреждения средняя общеобразовательная школа п. Пяльма Пудожского района Республики Карелия, расположенного по адресу: 186185 Республика Карелия, Пудожский район, п. Пяльма, ул. Школьная, д. 14, с целью предупреждения и выявления нарушений законодательства РФ и иных нормативных правовых актов о контрактной системе в сфере закупок. </w:t>
      </w:r>
    </w:p>
    <w:p w:rsidR="0082716F" w:rsidRDefault="0082716F" w:rsidP="00CF5E95">
      <w:pPr>
        <w:tabs>
          <w:tab w:val="left" w:pos="2610"/>
        </w:tabs>
        <w:overflowPunct w:val="0"/>
        <w:autoSpaceDE w:val="0"/>
        <w:autoSpaceDN w:val="0"/>
        <w:adjustRightInd w:val="0"/>
        <w:jc w:val="both"/>
        <w:textAlignment w:val="baseline"/>
      </w:pPr>
      <w:r>
        <w:t xml:space="preserve"> </w:t>
      </w:r>
      <w:r w:rsidR="00CF5E95">
        <w:t xml:space="preserve">      </w:t>
      </w:r>
      <w:r>
        <w:rPr>
          <w:b/>
        </w:rPr>
        <w:t>Данные о Субъекте контроля</w:t>
      </w:r>
      <w:r>
        <w:t xml:space="preserve">: </w:t>
      </w:r>
    </w:p>
    <w:p w:rsidR="0082716F" w:rsidRDefault="0082716F" w:rsidP="003410D9">
      <w:pPr>
        <w:numPr>
          <w:ilvl w:val="0"/>
          <w:numId w:val="3"/>
        </w:numPr>
        <w:tabs>
          <w:tab w:val="left" w:pos="426"/>
        </w:tabs>
        <w:ind w:left="0" w:firstLine="0"/>
        <w:jc w:val="both"/>
      </w:pPr>
      <w:r>
        <w:rPr>
          <w:b/>
        </w:rPr>
        <w:t>Полное наименование</w:t>
      </w:r>
      <w:r>
        <w:t xml:space="preserve">: Муниципальное казенное </w:t>
      </w:r>
      <w:r w:rsidR="00B57D26">
        <w:t xml:space="preserve">общеобразовательное </w:t>
      </w:r>
      <w:r>
        <w:t xml:space="preserve">учреждение </w:t>
      </w:r>
      <w:r w:rsidR="00B57D26">
        <w:t xml:space="preserve">средняя общеобразовательная школа п. </w:t>
      </w:r>
      <w:r w:rsidR="00CF5E95">
        <w:t>Пяльма</w:t>
      </w:r>
      <w:r w:rsidR="00B57D26">
        <w:t xml:space="preserve"> Пудожского района Республики Карелия, сокращенное наименование МКОУ СОШ п. </w:t>
      </w:r>
      <w:r w:rsidR="00CF5E95">
        <w:t>Пяльма</w:t>
      </w:r>
      <w:r>
        <w:t xml:space="preserve">. Учреждение относится к типу – казенное. Учреждение самостоятельно осуществляет финансово-хозяйственную деятельность, имеет самостоятельный баланс и смету. </w:t>
      </w:r>
    </w:p>
    <w:p w:rsidR="0082716F" w:rsidRDefault="0082716F" w:rsidP="003410D9">
      <w:pPr>
        <w:numPr>
          <w:ilvl w:val="0"/>
          <w:numId w:val="3"/>
        </w:numPr>
        <w:ind w:left="567" w:hanging="567"/>
        <w:jc w:val="both"/>
      </w:pPr>
      <w:r>
        <w:rPr>
          <w:b/>
        </w:rPr>
        <w:t>Юридический адрес</w:t>
      </w:r>
      <w:r>
        <w:t>: 1861</w:t>
      </w:r>
      <w:r w:rsidR="00CF5E95">
        <w:t>85</w:t>
      </w:r>
      <w:r>
        <w:t>, Республика Карелия Пудож</w:t>
      </w:r>
      <w:r w:rsidR="00395385">
        <w:t xml:space="preserve">ский район, п. </w:t>
      </w:r>
      <w:r w:rsidR="00CF5E95">
        <w:t>Пяльма,</w:t>
      </w:r>
      <w:r>
        <w:t xml:space="preserve"> ул. </w:t>
      </w:r>
      <w:r w:rsidR="00CF5E95">
        <w:t>Школьная</w:t>
      </w:r>
      <w:r>
        <w:t xml:space="preserve">, д. </w:t>
      </w:r>
      <w:r w:rsidR="00395385">
        <w:t>1</w:t>
      </w:r>
      <w:r w:rsidR="00CF5E95">
        <w:t>4</w:t>
      </w:r>
      <w:r>
        <w:t>.</w:t>
      </w:r>
    </w:p>
    <w:p w:rsidR="0082716F" w:rsidRDefault="0082716F" w:rsidP="003410D9">
      <w:pPr>
        <w:numPr>
          <w:ilvl w:val="0"/>
          <w:numId w:val="3"/>
        </w:numPr>
        <w:ind w:left="567" w:hanging="567"/>
        <w:jc w:val="both"/>
      </w:pPr>
      <w:r>
        <w:rPr>
          <w:b/>
        </w:rPr>
        <w:t>ИНН/КПП</w:t>
      </w:r>
      <w:r>
        <w:t>: 101500</w:t>
      </w:r>
      <w:r w:rsidR="00B57D26">
        <w:t>4</w:t>
      </w:r>
      <w:r w:rsidR="00CF5E95">
        <w:t>401</w:t>
      </w:r>
      <w:r>
        <w:t xml:space="preserve"> / 101501001</w:t>
      </w:r>
    </w:p>
    <w:p w:rsidR="0082716F" w:rsidRDefault="0082716F" w:rsidP="003410D9">
      <w:pPr>
        <w:numPr>
          <w:ilvl w:val="0"/>
          <w:numId w:val="3"/>
        </w:numPr>
        <w:ind w:left="567" w:hanging="567"/>
        <w:jc w:val="both"/>
      </w:pPr>
      <w:r>
        <w:rPr>
          <w:b/>
        </w:rPr>
        <w:t>Фактический адрес</w:t>
      </w:r>
      <w:r>
        <w:t>: 1861</w:t>
      </w:r>
      <w:r w:rsidR="00CF5E95">
        <w:t>85</w:t>
      </w:r>
      <w:r>
        <w:t xml:space="preserve"> Республика Карелия Пудож</w:t>
      </w:r>
      <w:r w:rsidR="00B57D26">
        <w:t xml:space="preserve">ский район, п. </w:t>
      </w:r>
      <w:r w:rsidR="00CF5E95">
        <w:t>Пяльма</w:t>
      </w:r>
      <w:r w:rsidR="00B57D26">
        <w:t>,</w:t>
      </w:r>
      <w:r>
        <w:t xml:space="preserve"> ул. </w:t>
      </w:r>
      <w:r w:rsidR="00CF5E95">
        <w:t>Школьная</w:t>
      </w:r>
      <w:r>
        <w:t xml:space="preserve">, д. </w:t>
      </w:r>
      <w:r w:rsidR="00B57D26">
        <w:t>1</w:t>
      </w:r>
      <w:r w:rsidR="00CF5E95">
        <w:t>4</w:t>
      </w:r>
      <w:r>
        <w:t>.</w:t>
      </w:r>
    </w:p>
    <w:p w:rsidR="0082716F" w:rsidRDefault="0082716F" w:rsidP="003410D9">
      <w:pPr>
        <w:numPr>
          <w:ilvl w:val="0"/>
          <w:numId w:val="3"/>
        </w:numPr>
        <w:ind w:left="567" w:hanging="567"/>
        <w:jc w:val="both"/>
      </w:pPr>
      <w:r>
        <w:rPr>
          <w:b/>
        </w:rPr>
        <w:t>Контактный телефон</w:t>
      </w:r>
      <w:r>
        <w:t xml:space="preserve">: 8 (81452) </w:t>
      </w:r>
      <w:r w:rsidR="00B57D26">
        <w:t>3</w:t>
      </w:r>
      <w:r w:rsidR="00CF5E95">
        <w:t>97</w:t>
      </w:r>
      <w:r>
        <w:t>-</w:t>
      </w:r>
      <w:r w:rsidR="00CF5E95">
        <w:t>03</w:t>
      </w:r>
    </w:p>
    <w:p w:rsidR="0082716F" w:rsidRDefault="0082716F" w:rsidP="003410D9">
      <w:pPr>
        <w:pStyle w:val="ConsPlusNormal"/>
        <w:numPr>
          <w:ilvl w:val="0"/>
          <w:numId w:val="3"/>
        </w:numPr>
        <w:tabs>
          <w:tab w:val="left" w:pos="426"/>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  Руководитель(и)</w:t>
      </w:r>
      <w:r>
        <w:rPr>
          <w:rFonts w:ascii="Times New Roman" w:hAnsi="Times New Roman" w:cs="Times New Roman"/>
          <w:sz w:val="24"/>
          <w:szCs w:val="24"/>
        </w:rPr>
        <w:t xml:space="preserve">: Директор муниципального казенного </w:t>
      </w:r>
      <w:r w:rsidR="00B57D26">
        <w:rPr>
          <w:rFonts w:ascii="Times New Roman" w:hAnsi="Times New Roman" w:cs="Times New Roman"/>
          <w:sz w:val="24"/>
          <w:szCs w:val="24"/>
        </w:rPr>
        <w:t xml:space="preserve">общеобразовательного </w:t>
      </w:r>
      <w:r>
        <w:rPr>
          <w:rFonts w:ascii="Times New Roman" w:hAnsi="Times New Roman" w:cs="Times New Roman"/>
          <w:sz w:val="24"/>
          <w:szCs w:val="24"/>
        </w:rPr>
        <w:t xml:space="preserve">учреждения </w:t>
      </w:r>
      <w:r w:rsidR="00B57D26">
        <w:rPr>
          <w:rFonts w:ascii="Times New Roman" w:hAnsi="Times New Roman" w:cs="Times New Roman"/>
          <w:sz w:val="24"/>
          <w:szCs w:val="24"/>
        </w:rPr>
        <w:t xml:space="preserve">средняя общеобразовательная школа п. </w:t>
      </w:r>
      <w:r w:rsidR="00CF5E95">
        <w:rPr>
          <w:rFonts w:ascii="Times New Roman" w:hAnsi="Times New Roman" w:cs="Times New Roman"/>
          <w:sz w:val="24"/>
          <w:szCs w:val="24"/>
        </w:rPr>
        <w:t>Пяльма</w:t>
      </w:r>
      <w:r>
        <w:rPr>
          <w:rFonts w:ascii="Times New Roman" w:hAnsi="Times New Roman" w:cs="Times New Roman"/>
          <w:sz w:val="24"/>
          <w:szCs w:val="24"/>
        </w:rPr>
        <w:t xml:space="preserve"> </w:t>
      </w:r>
      <w:r w:rsidR="00B57D26">
        <w:rPr>
          <w:rFonts w:ascii="Times New Roman" w:hAnsi="Times New Roman" w:cs="Times New Roman"/>
          <w:sz w:val="24"/>
          <w:szCs w:val="24"/>
        </w:rPr>
        <w:t xml:space="preserve">– </w:t>
      </w:r>
      <w:r w:rsidR="00CF5E95">
        <w:rPr>
          <w:rFonts w:ascii="Times New Roman" w:hAnsi="Times New Roman" w:cs="Times New Roman"/>
          <w:sz w:val="24"/>
          <w:szCs w:val="24"/>
        </w:rPr>
        <w:t>Зиновкина Татьяна Николаевна</w:t>
      </w:r>
      <w:r>
        <w:rPr>
          <w:rFonts w:ascii="Times New Roman" w:hAnsi="Times New Roman" w:cs="Times New Roman"/>
          <w:sz w:val="24"/>
          <w:szCs w:val="24"/>
        </w:rPr>
        <w:t>, назначена</w:t>
      </w:r>
      <w:r w:rsidR="005A7BDE">
        <w:rPr>
          <w:rFonts w:ascii="Times New Roman" w:hAnsi="Times New Roman" w:cs="Times New Roman"/>
          <w:sz w:val="24"/>
          <w:szCs w:val="24"/>
        </w:rPr>
        <w:t xml:space="preserve"> на должность, </w:t>
      </w:r>
      <w:r w:rsidR="00CF5E95">
        <w:rPr>
          <w:rFonts w:ascii="Times New Roman" w:hAnsi="Times New Roman" w:cs="Times New Roman"/>
          <w:sz w:val="24"/>
          <w:szCs w:val="24"/>
        </w:rPr>
        <w:t xml:space="preserve">Приказом районного отдела образования </w:t>
      </w:r>
      <w:r>
        <w:rPr>
          <w:rFonts w:ascii="Times New Roman" w:hAnsi="Times New Roman" w:cs="Times New Roman"/>
          <w:sz w:val="24"/>
          <w:szCs w:val="24"/>
        </w:rPr>
        <w:t xml:space="preserve"> администрации Пудожского муниципального района от </w:t>
      </w:r>
      <w:r w:rsidR="00CF5E95">
        <w:rPr>
          <w:rFonts w:ascii="Times New Roman" w:hAnsi="Times New Roman" w:cs="Times New Roman"/>
          <w:sz w:val="24"/>
          <w:szCs w:val="24"/>
        </w:rPr>
        <w:t>16</w:t>
      </w:r>
      <w:r>
        <w:rPr>
          <w:rFonts w:ascii="Times New Roman" w:hAnsi="Times New Roman" w:cs="Times New Roman"/>
          <w:sz w:val="24"/>
          <w:szCs w:val="24"/>
        </w:rPr>
        <w:t>.</w:t>
      </w:r>
      <w:r w:rsidR="00CF5E95">
        <w:rPr>
          <w:rFonts w:ascii="Times New Roman" w:hAnsi="Times New Roman" w:cs="Times New Roman"/>
          <w:sz w:val="24"/>
          <w:szCs w:val="24"/>
        </w:rPr>
        <w:t>08</w:t>
      </w:r>
      <w:r>
        <w:rPr>
          <w:rFonts w:ascii="Times New Roman" w:hAnsi="Times New Roman" w:cs="Times New Roman"/>
          <w:sz w:val="24"/>
          <w:szCs w:val="24"/>
        </w:rPr>
        <w:t>.200</w:t>
      </w:r>
      <w:r w:rsidR="00CF5E95">
        <w:rPr>
          <w:rFonts w:ascii="Times New Roman" w:hAnsi="Times New Roman" w:cs="Times New Roman"/>
          <w:sz w:val="24"/>
          <w:szCs w:val="24"/>
        </w:rPr>
        <w:t>1</w:t>
      </w:r>
      <w:r>
        <w:rPr>
          <w:rFonts w:ascii="Times New Roman" w:hAnsi="Times New Roman" w:cs="Times New Roman"/>
          <w:sz w:val="24"/>
          <w:szCs w:val="24"/>
        </w:rPr>
        <w:t xml:space="preserve"> г. № </w:t>
      </w:r>
      <w:r w:rsidR="00CF5E95">
        <w:rPr>
          <w:rFonts w:ascii="Times New Roman" w:hAnsi="Times New Roman" w:cs="Times New Roman"/>
          <w:sz w:val="24"/>
          <w:szCs w:val="24"/>
        </w:rPr>
        <w:t>31</w:t>
      </w:r>
      <w:r>
        <w:rPr>
          <w:rFonts w:ascii="Times New Roman" w:hAnsi="Times New Roman" w:cs="Times New Roman"/>
          <w:sz w:val="24"/>
          <w:szCs w:val="24"/>
        </w:rPr>
        <w:t>.</w:t>
      </w:r>
    </w:p>
    <w:p w:rsidR="0082716F" w:rsidRDefault="0082716F" w:rsidP="0082716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Проверка проведена в  период </w:t>
      </w:r>
      <w:r>
        <w:rPr>
          <w:rFonts w:ascii="Times New Roman" w:hAnsi="Times New Roman" w:cs="Times New Roman"/>
          <w:sz w:val="24"/>
          <w:szCs w:val="24"/>
          <w:u w:val="single"/>
        </w:rPr>
        <w:t>с 1</w:t>
      </w:r>
      <w:r w:rsidR="00CF5E95">
        <w:rPr>
          <w:rFonts w:ascii="Times New Roman" w:hAnsi="Times New Roman" w:cs="Times New Roman"/>
          <w:sz w:val="24"/>
          <w:szCs w:val="24"/>
          <w:u w:val="single"/>
        </w:rPr>
        <w:t>5</w:t>
      </w:r>
      <w:r>
        <w:rPr>
          <w:rFonts w:ascii="Times New Roman" w:hAnsi="Times New Roman" w:cs="Times New Roman"/>
          <w:sz w:val="24"/>
          <w:szCs w:val="24"/>
          <w:u w:val="single"/>
        </w:rPr>
        <w:t xml:space="preserve"> </w:t>
      </w:r>
      <w:r w:rsidR="00CF5E95">
        <w:rPr>
          <w:rFonts w:ascii="Times New Roman" w:hAnsi="Times New Roman" w:cs="Times New Roman"/>
          <w:sz w:val="24"/>
          <w:szCs w:val="24"/>
          <w:u w:val="single"/>
        </w:rPr>
        <w:t>ноября</w:t>
      </w:r>
      <w:r>
        <w:rPr>
          <w:rFonts w:ascii="Times New Roman" w:hAnsi="Times New Roman" w:cs="Times New Roman"/>
          <w:sz w:val="24"/>
          <w:szCs w:val="24"/>
          <w:u w:val="single"/>
        </w:rPr>
        <w:t xml:space="preserve"> 2016 года по </w:t>
      </w:r>
      <w:r w:rsidR="00CF5E95">
        <w:rPr>
          <w:rFonts w:ascii="Times New Roman" w:hAnsi="Times New Roman" w:cs="Times New Roman"/>
          <w:sz w:val="24"/>
          <w:szCs w:val="24"/>
          <w:u w:val="single"/>
        </w:rPr>
        <w:t>30</w:t>
      </w:r>
      <w:r>
        <w:rPr>
          <w:rFonts w:ascii="Times New Roman" w:hAnsi="Times New Roman" w:cs="Times New Roman"/>
          <w:sz w:val="24"/>
          <w:szCs w:val="24"/>
          <w:u w:val="single"/>
        </w:rPr>
        <w:t xml:space="preserve"> </w:t>
      </w:r>
      <w:r w:rsidR="00CF5E95">
        <w:rPr>
          <w:rFonts w:ascii="Times New Roman" w:hAnsi="Times New Roman" w:cs="Times New Roman"/>
          <w:sz w:val="24"/>
          <w:szCs w:val="24"/>
          <w:u w:val="single"/>
        </w:rPr>
        <w:t>ноября</w:t>
      </w:r>
      <w:r>
        <w:rPr>
          <w:rFonts w:ascii="Times New Roman" w:hAnsi="Times New Roman" w:cs="Times New Roman"/>
          <w:sz w:val="24"/>
          <w:szCs w:val="24"/>
          <w:u w:val="single"/>
        </w:rPr>
        <w:t xml:space="preserve"> 2016 года.</w:t>
      </w:r>
    </w:p>
    <w:p w:rsidR="0082716F" w:rsidRDefault="0082716F" w:rsidP="0082716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Проверяемый период: </w:t>
      </w:r>
      <w:r>
        <w:rPr>
          <w:rFonts w:ascii="Times New Roman" w:hAnsi="Times New Roman" w:cs="Times New Roman"/>
          <w:sz w:val="24"/>
          <w:szCs w:val="24"/>
          <w:u w:val="single"/>
        </w:rPr>
        <w:t xml:space="preserve">с 01 января 2015 года по </w:t>
      </w:r>
      <w:r w:rsidR="00CF5E95">
        <w:rPr>
          <w:rFonts w:ascii="Times New Roman" w:hAnsi="Times New Roman" w:cs="Times New Roman"/>
          <w:sz w:val="24"/>
          <w:szCs w:val="24"/>
          <w:u w:val="single"/>
        </w:rPr>
        <w:t>01</w:t>
      </w:r>
      <w:r>
        <w:rPr>
          <w:rFonts w:ascii="Times New Roman" w:hAnsi="Times New Roman" w:cs="Times New Roman"/>
          <w:sz w:val="24"/>
          <w:szCs w:val="24"/>
          <w:u w:val="single"/>
        </w:rPr>
        <w:t xml:space="preserve"> </w:t>
      </w:r>
      <w:r w:rsidR="00CF5E95">
        <w:rPr>
          <w:rFonts w:ascii="Times New Roman" w:hAnsi="Times New Roman" w:cs="Times New Roman"/>
          <w:sz w:val="24"/>
          <w:szCs w:val="24"/>
          <w:u w:val="single"/>
        </w:rPr>
        <w:t>ноября</w:t>
      </w:r>
      <w:r>
        <w:rPr>
          <w:rFonts w:ascii="Times New Roman" w:hAnsi="Times New Roman" w:cs="Times New Roman"/>
          <w:sz w:val="24"/>
          <w:szCs w:val="24"/>
          <w:u w:val="single"/>
        </w:rPr>
        <w:t xml:space="preserve"> 201</w:t>
      </w:r>
      <w:r w:rsidR="00CF5E95">
        <w:rPr>
          <w:rFonts w:ascii="Times New Roman" w:hAnsi="Times New Roman" w:cs="Times New Roman"/>
          <w:sz w:val="24"/>
          <w:szCs w:val="24"/>
          <w:u w:val="single"/>
        </w:rPr>
        <w:t>6</w:t>
      </w:r>
      <w:r>
        <w:rPr>
          <w:rFonts w:ascii="Times New Roman" w:hAnsi="Times New Roman" w:cs="Times New Roman"/>
          <w:sz w:val="24"/>
          <w:szCs w:val="24"/>
          <w:u w:val="single"/>
        </w:rPr>
        <w:t xml:space="preserve"> года.</w:t>
      </w:r>
    </w:p>
    <w:p w:rsidR="0082716F" w:rsidRDefault="0082716F" w:rsidP="0082716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Плановая документарная проверка проведена в соответствии с планом проведения плановых проверок муниципальных учреждений Пудожского муниципального района по соблюдению законодательства о контрактной системе в сфере закупок товаров, работ и услуг для муниципальных нужд Пудожского муниципального района на 201</w:t>
      </w:r>
      <w:r w:rsidR="00C00A39">
        <w:rPr>
          <w:rFonts w:ascii="Times New Roman" w:hAnsi="Times New Roman" w:cs="Times New Roman"/>
          <w:sz w:val="24"/>
          <w:szCs w:val="24"/>
        </w:rPr>
        <w:t>6</w:t>
      </w:r>
      <w:r>
        <w:rPr>
          <w:rFonts w:ascii="Times New Roman" w:hAnsi="Times New Roman" w:cs="Times New Roman"/>
          <w:sz w:val="24"/>
          <w:szCs w:val="24"/>
        </w:rPr>
        <w:t xml:space="preserve"> год.</w:t>
      </w:r>
    </w:p>
    <w:p w:rsidR="004C0F61" w:rsidRDefault="0082716F" w:rsidP="004C0F61">
      <w:pPr>
        <w:jc w:val="both"/>
      </w:pPr>
      <w:r>
        <w:tab/>
        <w:t xml:space="preserve"> </w:t>
      </w:r>
      <w:r w:rsidR="004C0F61">
        <w:t xml:space="preserve">Проверка проводилась путем рассмотрения и анализа предоставленных Субъектом контроля документов, а так же на основании информации, размещенной на </w:t>
      </w:r>
      <w:r w:rsidR="004C0F61">
        <w:lastRenderedPageBreak/>
        <w:t>официальном сайте Единой информационной системе в сфере закупок в сети «Интернет» (далее - ЕИС).</w:t>
      </w:r>
    </w:p>
    <w:p w:rsidR="004C0F61" w:rsidRDefault="004C0F61" w:rsidP="004C0F61">
      <w:pPr>
        <w:ind w:firstLine="709"/>
        <w:jc w:val="both"/>
      </w:pPr>
      <w:r>
        <w:t>В ходе документарной и выездной проверки установлено следующее:</w:t>
      </w:r>
    </w:p>
    <w:p w:rsidR="004C0F61" w:rsidRDefault="004C0F61" w:rsidP="004C0F61">
      <w:pPr>
        <w:jc w:val="both"/>
      </w:pPr>
      <w:r>
        <w:t xml:space="preserve">          До начала осуществления проверки, 27 октября 2016 года Субъекту контроля было вручено уведомление о проведении плановой проверки  от 26.10.2016 г. № 6592. </w:t>
      </w:r>
    </w:p>
    <w:p w:rsidR="004C0F61" w:rsidRDefault="004C0F61" w:rsidP="004C0F61">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82716F" w:rsidRDefault="004C0F61" w:rsidP="004C0F61">
      <w:pPr>
        <w:ind w:firstLine="540"/>
        <w:jc w:val="both"/>
      </w:pPr>
      <w:r>
        <w:t>Нормативные акты, регламентирующие организацию и осуществление закупок товаров, работ, услуг; извещения о проведении закупок товаров, работ, услуг конкурентными способами (электронный аукцион,), документация о проведении электронного аукциона, документы по осуществлению закупок товаров, работ, услуг у единственного поставщика: контракты (гражданско-правовые договоры), заключенные Заказчиком в проверяемый период, план-график на 2015 год, план-график на 2016 год.</w:t>
      </w:r>
    </w:p>
    <w:p w:rsidR="0082716F" w:rsidRDefault="0082716F" w:rsidP="0082716F">
      <w:pPr>
        <w:autoSpaceDE w:val="0"/>
        <w:autoSpaceDN w:val="0"/>
        <w:adjustRightInd w:val="0"/>
        <w:ind w:firstLine="540"/>
        <w:jc w:val="both"/>
      </w:pPr>
      <w:r>
        <w:t xml:space="preserve">  </w:t>
      </w:r>
    </w:p>
    <w:p w:rsidR="0082716F" w:rsidRPr="00BD7775" w:rsidRDefault="0082716F" w:rsidP="0082716F">
      <w:pPr>
        <w:autoSpaceDE w:val="0"/>
        <w:autoSpaceDN w:val="0"/>
        <w:adjustRightInd w:val="0"/>
        <w:ind w:firstLine="540"/>
        <w:jc w:val="both"/>
      </w:pPr>
      <w:r w:rsidRPr="00BD7775">
        <w:t>На основании приказа Субъекта контроля от</w:t>
      </w:r>
      <w:r w:rsidR="00BD7775" w:rsidRPr="00BD7775">
        <w:t xml:space="preserve"> 29</w:t>
      </w:r>
      <w:r w:rsidRPr="00BD7775">
        <w:t>.</w:t>
      </w:r>
      <w:r w:rsidR="00BD7775" w:rsidRPr="00BD7775">
        <w:t>0</w:t>
      </w:r>
      <w:r w:rsidR="00D079DA" w:rsidRPr="00BD7775">
        <w:t>1</w:t>
      </w:r>
      <w:r w:rsidRPr="00BD7775">
        <w:t>.201</w:t>
      </w:r>
      <w:r w:rsidR="00587227" w:rsidRPr="00BD7775">
        <w:t>4</w:t>
      </w:r>
      <w:r w:rsidRPr="00BD7775">
        <w:t xml:space="preserve"> г. № </w:t>
      </w:r>
      <w:r w:rsidR="00BD7775" w:rsidRPr="00BD7775">
        <w:t>16-О</w:t>
      </w:r>
      <w:r w:rsidRPr="00BD7775">
        <w:t xml:space="preserve"> «О назначении </w:t>
      </w:r>
      <w:r w:rsidR="00D079DA" w:rsidRPr="00BD7775">
        <w:t xml:space="preserve"> </w:t>
      </w:r>
      <w:r w:rsidR="00BD7775" w:rsidRPr="00BD7775">
        <w:t>должностного лица, ответственного за осуществление закупок (контрактного управляющего)</w:t>
      </w:r>
      <w:r w:rsidR="00587227" w:rsidRPr="00BD7775">
        <w:t>»</w:t>
      </w:r>
      <w:r w:rsidR="000B76A4" w:rsidRPr="00BD7775">
        <w:t>, контрактным управляющим</w:t>
      </w:r>
      <w:r w:rsidR="00D079DA" w:rsidRPr="00BD7775">
        <w:t xml:space="preserve"> Муниципального казенного</w:t>
      </w:r>
      <w:r w:rsidR="000B76A4" w:rsidRPr="00BD7775">
        <w:t xml:space="preserve"> общеобразовательного </w:t>
      </w:r>
      <w:r w:rsidR="00D079DA" w:rsidRPr="00BD7775">
        <w:t xml:space="preserve">учреждения </w:t>
      </w:r>
      <w:r w:rsidR="000B76A4" w:rsidRPr="00BD7775">
        <w:t xml:space="preserve">средняя общеобразовательная школа п. </w:t>
      </w:r>
      <w:r w:rsidR="004C0F61" w:rsidRPr="00BD7775">
        <w:t>Пяльма</w:t>
      </w:r>
      <w:r w:rsidR="000B76A4" w:rsidRPr="00BD7775">
        <w:t xml:space="preserve">, назначена </w:t>
      </w:r>
      <w:r w:rsidR="000628D5" w:rsidRPr="00BD7775">
        <w:t>Зиновкина Татьяна Николаевна</w:t>
      </w:r>
      <w:r w:rsidR="00D079DA" w:rsidRPr="00BD7775">
        <w:t>.</w:t>
      </w:r>
      <w:r w:rsidRPr="00BD7775">
        <w:t xml:space="preserve"> Контрактный управляющий исполняет свои обязанности согласно должностной  инструкции</w:t>
      </w:r>
      <w:r w:rsidR="00BD7775" w:rsidRPr="00BD7775">
        <w:t>,</w:t>
      </w:r>
      <w:r w:rsidRPr="00BD7775">
        <w:t xml:space="preserve"> </w:t>
      </w:r>
      <w:r w:rsidR="00BD7775" w:rsidRPr="00BD7775">
        <w:t xml:space="preserve">утвержденной приказом </w:t>
      </w:r>
      <w:r w:rsidRPr="00BD7775">
        <w:t>от</w:t>
      </w:r>
      <w:r w:rsidR="00BD7775" w:rsidRPr="00BD7775">
        <w:t xml:space="preserve"> 29</w:t>
      </w:r>
      <w:r w:rsidRPr="00BD7775">
        <w:t>.</w:t>
      </w:r>
      <w:r w:rsidR="00BD7775" w:rsidRPr="00BD7775">
        <w:t>0</w:t>
      </w:r>
      <w:r w:rsidR="00D079DA" w:rsidRPr="00BD7775">
        <w:t>1</w:t>
      </w:r>
      <w:r w:rsidRPr="00BD7775">
        <w:t>.201</w:t>
      </w:r>
      <w:r w:rsidR="000B76A4" w:rsidRPr="00BD7775">
        <w:t>4</w:t>
      </w:r>
      <w:r w:rsidRPr="00BD7775">
        <w:t xml:space="preserve"> г. </w:t>
      </w:r>
      <w:r w:rsidR="00BD7775">
        <w:t>№ 16-О.</w:t>
      </w:r>
    </w:p>
    <w:p w:rsidR="00E51B09" w:rsidRDefault="00E51B09" w:rsidP="00E51B09">
      <w:pPr>
        <w:autoSpaceDE w:val="0"/>
        <w:autoSpaceDN w:val="0"/>
        <w:adjustRightInd w:val="0"/>
        <w:ind w:firstLine="540"/>
        <w:jc w:val="both"/>
      </w:pPr>
      <w:r>
        <w:t xml:space="preserve">Согласно ч. 6 ст. 38 Федерального закона от 05.04.2013 г. «О контрактной системе с сфере закупок товаров, работ, услуг для обеспечения государственных и муниципальных нужд» (далее – Закон № 44-ФЗ), контрактный управляющий должен иметь высшее образование или дополнительное  профессиональное образование в сфере закупок. </w:t>
      </w:r>
    </w:p>
    <w:p w:rsidR="00E51B09" w:rsidRPr="006163E3" w:rsidRDefault="00E51B09" w:rsidP="00E51B09">
      <w:pPr>
        <w:autoSpaceDE w:val="0"/>
        <w:autoSpaceDN w:val="0"/>
        <w:adjustRightInd w:val="0"/>
        <w:ind w:firstLine="540"/>
        <w:jc w:val="both"/>
      </w:pPr>
      <w:r>
        <w:t xml:space="preserve">На момент проверки установлено, что у контрактного управляющего имеется высшее образование и имеется удостоверение о повышении квалификации </w:t>
      </w:r>
      <w:r w:rsidR="0022394F">
        <w:t>регистрационный номер 403</w:t>
      </w:r>
      <w:r w:rsidR="006163E3" w:rsidRPr="006163E3">
        <w:t>-10-2014</w:t>
      </w:r>
      <w:r w:rsidRPr="006163E3">
        <w:t xml:space="preserve"> от </w:t>
      </w:r>
      <w:r w:rsidR="006163E3" w:rsidRPr="006163E3">
        <w:t>1</w:t>
      </w:r>
      <w:r w:rsidR="0022394F">
        <w:t>4</w:t>
      </w:r>
      <w:r w:rsidR="006163E3" w:rsidRPr="006163E3">
        <w:t>.03.</w:t>
      </w:r>
      <w:r w:rsidRPr="006163E3">
        <w:t xml:space="preserve">2014 года. </w:t>
      </w:r>
    </w:p>
    <w:p w:rsidR="00F60A9F" w:rsidRDefault="0082716F" w:rsidP="00F60A9F">
      <w:pPr>
        <w:pStyle w:val="ConsPlusNormal"/>
        <w:ind w:firstLine="540"/>
        <w:jc w:val="both"/>
        <w:rPr>
          <w:rFonts w:ascii="Times New Roman" w:hAnsi="Times New Roman" w:cs="Times New Roman"/>
          <w:sz w:val="24"/>
          <w:szCs w:val="24"/>
        </w:rPr>
      </w:pPr>
      <w:r>
        <w:t xml:space="preserve"> </w:t>
      </w:r>
      <w:r w:rsidR="00F60A9F" w:rsidRPr="000656C7">
        <w:rPr>
          <w:rFonts w:ascii="Times New Roman" w:hAnsi="Times New Roman" w:cs="Times New Roman"/>
          <w:sz w:val="24"/>
          <w:szCs w:val="24"/>
        </w:rPr>
        <w:t>В соответствии с ч. 1 ст. 39 Закона № 44-ФЗ</w:t>
      </w:r>
      <w:r w:rsidR="00F60A9F">
        <w:rPr>
          <w:rFonts w:ascii="Times New Roman" w:hAnsi="Times New Roman" w:cs="Times New Roman"/>
          <w:sz w:val="24"/>
          <w:szCs w:val="24"/>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F60A9F" w:rsidRPr="00646C7B" w:rsidRDefault="00F60A9F" w:rsidP="00F60A9F">
      <w:pPr>
        <w:pStyle w:val="ConsPlusNormal"/>
        <w:ind w:firstLine="540"/>
        <w:jc w:val="both"/>
        <w:rPr>
          <w:rFonts w:ascii="Times New Roman" w:hAnsi="Times New Roman" w:cs="Times New Roman"/>
          <w:sz w:val="24"/>
          <w:szCs w:val="24"/>
        </w:rPr>
      </w:pPr>
      <w:r w:rsidRPr="000656C7">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Pr="00646C7B">
        <w:rPr>
          <w:rFonts w:ascii="Times New Roman" w:hAnsi="Times New Roman" w:cs="Times New Roman"/>
          <w:sz w:val="24"/>
          <w:szCs w:val="24"/>
        </w:rPr>
        <w:t xml:space="preserve"> ч. 3 ст. 39 Закона № 44-ФЗ</w:t>
      </w:r>
      <w:r w:rsidRPr="00646C7B">
        <w:rPr>
          <w:rFonts w:ascii="Times New Roman" w:hAnsi="Times New Roman" w:cs="Times New Roman"/>
        </w:rPr>
        <w:t xml:space="preserve"> </w:t>
      </w:r>
      <w:r w:rsidRPr="00646C7B">
        <w:t xml:space="preserve">– </w:t>
      </w:r>
      <w:r w:rsidRPr="00646C7B">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60A9F" w:rsidRDefault="00F60A9F" w:rsidP="00F60A9F">
      <w:pPr>
        <w:autoSpaceDE w:val="0"/>
        <w:autoSpaceDN w:val="0"/>
        <w:adjustRightInd w:val="0"/>
        <w:ind w:firstLine="540"/>
        <w:jc w:val="both"/>
      </w:pPr>
      <w:r>
        <w:t xml:space="preserve">На основании Приказа Субъекта контроля от 22.01.2014 г. № 14-О «О создании Единой комиссии по осуществлению закупок» Субъектом контроля создана Единая комиссия по </w:t>
      </w:r>
      <w:r w:rsidR="009C64E5">
        <w:t>осуществлению закупок</w:t>
      </w:r>
      <w:r>
        <w:t xml:space="preserve">. </w:t>
      </w:r>
    </w:p>
    <w:p w:rsidR="00F60A9F" w:rsidRPr="00122707" w:rsidRDefault="00F60A9F" w:rsidP="00F60A9F">
      <w:pPr>
        <w:autoSpaceDE w:val="0"/>
        <w:autoSpaceDN w:val="0"/>
        <w:adjustRightInd w:val="0"/>
        <w:ind w:firstLine="540"/>
        <w:jc w:val="both"/>
      </w:pPr>
      <w:r>
        <w:t>Комиссия осуществляет свои функции на основании положения «О Единой комиссии по</w:t>
      </w:r>
      <w:r w:rsidR="009C64E5">
        <w:t xml:space="preserve"> осуществлению закупок»</w:t>
      </w:r>
      <w:r>
        <w:t xml:space="preserve">, </w:t>
      </w:r>
      <w:r w:rsidRPr="00122707">
        <w:t xml:space="preserve">утвержденного </w:t>
      </w:r>
      <w:r w:rsidR="009C64E5">
        <w:t>Приказом</w:t>
      </w:r>
      <w:r w:rsidRPr="00122707">
        <w:t xml:space="preserve"> от </w:t>
      </w:r>
      <w:r w:rsidR="009C64E5">
        <w:t>22</w:t>
      </w:r>
      <w:r w:rsidRPr="00122707">
        <w:t>.0</w:t>
      </w:r>
      <w:r w:rsidR="009C64E5">
        <w:t>1</w:t>
      </w:r>
      <w:r w:rsidRPr="00122707">
        <w:t xml:space="preserve">.2014 г. № </w:t>
      </w:r>
      <w:r w:rsidR="009C64E5">
        <w:t>1</w:t>
      </w:r>
      <w:r w:rsidRPr="00122707">
        <w:t>4-</w:t>
      </w:r>
      <w:r w:rsidR="009C64E5">
        <w:t>О</w:t>
      </w:r>
      <w:r w:rsidRPr="00122707">
        <w:t>.</w:t>
      </w:r>
    </w:p>
    <w:p w:rsidR="00F60A9F" w:rsidRDefault="00F60A9F" w:rsidP="00F60A9F">
      <w:pPr>
        <w:autoSpaceDE w:val="0"/>
        <w:autoSpaceDN w:val="0"/>
        <w:adjustRightInd w:val="0"/>
        <w:ind w:firstLine="540"/>
        <w:jc w:val="both"/>
      </w:pPr>
      <w:r>
        <w:t>При формировании комиссии Субъектом контроля соблюдены требования части 5 статьи 39 Закона № 44-ФЗ в части включения в состав комиссии преимущественно лиц, прошедших профессиональную переподготовку или повышение квалификации в сфере государственных и муниципальных закупок.</w:t>
      </w:r>
    </w:p>
    <w:p w:rsidR="0082716F" w:rsidRDefault="0082716F" w:rsidP="0082716F">
      <w:pPr>
        <w:autoSpaceDE w:val="0"/>
        <w:autoSpaceDN w:val="0"/>
        <w:adjustRightInd w:val="0"/>
        <w:ind w:firstLine="540"/>
        <w:jc w:val="both"/>
      </w:pPr>
      <w:r>
        <w:t xml:space="preserve">                                                                                                                                                                                                                                                                                                                                                                                                                                                                                                                                                                                                                                                                                                                                                                                                                                                                                                                                                                                                                                                                                                                                                                                                                                                                                                                                                                                                                                                                                                                                                                                                                                                                                                                                                                                                                                                                                                                               </w:t>
      </w:r>
    </w:p>
    <w:p w:rsidR="0082716F" w:rsidRDefault="0082716F" w:rsidP="0082716F">
      <w:pPr>
        <w:pStyle w:val="af8"/>
        <w:ind w:left="0" w:firstLine="708"/>
        <w:jc w:val="both"/>
      </w:pPr>
      <w:r>
        <w:lastRenderedPageBreak/>
        <w:t>Согласно 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9C64E5" w:rsidRDefault="009C64E5" w:rsidP="0082716F">
      <w:pPr>
        <w:pStyle w:val="af8"/>
        <w:ind w:left="0" w:firstLine="708"/>
        <w:jc w:val="both"/>
      </w:pPr>
    </w:p>
    <w:p w:rsidR="009C64E5" w:rsidRDefault="0082716F" w:rsidP="009C64E5">
      <w:pPr>
        <w:autoSpaceDE w:val="0"/>
        <w:autoSpaceDN w:val="0"/>
        <w:adjustRightInd w:val="0"/>
        <w:ind w:firstLine="567"/>
        <w:jc w:val="both"/>
      </w:pPr>
      <w:r>
        <w:rPr>
          <w:b/>
          <w:i/>
        </w:rPr>
        <w:t xml:space="preserve">   </w:t>
      </w:r>
      <w:r w:rsidR="009C64E5">
        <w:t xml:space="preserve">В соответствии с ч.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9C64E5" w:rsidRDefault="009C64E5" w:rsidP="009C64E5">
      <w:pPr>
        <w:autoSpaceDE w:val="0"/>
        <w:autoSpaceDN w:val="0"/>
        <w:adjustRightInd w:val="0"/>
        <w:ind w:firstLine="567"/>
        <w:jc w:val="both"/>
      </w:pPr>
      <w:r>
        <w:t xml:space="preserve">  Порядок подготовки отчета, указанного в части 4 статьи 30 Закона № 44-ФЗ,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9C64E5" w:rsidRDefault="009C64E5" w:rsidP="009C64E5">
      <w:pPr>
        <w:autoSpaceDE w:val="0"/>
        <w:autoSpaceDN w:val="0"/>
        <w:adjustRightInd w:val="0"/>
        <w:ind w:firstLine="567"/>
        <w:jc w:val="both"/>
      </w:pPr>
      <w:r>
        <w:t>Отчет за 2015 год об объеме закупок у субъектов малого предпринимательства, социально ориентированных некоммерческих организаций Субъектом контроля размещен на официальном сайте в единой информационной системе в сфере закупок 26.02.2016 года.</w:t>
      </w:r>
    </w:p>
    <w:p w:rsidR="009C64E5" w:rsidRDefault="009C64E5" w:rsidP="0082716F">
      <w:pPr>
        <w:autoSpaceDE w:val="0"/>
        <w:autoSpaceDN w:val="0"/>
        <w:adjustRightInd w:val="0"/>
        <w:jc w:val="both"/>
        <w:rPr>
          <w:b/>
          <w:i/>
        </w:rPr>
      </w:pPr>
    </w:p>
    <w:p w:rsidR="0082716F" w:rsidRDefault="0082716F" w:rsidP="009C64E5">
      <w:pPr>
        <w:autoSpaceDE w:val="0"/>
        <w:autoSpaceDN w:val="0"/>
        <w:adjustRightInd w:val="0"/>
        <w:ind w:firstLine="708"/>
        <w:jc w:val="both"/>
        <w:rPr>
          <w:color w:val="000000"/>
        </w:rPr>
      </w:pPr>
      <w:r>
        <w:rPr>
          <w:color w:val="000000"/>
        </w:rPr>
        <w:t>Согласно пункта 4 Приложения № 1 к приказу от 31.03.2015 Министерства экономического развития РФ № 182 и  Федерального казначейства № 7н, план-график</w:t>
      </w:r>
      <w:r>
        <w:rPr>
          <w:b/>
          <w:i/>
          <w:color w:val="000000"/>
        </w:rPr>
        <w:t xml:space="preserve"> </w:t>
      </w:r>
      <w:r>
        <w:rPr>
          <w:color w:val="000000"/>
        </w:rPr>
        <w:t>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 определения поставщика (подрядчика, исполнителя), определяемом в соответствии со статьей 111 Федерального закона N 44-ФЗ, то есть план-график определяет совокупный годовой объем закупок.</w:t>
      </w:r>
    </w:p>
    <w:p w:rsidR="0082716F" w:rsidRDefault="0082716F" w:rsidP="0082716F">
      <w:pPr>
        <w:ind w:firstLine="708"/>
        <w:jc w:val="both"/>
      </w:pPr>
      <w:r>
        <w:t xml:space="preserve">В соответствии с  частью 2 статьи 112 Закона № 44-ФЗ, заказчики размещают на официальном сайте план-график размещения заказов на поставки товаров, выполнение работ, оказания услуг на 2014-2016 годы по правилам, действовавшим до дня вступления в силу Закона № 44-ФЗ, </w:t>
      </w:r>
    </w:p>
    <w:p w:rsidR="0082716F" w:rsidRDefault="0082716F" w:rsidP="0082716F">
      <w:pPr>
        <w:pStyle w:val="af8"/>
        <w:ind w:left="0" w:firstLine="708"/>
        <w:jc w:val="both"/>
      </w:pPr>
      <w:r>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82716F" w:rsidRDefault="0082716F" w:rsidP="0082716F">
      <w:pPr>
        <w:pStyle w:val="af8"/>
        <w:ind w:left="0" w:firstLine="708"/>
        <w:jc w:val="both"/>
      </w:pPr>
      <w:r>
        <w:t xml:space="preserve">План-график на 2015 год Субъектом контроля размещен своевременно (Решение № 103 Совета Пудожского муниципального района от 19.12.2014 г.), план-график Субъектом контроля размещен на официальном сайте </w:t>
      </w:r>
      <w:r w:rsidR="000063E6">
        <w:t>31</w:t>
      </w:r>
      <w:r>
        <w:t>.</w:t>
      </w:r>
      <w:r w:rsidR="000063E6">
        <w:t>12</w:t>
      </w:r>
      <w:r>
        <w:t>.201</w:t>
      </w:r>
      <w:r w:rsidR="000063E6">
        <w:t>4</w:t>
      </w:r>
      <w:r>
        <w:t xml:space="preserve"> г.</w:t>
      </w:r>
    </w:p>
    <w:p w:rsidR="0082716F" w:rsidRDefault="0082716F" w:rsidP="003567A7">
      <w:pPr>
        <w:pStyle w:val="af8"/>
        <w:ind w:left="0" w:firstLine="708"/>
        <w:jc w:val="both"/>
      </w:pPr>
      <w:r>
        <w:t xml:space="preserve">Субъектом контроля план-график на 2015 г., формировался с нарушениями требований ч. 2 ст. 112 Закона о контрактной системе, приказа № 182/7н и совместного </w:t>
      </w:r>
      <w:r>
        <w:lastRenderedPageBreak/>
        <w:t xml:space="preserve">приказа Министерства экономического развития и федерального казначейства от 27.12.2011 г. № 761/20н (далее - приказ № 761/20н). Последняя версия плана опубликована на сайте </w:t>
      </w:r>
      <w:r w:rsidR="00FA23F7">
        <w:t>07</w:t>
      </w:r>
      <w:r>
        <w:t>.</w:t>
      </w:r>
      <w:r w:rsidR="00F946C7">
        <w:t>12</w:t>
      </w:r>
      <w:r>
        <w:t>.2015 г:</w:t>
      </w:r>
      <w:r w:rsidR="00E25511">
        <w:t xml:space="preserve"> </w:t>
      </w:r>
    </w:p>
    <w:p w:rsidR="00874A05" w:rsidRPr="00DD2651" w:rsidRDefault="00874A05" w:rsidP="00874A05">
      <w:pPr>
        <w:pStyle w:val="af8"/>
        <w:ind w:left="0" w:firstLine="708"/>
        <w:jc w:val="both"/>
      </w:pPr>
      <w:r>
        <w:t xml:space="preserve">-  в столбце 10 – по всем закупкам (Версия 1) не указано </w:t>
      </w:r>
      <w:r w:rsidRPr="00DD2651">
        <w:t xml:space="preserve">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874A05" w:rsidRDefault="003567A7" w:rsidP="00874A05">
      <w:pPr>
        <w:autoSpaceDE w:val="0"/>
        <w:autoSpaceDN w:val="0"/>
        <w:adjustRightInd w:val="0"/>
        <w:ind w:firstLine="540"/>
        <w:jc w:val="both"/>
      </w:pPr>
      <w:r>
        <w:t xml:space="preserve">- в столбце 11 – по закупке № 18 (Версия 1) указан </w:t>
      </w:r>
      <w:r w:rsidRPr="00DD2651">
        <w:t xml:space="preserve"> </w:t>
      </w:r>
      <w: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В случае если в соответствии с Федеральным </w:t>
      </w:r>
      <w:hyperlink r:id="rId8" w:history="1">
        <w:r>
          <w:rPr>
            <w:color w:val="0000FF"/>
          </w:rPr>
          <w:t>законом</w:t>
        </w:r>
      </w:hyperlink>
      <w:r>
        <w:t xml:space="preserve">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указывается планируемый срок заключения контракта, (03.2014 г.);</w:t>
      </w:r>
    </w:p>
    <w:p w:rsidR="00874A05" w:rsidRDefault="00874A05" w:rsidP="00874A05">
      <w:pPr>
        <w:autoSpaceDE w:val="0"/>
        <w:autoSpaceDN w:val="0"/>
        <w:adjustRightInd w:val="0"/>
        <w:ind w:firstLine="540"/>
        <w:jc w:val="both"/>
      </w:pPr>
      <w:r>
        <w:t xml:space="preserve">- в столбце 13 </w:t>
      </w:r>
      <w:r w:rsidR="00692127">
        <w:t>–</w:t>
      </w:r>
      <w:r>
        <w:t xml:space="preserve"> </w:t>
      </w:r>
      <w:r w:rsidR="00692127">
        <w:t xml:space="preserve">по закупкам №№ 8-34, №№ 43-49, № 51, № 53, № 55, </w:t>
      </w:r>
      <w:r w:rsidR="003A5DCF">
        <w:t>№ 57, № 59, № 61, № 63, № 65 (Версия 2), №№ 8-17, №№ 19-</w:t>
      </w:r>
      <w:r w:rsidR="00EB158C">
        <w:t xml:space="preserve">49, № 51, № 51, №, № 55, № 57, № 59, № 61, № 63, № 65 (Версия 3) </w:t>
      </w:r>
      <w:r w:rsidR="003A5DCF">
        <w:t xml:space="preserve"> указан </w:t>
      </w:r>
      <w:r>
        <w:t>способ определения поставщика (подрядчика, исполнителя)</w:t>
      </w:r>
      <w:r w:rsidR="003A5DCF">
        <w:t xml:space="preserve"> в соответствии с п. 1 ч. 1 ст. 93 Закона № 44-ФЗ, запланированы закупки у субъектов  естественных монополий в соответствии с Федеральном законом от 17.08.1995 г. № 147-ФЗ «О естественных монополиях», тогда как данные закупки не относятся к сфере деятельности естественных монополий</w:t>
      </w:r>
      <w:r>
        <w:t>;</w:t>
      </w:r>
    </w:p>
    <w:p w:rsidR="009239C7" w:rsidRDefault="009239C7" w:rsidP="00874A05">
      <w:pPr>
        <w:autoSpaceDE w:val="0"/>
        <w:autoSpaceDN w:val="0"/>
        <w:adjustRightInd w:val="0"/>
        <w:ind w:firstLine="540"/>
        <w:jc w:val="both"/>
      </w:pPr>
      <w:r>
        <w:t>Кроме того, Субъектом контроля в Версиях 2 и 3 плана-графика на 2015 г. запланировано две закупки с начальной (максимальной) ценой контракта 1101,06 тыс.</w:t>
      </w:r>
      <w:r w:rsidR="00B730F5">
        <w:t xml:space="preserve"> </w:t>
      </w:r>
      <w:r>
        <w:t>руб. и 592,90 тыс. руб., конкурентным способом закупки (электронный аукцион) не в полном объеме указаны данные закупки товаров, работ, услуг, а именно не заполнены столбцы 2-8, 10-12;</w:t>
      </w:r>
    </w:p>
    <w:p w:rsidR="0082716F" w:rsidRDefault="0082716F" w:rsidP="00874A05">
      <w:pPr>
        <w:autoSpaceDE w:val="0"/>
        <w:autoSpaceDN w:val="0"/>
        <w:adjustRightInd w:val="0"/>
        <w:ind w:firstLine="540"/>
        <w:jc w:val="both"/>
      </w:pPr>
      <w:r>
        <w:t xml:space="preserve">- в нижнем правом углу плана-графика не указан ответственный за </w:t>
      </w:r>
    </w:p>
    <w:p w:rsidR="0082716F" w:rsidRDefault="0082716F" w:rsidP="0082716F">
      <w:pPr>
        <w:pStyle w:val="af8"/>
        <w:ind w:left="0"/>
        <w:jc w:val="both"/>
      </w:pPr>
      <w:r>
        <w:t xml:space="preserve">формирование плана-графика заказчика (фамилия и инициалы, телефон (факс) и  </w:t>
      </w:r>
    </w:p>
    <w:p w:rsidR="00B730F5" w:rsidRDefault="0082716F" w:rsidP="003567A7">
      <w:pPr>
        <w:pStyle w:val="af8"/>
        <w:tabs>
          <w:tab w:val="center" w:pos="4564"/>
        </w:tabs>
        <w:ind w:left="0"/>
        <w:jc w:val="both"/>
      </w:pPr>
      <w:r>
        <w:t>(или) адрес электронной почты)</w:t>
      </w:r>
      <w:r w:rsidR="003567A7">
        <w:t xml:space="preserve"> (Версия 1</w:t>
      </w:r>
      <w:r w:rsidR="009239C7">
        <w:t>, 2, 3</w:t>
      </w:r>
      <w:r w:rsidR="003567A7">
        <w:t>).</w:t>
      </w:r>
    </w:p>
    <w:p w:rsidR="0082716F" w:rsidRDefault="0082716F" w:rsidP="0082716F">
      <w:pPr>
        <w:pStyle w:val="af8"/>
        <w:ind w:left="0" w:firstLine="708"/>
        <w:jc w:val="both"/>
      </w:pPr>
      <w:r>
        <w:t>В конце плана, итоговыми строками в столбцах 9 и 13 указывается итоговая информация о совокупных годовых объемах закупок в тыс. руб. по следующим видам закупок:</w:t>
      </w:r>
    </w:p>
    <w:p w:rsidR="0082716F" w:rsidRDefault="0082716F" w:rsidP="0082716F">
      <w:pPr>
        <w:pStyle w:val="af8"/>
        <w:ind w:left="0" w:firstLine="708"/>
        <w:jc w:val="both"/>
      </w:pPr>
      <w:r>
        <w:t>- у единственного поставщика по п.4 ч.1 ст.93 Закона № 44-ФЗ;</w:t>
      </w:r>
    </w:p>
    <w:p w:rsidR="0082716F" w:rsidRDefault="0082716F" w:rsidP="0082716F">
      <w:pPr>
        <w:pStyle w:val="af8"/>
        <w:ind w:left="0" w:firstLine="708"/>
        <w:jc w:val="both"/>
      </w:pPr>
      <w:r>
        <w:t>- у единственного поставщика по п.5 ч.1 ст.93 Закона № 44-ФЗ;</w:t>
      </w:r>
    </w:p>
    <w:p w:rsidR="0082716F" w:rsidRDefault="0082716F" w:rsidP="0082716F">
      <w:pPr>
        <w:pStyle w:val="af8"/>
        <w:ind w:left="0" w:firstLine="708"/>
        <w:jc w:val="both"/>
      </w:pPr>
      <w:r>
        <w:t xml:space="preserve">- у субъектов малого предпринимательства, социально ориентированных </w:t>
      </w:r>
    </w:p>
    <w:p w:rsidR="0082716F" w:rsidRDefault="0082716F" w:rsidP="0082716F">
      <w:pPr>
        <w:pStyle w:val="af8"/>
        <w:ind w:left="0" w:firstLine="708"/>
        <w:jc w:val="both"/>
      </w:pPr>
      <w:r>
        <w:t xml:space="preserve">  некоммерческих организаций;</w:t>
      </w:r>
    </w:p>
    <w:p w:rsidR="0082716F" w:rsidRDefault="0082716F" w:rsidP="0082716F">
      <w:pPr>
        <w:pStyle w:val="af8"/>
        <w:ind w:left="0" w:firstLine="708"/>
        <w:jc w:val="both"/>
      </w:pPr>
      <w:r>
        <w:t>- осуществляемых путем проведения запроса котировок;</w:t>
      </w:r>
    </w:p>
    <w:p w:rsidR="0082716F" w:rsidRDefault="0082716F" w:rsidP="0082716F">
      <w:pPr>
        <w:pStyle w:val="af8"/>
        <w:ind w:left="0" w:firstLine="708"/>
        <w:jc w:val="both"/>
      </w:pPr>
      <w:r>
        <w:t xml:space="preserve">- всего планируемых в текущем году; через символ «/» - размер выплат по </w:t>
      </w:r>
    </w:p>
    <w:p w:rsidR="0082716F" w:rsidRDefault="0082716F" w:rsidP="0082716F">
      <w:pPr>
        <w:pStyle w:val="af8"/>
        <w:ind w:left="0" w:firstLine="708"/>
        <w:jc w:val="both"/>
      </w:pPr>
      <w:r>
        <w:t xml:space="preserve">  исполнению контрактов в текущем году.</w:t>
      </w:r>
      <w:r w:rsidR="003567A7">
        <w:t xml:space="preserve"> (Версия 1).</w:t>
      </w:r>
    </w:p>
    <w:p w:rsidR="0082716F" w:rsidRDefault="0082716F" w:rsidP="0082716F">
      <w:pPr>
        <w:pStyle w:val="af8"/>
        <w:ind w:left="0" w:firstLine="708"/>
        <w:jc w:val="both"/>
      </w:pPr>
      <w:r>
        <w:t>В связи с выявленными нарушениями порядка составления и размещения планов – графиков на официальном сайте Субъекту контроля необходимо усилить контроль за соблюдением требований действующего законодательства в сфере составления и актуализации планов - графиков.</w:t>
      </w:r>
    </w:p>
    <w:p w:rsidR="00B730F5" w:rsidRDefault="00B730F5" w:rsidP="00C92D01">
      <w:pPr>
        <w:pStyle w:val="af8"/>
        <w:ind w:left="0" w:firstLine="708"/>
        <w:jc w:val="both"/>
      </w:pPr>
    </w:p>
    <w:p w:rsidR="00C92D01" w:rsidRDefault="00C92D01" w:rsidP="00C92D01">
      <w:pPr>
        <w:pStyle w:val="af8"/>
        <w:ind w:left="0" w:firstLine="708"/>
        <w:jc w:val="both"/>
      </w:pPr>
      <w:r>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F22790" w:rsidRPr="00F22790" w:rsidRDefault="00F22790" w:rsidP="00F22790">
      <w:pPr>
        <w:autoSpaceDE w:val="0"/>
        <w:autoSpaceDN w:val="0"/>
        <w:adjustRightInd w:val="0"/>
        <w:ind w:firstLine="540"/>
        <w:jc w:val="both"/>
      </w:pPr>
      <w:r w:rsidRPr="00F22790">
        <w:t>В соответствии с п.п. 9 п. 5 совместного приказа Министерства экономического развития и Федерального казначейства</w:t>
      </w:r>
      <w:r>
        <w:t xml:space="preserve"> от 31 марта 2015 года № 182/7н,</w:t>
      </w:r>
      <w:r w:rsidRPr="00F22790">
        <w:t xml:space="preserve"> размещение плана-графика на 2016 год в единой информационной системе производится 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 (за исключением планов-</w:t>
      </w:r>
      <w:r w:rsidRPr="00F22790">
        <w:lastRenderedPageBreak/>
        <w:t>графиков федеральных органов государственной власти, федеральных государственных органов, федеральных казенных учреждений).</w:t>
      </w:r>
    </w:p>
    <w:p w:rsidR="00B730F5" w:rsidRDefault="00C92D01" w:rsidP="00B730F5">
      <w:pPr>
        <w:pStyle w:val="af8"/>
        <w:ind w:left="0" w:firstLine="708"/>
        <w:jc w:val="both"/>
      </w:pPr>
      <w:r>
        <w:t>План-график на 2016 год Субъектом контроля размещен своевременно</w:t>
      </w:r>
      <w:r w:rsidR="00F22790">
        <w:t xml:space="preserve">, </w:t>
      </w:r>
      <w:r>
        <w:t xml:space="preserve">(Решение № 185 Совета Пудожского муниципального района от 17.12.2015 г.), </w:t>
      </w:r>
      <w:r w:rsidR="00F22790" w:rsidRPr="00F22790">
        <w:t xml:space="preserve">в структурированном виде с помощью средств, предусмотренных программно-аппаратным комплексом </w:t>
      </w:r>
      <w:r w:rsidR="00F22790">
        <w:t>единой</w:t>
      </w:r>
      <w:r w:rsidR="00F22790" w:rsidRPr="00F22790">
        <w:t xml:space="preserve"> информационной системы</w:t>
      </w:r>
      <w:r w:rsidR="00F22790">
        <w:t xml:space="preserve">, дата размещения </w:t>
      </w:r>
      <w:r>
        <w:t xml:space="preserve"> </w:t>
      </w:r>
      <w:r w:rsidR="00B730F5">
        <w:t>30</w:t>
      </w:r>
      <w:r>
        <w:t>.1</w:t>
      </w:r>
      <w:r w:rsidR="00F22790">
        <w:t>2</w:t>
      </w:r>
      <w:r>
        <w:t>.2015 г.</w:t>
      </w:r>
      <w:r w:rsidR="00B730F5" w:rsidRPr="00B730F5">
        <w:t xml:space="preserve"> </w:t>
      </w:r>
      <w:r w:rsidR="00B730F5">
        <w:t>Последняя версия плана на момент проведения плановой проверки, опубликована на сайте 10.11.2016 г:</w:t>
      </w:r>
    </w:p>
    <w:p w:rsidR="00B730F5" w:rsidRDefault="00B730F5" w:rsidP="0082716F">
      <w:pPr>
        <w:pStyle w:val="af8"/>
        <w:ind w:left="0" w:firstLine="708"/>
        <w:jc w:val="both"/>
      </w:pPr>
    </w:p>
    <w:p w:rsidR="0082716F" w:rsidRDefault="0082716F" w:rsidP="0082716F">
      <w:pPr>
        <w:pStyle w:val="af8"/>
        <w:ind w:left="0" w:firstLine="708"/>
        <w:jc w:val="both"/>
      </w:pPr>
      <w:r>
        <w:t>Статьей 73 Бюджетного кодекса Российской Федерации от 31 июля 1998 года № 145-ФЗ (далее – Бюджетный кодекс) предусмотрено, что получатели бюджетных средств обязаны вести реестры закупок, осуществляемых без заключения государственных или муниципальных контрактов. Согласно, данного положения Субъектом контроля ведется реестр закупок.</w:t>
      </w:r>
      <w:r>
        <w:tab/>
      </w:r>
    </w:p>
    <w:p w:rsidR="0082716F" w:rsidRDefault="0082716F" w:rsidP="0082716F">
      <w:pPr>
        <w:autoSpaceDE w:val="0"/>
        <w:autoSpaceDN w:val="0"/>
        <w:adjustRightInd w:val="0"/>
        <w:ind w:firstLine="567"/>
        <w:jc w:val="both"/>
      </w:pPr>
    </w:p>
    <w:p w:rsidR="00B730F5" w:rsidRDefault="00B730F5" w:rsidP="00B730F5">
      <w:pPr>
        <w:autoSpaceDE w:val="0"/>
        <w:autoSpaceDN w:val="0"/>
        <w:adjustRightInd w:val="0"/>
        <w:ind w:left="567"/>
        <w:jc w:val="both"/>
        <w:rPr>
          <w:b/>
        </w:rPr>
      </w:pPr>
      <w:r>
        <w:rPr>
          <w:b/>
        </w:rPr>
        <w:t>Проведение первого этапа проверки:</w:t>
      </w:r>
    </w:p>
    <w:p w:rsidR="00B730F5" w:rsidRDefault="00B730F5" w:rsidP="00B730F5">
      <w:pPr>
        <w:autoSpaceDE w:val="0"/>
        <w:autoSpaceDN w:val="0"/>
        <w:adjustRightInd w:val="0"/>
        <w:jc w:val="both"/>
      </w:pPr>
      <w:r>
        <w:t>На первом этапе проводится проверка закупок, находящихся на стадии определения поставщика (подрядчика, исполнителя), (кроме аукционов в электронной форме).</w:t>
      </w:r>
    </w:p>
    <w:p w:rsidR="00B730F5" w:rsidRDefault="00B730F5" w:rsidP="00B730F5">
      <w:pPr>
        <w:autoSpaceDE w:val="0"/>
        <w:autoSpaceDN w:val="0"/>
        <w:adjustRightInd w:val="0"/>
        <w:jc w:val="both"/>
      </w:pPr>
      <w:r>
        <w:t>При проверке документов, представленных</w:t>
      </w:r>
      <w:r w:rsidR="00B63495" w:rsidRPr="00B63495">
        <w:t xml:space="preserve"> </w:t>
      </w:r>
      <w:r w:rsidR="00B63495">
        <w:t>Муниципальным казенным общеобразовательным учреждением средняя общеобразовательная школа п. Пяльма Пудожского района Республики Карелия</w:t>
      </w:r>
      <w:r>
        <w:t xml:space="preserve">, а также информации, размещенной в Единой информационной системе в сфере закупок в сети Интернет </w:t>
      </w:r>
      <w:r>
        <w:rPr>
          <w:lang w:val="en-US"/>
        </w:rPr>
        <w:t>www</w:t>
      </w:r>
      <w:r w:rsidRPr="004F04C2">
        <w:t>.</w:t>
      </w:r>
      <w:r>
        <w:rPr>
          <w:lang w:val="en-US"/>
        </w:rPr>
        <w:t>zakupki</w:t>
      </w:r>
      <w:r w:rsidRPr="004F04C2">
        <w:t>.</w:t>
      </w:r>
      <w:r>
        <w:rPr>
          <w:lang w:val="en-US"/>
        </w:rPr>
        <w:t>gov</w:t>
      </w:r>
      <w:r w:rsidRPr="004F04C2">
        <w:t>.</w:t>
      </w:r>
      <w:r>
        <w:rPr>
          <w:lang w:val="en-US"/>
        </w:rPr>
        <w:t>ru</w:t>
      </w:r>
      <w:r>
        <w:t>, установлено, что на момент начала проведения проверки (1</w:t>
      </w:r>
      <w:r w:rsidR="00BF1973">
        <w:t>5</w:t>
      </w:r>
      <w:r>
        <w:t>.</w:t>
      </w:r>
      <w:r w:rsidR="00BF1973">
        <w:t>11</w:t>
      </w:r>
      <w:r>
        <w:t>.2016 г.) находящиеся на стадии определения поставщика (подрядчика, исполнителя) закупки отсутствуют.</w:t>
      </w:r>
    </w:p>
    <w:p w:rsidR="00B730F5" w:rsidRDefault="00B730F5" w:rsidP="00B730F5">
      <w:pPr>
        <w:autoSpaceDE w:val="0"/>
        <w:autoSpaceDN w:val="0"/>
        <w:adjustRightInd w:val="0"/>
        <w:ind w:left="567"/>
        <w:jc w:val="both"/>
      </w:pPr>
    </w:p>
    <w:p w:rsidR="00B730F5" w:rsidRDefault="00B730F5" w:rsidP="00B730F5">
      <w:pPr>
        <w:autoSpaceDE w:val="0"/>
        <w:autoSpaceDN w:val="0"/>
        <w:adjustRightInd w:val="0"/>
        <w:ind w:left="567"/>
        <w:jc w:val="both"/>
        <w:rPr>
          <w:b/>
        </w:rPr>
      </w:pPr>
      <w:r w:rsidRPr="00A432D6">
        <w:rPr>
          <w:b/>
        </w:rPr>
        <w:t>Второй этап проверки:</w:t>
      </w:r>
    </w:p>
    <w:p w:rsidR="00B730F5" w:rsidRDefault="00B730F5" w:rsidP="00B730F5">
      <w:pPr>
        <w:autoSpaceDE w:val="0"/>
        <w:autoSpaceDN w:val="0"/>
        <w:adjustRightInd w:val="0"/>
        <w:jc w:val="both"/>
      </w:pPr>
      <w:r>
        <w:t xml:space="preserve">В проверяемый период </w:t>
      </w:r>
      <w:r w:rsidR="00BF1973">
        <w:t xml:space="preserve">Субъектом контроля </w:t>
      </w:r>
      <w:r>
        <w:t xml:space="preserve">проведено </w:t>
      </w:r>
      <w:r w:rsidR="00CD48F3">
        <w:t>25</w:t>
      </w:r>
      <w:r>
        <w:t xml:space="preserve"> процедур определения поставщика (подрядчика, исполнителя).</w:t>
      </w:r>
    </w:p>
    <w:p w:rsidR="00B730F5" w:rsidRDefault="00B730F5" w:rsidP="00B730F5">
      <w:pPr>
        <w:autoSpaceDE w:val="0"/>
        <w:autoSpaceDN w:val="0"/>
        <w:adjustRightInd w:val="0"/>
        <w:jc w:val="both"/>
      </w:pPr>
      <w:r>
        <w:tab/>
        <w:t>Заказчиком осуществлено:</w:t>
      </w:r>
    </w:p>
    <w:p w:rsidR="00B730F5" w:rsidRDefault="00CD48F3" w:rsidP="00B730F5">
      <w:pPr>
        <w:autoSpaceDE w:val="0"/>
        <w:autoSpaceDN w:val="0"/>
        <w:adjustRightInd w:val="0"/>
        <w:jc w:val="both"/>
      </w:pPr>
      <w:r>
        <w:t>11</w:t>
      </w:r>
      <w:r w:rsidR="00B730F5">
        <w:t xml:space="preserve"> закуп</w:t>
      </w:r>
      <w:r>
        <w:t>о</w:t>
      </w:r>
      <w:r w:rsidR="00B730F5">
        <w:t>к путем проведения электронных аукционов;</w:t>
      </w:r>
    </w:p>
    <w:p w:rsidR="00B730F5" w:rsidRDefault="00B730F5" w:rsidP="00B730F5">
      <w:pPr>
        <w:autoSpaceDE w:val="0"/>
        <w:autoSpaceDN w:val="0"/>
        <w:adjustRightInd w:val="0"/>
        <w:jc w:val="both"/>
      </w:pPr>
      <w:r>
        <w:t xml:space="preserve">Кроме того, заказчиком согласно плана-графика на 2015 и 2016 года запланированы  закупки у единственного поставщика (подрядчика, исполнителя) в соответствии с п.п. 1, 8 ч. 1 ст. 93 Закона № 44-ФЗ  </w:t>
      </w:r>
    </w:p>
    <w:p w:rsidR="00B730F5" w:rsidRDefault="00B730F5" w:rsidP="00B730F5">
      <w:pPr>
        <w:autoSpaceDE w:val="0"/>
        <w:autoSpaceDN w:val="0"/>
        <w:adjustRightInd w:val="0"/>
        <w:ind w:left="567"/>
        <w:jc w:val="both"/>
      </w:pPr>
    </w:p>
    <w:p w:rsidR="00B730F5" w:rsidRPr="00172132" w:rsidRDefault="00B730F5" w:rsidP="00B730F5">
      <w:pPr>
        <w:tabs>
          <w:tab w:val="left" w:leader="underscore" w:pos="0"/>
        </w:tabs>
        <w:snapToGrid w:val="0"/>
        <w:jc w:val="both"/>
      </w:pPr>
      <w:r>
        <w:t>Пр</w:t>
      </w:r>
      <w:r w:rsidRPr="00172132">
        <w:t xml:space="preserve">оверено: </w:t>
      </w:r>
      <w:r w:rsidR="009A5504">
        <w:t xml:space="preserve">25 </w:t>
      </w:r>
      <w:r w:rsidRPr="00172132">
        <w:t>закуп</w:t>
      </w:r>
      <w:r>
        <w:t>о</w:t>
      </w:r>
      <w:r w:rsidRPr="00172132">
        <w:t>к</w:t>
      </w:r>
    </w:p>
    <w:p w:rsidR="00B730F5" w:rsidRPr="0094620E" w:rsidRDefault="00B730F5" w:rsidP="00B730F5">
      <w:pPr>
        <w:tabs>
          <w:tab w:val="left" w:leader="underscore" w:pos="0"/>
        </w:tabs>
        <w:snapToGrid w:val="0"/>
        <w:ind w:firstLine="540"/>
        <w:jc w:val="right"/>
        <w:rPr>
          <w:sz w:val="20"/>
        </w:rPr>
      </w:pPr>
      <w:r w:rsidRPr="0094620E">
        <w:rPr>
          <w:sz w:val="20"/>
        </w:rPr>
        <w:t>Таблица №1</w:t>
      </w:r>
    </w:p>
    <w:tbl>
      <w:tblPr>
        <w:tblW w:w="106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694"/>
        <w:gridCol w:w="283"/>
        <w:gridCol w:w="3828"/>
        <w:gridCol w:w="1701"/>
        <w:gridCol w:w="1418"/>
        <w:gridCol w:w="13"/>
        <w:gridCol w:w="36"/>
      </w:tblGrid>
      <w:tr w:rsidR="00B730F5" w:rsidRPr="0094620E" w:rsidTr="000D494A">
        <w:trPr>
          <w:gridAfter w:val="1"/>
          <w:wAfter w:w="36" w:type="dxa"/>
        </w:trPr>
        <w:tc>
          <w:tcPr>
            <w:tcW w:w="708" w:type="dxa"/>
          </w:tcPr>
          <w:p w:rsidR="00B730F5" w:rsidRPr="0094620E" w:rsidRDefault="00B730F5" w:rsidP="00787C7D">
            <w:pPr>
              <w:jc w:val="center"/>
              <w:rPr>
                <w:sz w:val="20"/>
              </w:rPr>
            </w:pPr>
            <w:r w:rsidRPr="0094620E">
              <w:rPr>
                <w:sz w:val="20"/>
              </w:rPr>
              <w:t>№ п/п</w:t>
            </w:r>
          </w:p>
        </w:tc>
        <w:tc>
          <w:tcPr>
            <w:tcW w:w="2977" w:type="dxa"/>
            <w:gridSpan w:val="2"/>
          </w:tcPr>
          <w:p w:rsidR="00B730F5" w:rsidRPr="0094620E" w:rsidRDefault="00B730F5" w:rsidP="00787C7D">
            <w:pPr>
              <w:ind w:left="-151" w:right="-180" w:firstLine="43"/>
              <w:jc w:val="center"/>
              <w:rPr>
                <w:sz w:val="20"/>
              </w:rPr>
            </w:pPr>
            <w:r w:rsidRPr="0094620E">
              <w:rPr>
                <w:sz w:val="20"/>
              </w:rPr>
              <w:t>Реестровый номер закупки /</w:t>
            </w:r>
          </w:p>
          <w:p w:rsidR="00B730F5" w:rsidRPr="0094620E" w:rsidRDefault="00B730F5" w:rsidP="00787C7D">
            <w:pPr>
              <w:ind w:left="-151" w:right="-180" w:firstLine="43"/>
              <w:jc w:val="center"/>
              <w:rPr>
                <w:sz w:val="20"/>
              </w:rPr>
            </w:pPr>
            <w:r w:rsidRPr="0094620E">
              <w:rPr>
                <w:sz w:val="20"/>
              </w:rPr>
              <w:t xml:space="preserve"> итоги закупки</w:t>
            </w:r>
          </w:p>
        </w:tc>
        <w:tc>
          <w:tcPr>
            <w:tcW w:w="3828" w:type="dxa"/>
          </w:tcPr>
          <w:p w:rsidR="00B730F5" w:rsidRPr="0094620E" w:rsidRDefault="00B730F5" w:rsidP="00787C7D">
            <w:pPr>
              <w:jc w:val="center"/>
              <w:rPr>
                <w:sz w:val="20"/>
              </w:rPr>
            </w:pPr>
            <w:r w:rsidRPr="0094620E">
              <w:rPr>
                <w:sz w:val="20"/>
              </w:rPr>
              <w:t>Наименование закупки</w:t>
            </w:r>
          </w:p>
        </w:tc>
        <w:tc>
          <w:tcPr>
            <w:tcW w:w="1701" w:type="dxa"/>
          </w:tcPr>
          <w:p w:rsidR="00B730F5" w:rsidRPr="0094620E" w:rsidRDefault="00B730F5" w:rsidP="00787C7D">
            <w:pPr>
              <w:jc w:val="center"/>
              <w:rPr>
                <w:sz w:val="20"/>
              </w:rPr>
            </w:pPr>
            <w:r w:rsidRPr="0094620E">
              <w:rPr>
                <w:sz w:val="20"/>
              </w:rPr>
              <w:t>Начальная</w:t>
            </w:r>
          </w:p>
          <w:p w:rsidR="00B730F5" w:rsidRPr="0094620E" w:rsidRDefault="00B730F5" w:rsidP="00787C7D">
            <w:pPr>
              <w:ind w:left="-108"/>
              <w:jc w:val="center"/>
              <w:rPr>
                <w:sz w:val="20"/>
              </w:rPr>
            </w:pPr>
            <w:r w:rsidRPr="0094620E">
              <w:rPr>
                <w:sz w:val="20"/>
              </w:rPr>
              <w:t xml:space="preserve"> (макс) цена/</w:t>
            </w:r>
          </w:p>
          <w:p w:rsidR="00B730F5" w:rsidRPr="0094620E" w:rsidRDefault="00B730F5" w:rsidP="00787C7D">
            <w:pPr>
              <w:jc w:val="center"/>
              <w:rPr>
                <w:sz w:val="20"/>
              </w:rPr>
            </w:pPr>
            <w:r w:rsidRPr="0094620E">
              <w:rPr>
                <w:sz w:val="20"/>
              </w:rPr>
              <w:t>Цена контракта (руб.)</w:t>
            </w:r>
          </w:p>
        </w:tc>
        <w:tc>
          <w:tcPr>
            <w:tcW w:w="1431" w:type="dxa"/>
            <w:gridSpan w:val="2"/>
          </w:tcPr>
          <w:p w:rsidR="00B730F5" w:rsidRPr="0094620E" w:rsidRDefault="00B730F5" w:rsidP="00787C7D">
            <w:pPr>
              <w:ind w:right="-94"/>
              <w:jc w:val="center"/>
              <w:rPr>
                <w:sz w:val="20"/>
              </w:rPr>
            </w:pPr>
            <w:r w:rsidRPr="0094620E">
              <w:rPr>
                <w:sz w:val="20"/>
              </w:rPr>
              <w:t>Отметка об исп. контракта</w:t>
            </w:r>
          </w:p>
        </w:tc>
      </w:tr>
      <w:tr w:rsidR="00B730F5" w:rsidRPr="0094620E" w:rsidTr="00787C7D">
        <w:tc>
          <w:tcPr>
            <w:tcW w:w="10681" w:type="dxa"/>
            <w:gridSpan w:val="8"/>
          </w:tcPr>
          <w:p w:rsidR="00B730F5" w:rsidRPr="0094620E" w:rsidRDefault="00B730F5" w:rsidP="00787C7D">
            <w:pPr>
              <w:jc w:val="center"/>
              <w:rPr>
                <w:b/>
              </w:rPr>
            </w:pPr>
            <w:r w:rsidRPr="0094620E">
              <w:rPr>
                <w:b/>
              </w:rPr>
              <w:t>Электронные аукционы</w:t>
            </w:r>
          </w:p>
        </w:tc>
      </w:tr>
      <w:tr w:rsidR="00B730F5" w:rsidRPr="0094620E" w:rsidTr="000D494A">
        <w:trPr>
          <w:gridAfter w:val="2"/>
          <w:wAfter w:w="49" w:type="dxa"/>
        </w:trPr>
        <w:tc>
          <w:tcPr>
            <w:tcW w:w="708" w:type="dxa"/>
          </w:tcPr>
          <w:p w:rsidR="00B730F5" w:rsidRPr="0094620E" w:rsidRDefault="00B730F5" w:rsidP="00787C7D">
            <w:pPr>
              <w:jc w:val="both"/>
              <w:rPr>
                <w:sz w:val="20"/>
              </w:rPr>
            </w:pPr>
            <w:r w:rsidRPr="0094620E">
              <w:rPr>
                <w:sz w:val="20"/>
              </w:rPr>
              <w:t>1</w:t>
            </w:r>
          </w:p>
        </w:tc>
        <w:tc>
          <w:tcPr>
            <w:tcW w:w="2977" w:type="dxa"/>
            <w:gridSpan w:val="2"/>
          </w:tcPr>
          <w:p w:rsidR="00BF1973" w:rsidRDefault="00B730F5" w:rsidP="00BF1973">
            <w:pPr>
              <w:rPr>
                <w:noProof/>
                <w:sz w:val="18"/>
                <w:szCs w:val="18"/>
              </w:rPr>
            </w:pPr>
            <w:r>
              <w:rPr>
                <w:noProof/>
                <w:sz w:val="18"/>
                <w:szCs w:val="18"/>
              </w:rPr>
              <w:t>№  0</w:t>
            </w:r>
            <w:r w:rsidR="00BF1973">
              <w:rPr>
                <w:noProof/>
                <w:sz w:val="18"/>
                <w:szCs w:val="18"/>
              </w:rPr>
              <w:t>8</w:t>
            </w:r>
            <w:r>
              <w:rPr>
                <w:noProof/>
                <w:sz w:val="18"/>
                <w:szCs w:val="18"/>
              </w:rPr>
              <w:t>063000</w:t>
            </w:r>
            <w:r w:rsidR="00BF1973">
              <w:rPr>
                <w:noProof/>
                <w:sz w:val="18"/>
                <w:szCs w:val="18"/>
              </w:rPr>
              <w:t>05815000019</w:t>
            </w:r>
            <w:r>
              <w:rPr>
                <w:noProof/>
                <w:sz w:val="18"/>
                <w:szCs w:val="18"/>
              </w:rPr>
              <w:t xml:space="preserve"> от </w:t>
            </w:r>
            <w:r w:rsidR="00BF1973">
              <w:rPr>
                <w:noProof/>
                <w:sz w:val="18"/>
                <w:szCs w:val="18"/>
              </w:rPr>
              <w:t>10</w:t>
            </w:r>
            <w:r>
              <w:rPr>
                <w:noProof/>
                <w:sz w:val="18"/>
                <w:szCs w:val="18"/>
              </w:rPr>
              <w:t>.0</w:t>
            </w:r>
            <w:r w:rsidR="00BF1973">
              <w:rPr>
                <w:noProof/>
                <w:sz w:val="18"/>
                <w:szCs w:val="18"/>
              </w:rPr>
              <w:t>3</w:t>
            </w:r>
            <w:r>
              <w:rPr>
                <w:noProof/>
                <w:sz w:val="18"/>
                <w:szCs w:val="18"/>
              </w:rPr>
              <w:t>.2015</w:t>
            </w:r>
          </w:p>
          <w:p w:rsidR="00B730F5" w:rsidRPr="00C26664" w:rsidRDefault="00BF1973" w:rsidP="00384000">
            <w:pPr>
              <w:rPr>
                <w:noProof/>
                <w:sz w:val="18"/>
                <w:szCs w:val="18"/>
              </w:rPr>
            </w:pPr>
            <w:r>
              <w:rPr>
                <w:sz w:val="18"/>
                <w:szCs w:val="18"/>
              </w:rPr>
              <w:t>М</w:t>
            </w:r>
            <w:r w:rsidRPr="00C26664">
              <w:rPr>
                <w:sz w:val="18"/>
                <w:szCs w:val="18"/>
              </w:rPr>
              <w:t>К №</w:t>
            </w:r>
            <w:r>
              <w:rPr>
                <w:sz w:val="18"/>
                <w:szCs w:val="18"/>
              </w:rPr>
              <w:t xml:space="preserve"> </w:t>
            </w:r>
            <w:r w:rsidR="00B730F5">
              <w:rPr>
                <w:noProof/>
                <w:sz w:val="18"/>
                <w:szCs w:val="18"/>
              </w:rPr>
              <w:t xml:space="preserve"> </w:t>
            </w:r>
            <w:r w:rsidR="00B730F5" w:rsidRPr="00384000">
              <w:rPr>
                <w:noProof/>
                <w:sz w:val="18"/>
                <w:szCs w:val="18"/>
              </w:rPr>
              <w:t xml:space="preserve"> </w:t>
            </w:r>
            <w:r w:rsidRPr="00384000">
              <w:rPr>
                <w:rStyle w:val="af0"/>
                <w:sz w:val="18"/>
                <w:szCs w:val="18"/>
              </w:rPr>
              <w:t>3101500440115000001</w:t>
            </w:r>
            <w:r w:rsidR="00384000">
              <w:rPr>
                <w:rStyle w:val="af0"/>
                <w:sz w:val="18"/>
                <w:szCs w:val="18"/>
              </w:rPr>
              <w:t xml:space="preserve"> </w:t>
            </w:r>
            <w:r w:rsidR="00384000" w:rsidRPr="00384000">
              <w:rPr>
                <w:rStyle w:val="af0"/>
                <w:color w:val="auto"/>
                <w:sz w:val="18"/>
                <w:szCs w:val="18"/>
                <w:u w:val="none"/>
              </w:rPr>
              <w:t>от 09.04.2015</w:t>
            </w:r>
          </w:p>
        </w:tc>
        <w:tc>
          <w:tcPr>
            <w:tcW w:w="3828" w:type="dxa"/>
          </w:tcPr>
          <w:p w:rsidR="00B730F5" w:rsidRPr="00AE1F78" w:rsidRDefault="00B730F5" w:rsidP="00BF1973">
            <w:pPr>
              <w:jc w:val="both"/>
              <w:rPr>
                <w:noProof/>
                <w:sz w:val="18"/>
                <w:szCs w:val="18"/>
              </w:rPr>
            </w:pPr>
            <w:r w:rsidRPr="00C26664">
              <w:rPr>
                <w:sz w:val="18"/>
                <w:szCs w:val="18"/>
              </w:rPr>
              <w:t xml:space="preserve"> </w:t>
            </w:r>
            <w:r w:rsidR="00BF1973">
              <w:rPr>
                <w:sz w:val="18"/>
                <w:szCs w:val="18"/>
              </w:rPr>
              <w:t>Поставка мяса, мяса птицы и мясной продукции на апрель, май 2015г. за счет средств ведомственной целевой программы «Адресная социальная помощь»</w:t>
            </w:r>
          </w:p>
        </w:tc>
        <w:tc>
          <w:tcPr>
            <w:tcW w:w="1701" w:type="dxa"/>
          </w:tcPr>
          <w:p w:rsidR="00BF1973" w:rsidRDefault="00BF1973" w:rsidP="00787C7D">
            <w:pPr>
              <w:jc w:val="center"/>
              <w:rPr>
                <w:sz w:val="18"/>
                <w:szCs w:val="18"/>
              </w:rPr>
            </w:pPr>
            <w:r>
              <w:rPr>
                <w:sz w:val="18"/>
                <w:szCs w:val="18"/>
              </w:rPr>
              <w:t>54 659,70/</w:t>
            </w:r>
          </w:p>
          <w:p w:rsidR="00B730F5" w:rsidRPr="00C26664" w:rsidRDefault="00BF1973" w:rsidP="00787C7D">
            <w:pPr>
              <w:jc w:val="center"/>
              <w:rPr>
                <w:sz w:val="18"/>
                <w:szCs w:val="18"/>
              </w:rPr>
            </w:pPr>
            <w:r>
              <w:rPr>
                <w:sz w:val="18"/>
                <w:szCs w:val="18"/>
              </w:rPr>
              <w:t xml:space="preserve">54 659,70 </w:t>
            </w:r>
          </w:p>
          <w:p w:rsidR="00B730F5" w:rsidRPr="00C26664" w:rsidRDefault="00B730F5" w:rsidP="00787C7D">
            <w:pPr>
              <w:jc w:val="center"/>
              <w:rPr>
                <w:sz w:val="18"/>
                <w:szCs w:val="18"/>
              </w:rPr>
            </w:pPr>
          </w:p>
        </w:tc>
        <w:tc>
          <w:tcPr>
            <w:tcW w:w="1418" w:type="dxa"/>
          </w:tcPr>
          <w:p w:rsidR="00B730F5" w:rsidRPr="00C26664" w:rsidRDefault="00BF1973" w:rsidP="00BF1973">
            <w:pPr>
              <w:jc w:val="center"/>
              <w:rPr>
                <w:noProof/>
                <w:sz w:val="18"/>
                <w:szCs w:val="18"/>
              </w:rPr>
            </w:pPr>
            <w:r>
              <w:rPr>
                <w:noProof/>
                <w:sz w:val="18"/>
                <w:szCs w:val="18"/>
              </w:rPr>
              <w:t>Исп.</w:t>
            </w:r>
          </w:p>
        </w:tc>
      </w:tr>
      <w:tr w:rsidR="00B730F5" w:rsidRPr="0094620E" w:rsidTr="000D494A">
        <w:trPr>
          <w:gridAfter w:val="2"/>
          <w:wAfter w:w="49" w:type="dxa"/>
        </w:trPr>
        <w:tc>
          <w:tcPr>
            <w:tcW w:w="708" w:type="dxa"/>
          </w:tcPr>
          <w:p w:rsidR="00B730F5" w:rsidRPr="0094620E" w:rsidRDefault="00B730F5" w:rsidP="00787C7D">
            <w:pPr>
              <w:jc w:val="both"/>
              <w:rPr>
                <w:sz w:val="20"/>
              </w:rPr>
            </w:pPr>
            <w:r w:rsidRPr="0094620E">
              <w:rPr>
                <w:sz w:val="20"/>
              </w:rPr>
              <w:t>2</w:t>
            </w:r>
          </w:p>
        </w:tc>
        <w:tc>
          <w:tcPr>
            <w:tcW w:w="2977" w:type="dxa"/>
            <w:gridSpan w:val="2"/>
          </w:tcPr>
          <w:p w:rsidR="00384000" w:rsidRDefault="00384000" w:rsidP="00384000">
            <w:pPr>
              <w:rPr>
                <w:noProof/>
                <w:sz w:val="18"/>
                <w:szCs w:val="18"/>
              </w:rPr>
            </w:pPr>
            <w:r>
              <w:rPr>
                <w:noProof/>
                <w:sz w:val="18"/>
                <w:szCs w:val="18"/>
              </w:rPr>
              <w:t>№  0806300005815000020 от 10.03.2015</w:t>
            </w:r>
          </w:p>
          <w:p w:rsidR="00B730F5" w:rsidRPr="00C26664" w:rsidRDefault="00384000" w:rsidP="00384000">
            <w:pPr>
              <w:rPr>
                <w:noProof/>
                <w:sz w:val="18"/>
                <w:szCs w:val="18"/>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3101500440115000002</w:t>
            </w:r>
            <w:r>
              <w:rPr>
                <w:rStyle w:val="af0"/>
                <w:sz w:val="18"/>
                <w:szCs w:val="18"/>
              </w:rPr>
              <w:t xml:space="preserve"> </w:t>
            </w:r>
            <w:r w:rsidRPr="00384000">
              <w:rPr>
                <w:rStyle w:val="af0"/>
                <w:color w:val="auto"/>
                <w:sz w:val="18"/>
                <w:szCs w:val="18"/>
                <w:u w:val="none"/>
              </w:rPr>
              <w:t xml:space="preserve">от </w:t>
            </w:r>
            <w:r>
              <w:rPr>
                <w:rStyle w:val="af0"/>
                <w:color w:val="auto"/>
                <w:sz w:val="18"/>
                <w:szCs w:val="18"/>
                <w:u w:val="none"/>
              </w:rPr>
              <w:t>10</w:t>
            </w:r>
            <w:r w:rsidRPr="00384000">
              <w:rPr>
                <w:rStyle w:val="af0"/>
                <w:color w:val="auto"/>
                <w:sz w:val="18"/>
                <w:szCs w:val="18"/>
                <w:u w:val="none"/>
              </w:rPr>
              <w:t>.04.2015</w:t>
            </w:r>
          </w:p>
        </w:tc>
        <w:tc>
          <w:tcPr>
            <w:tcW w:w="3828" w:type="dxa"/>
          </w:tcPr>
          <w:p w:rsidR="00B730F5" w:rsidRPr="003D4E5D" w:rsidRDefault="00384000" w:rsidP="00787C7D">
            <w:pPr>
              <w:jc w:val="both"/>
              <w:rPr>
                <w:noProof/>
                <w:sz w:val="18"/>
                <w:szCs w:val="18"/>
              </w:rPr>
            </w:pPr>
            <w:r>
              <w:rPr>
                <w:noProof/>
                <w:sz w:val="18"/>
                <w:szCs w:val="18"/>
              </w:rPr>
              <w:t>Поставка фруктов и соков на апрель, май 2015 г.</w:t>
            </w:r>
            <w:r>
              <w:rPr>
                <w:sz w:val="18"/>
                <w:szCs w:val="18"/>
              </w:rPr>
              <w:t xml:space="preserve"> за счет средств ведомственной целевой программы «Адресная социальная помощь»</w:t>
            </w:r>
          </w:p>
        </w:tc>
        <w:tc>
          <w:tcPr>
            <w:tcW w:w="1701" w:type="dxa"/>
          </w:tcPr>
          <w:p w:rsidR="00384000" w:rsidRDefault="00384000" w:rsidP="00787C7D">
            <w:pPr>
              <w:jc w:val="center"/>
              <w:rPr>
                <w:rStyle w:val="afa"/>
                <w:b w:val="0"/>
                <w:sz w:val="18"/>
                <w:szCs w:val="18"/>
              </w:rPr>
            </w:pPr>
            <w:r>
              <w:rPr>
                <w:rStyle w:val="afa"/>
                <w:b w:val="0"/>
                <w:sz w:val="18"/>
                <w:szCs w:val="18"/>
              </w:rPr>
              <w:t>24 295,42/</w:t>
            </w:r>
          </w:p>
          <w:p w:rsidR="00B730F5" w:rsidRPr="003D4E5D" w:rsidRDefault="00384000" w:rsidP="00787C7D">
            <w:pPr>
              <w:jc w:val="center"/>
              <w:rPr>
                <w:b/>
                <w:noProof/>
                <w:sz w:val="18"/>
                <w:szCs w:val="18"/>
              </w:rPr>
            </w:pPr>
            <w:r>
              <w:rPr>
                <w:rStyle w:val="afa"/>
                <w:b w:val="0"/>
                <w:sz w:val="18"/>
                <w:szCs w:val="18"/>
              </w:rPr>
              <w:t>24 295,42</w:t>
            </w:r>
          </w:p>
          <w:p w:rsidR="00B730F5" w:rsidRPr="00C26664" w:rsidRDefault="00B730F5" w:rsidP="00787C7D">
            <w:pPr>
              <w:jc w:val="center"/>
              <w:rPr>
                <w:b/>
                <w:noProof/>
                <w:sz w:val="18"/>
                <w:szCs w:val="18"/>
              </w:rPr>
            </w:pPr>
          </w:p>
        </w:tc>
        <w:tc>
          <w:tcPr>
            <w:tcW w:w="1418" w:type="dxa"/>
          </w:tcPr>
          <w:p w:rsidR="00B730F5" w:rsidRPr="00C26664" w:rsidRDefault="00384000" w:rsidP="00384000">
            <w:pPr>
              <w:jc w:val="center"/>
              <w:rPr>
                <w:noProof/>
                <w:sz w:val="18"/>
                <w:szCs w:val="18"/>
              </w:rPr>
            </w:pPr>
            <w:r>
              <w:rPr>
                <w:noProof/>
                <w:sz w:val="18"/>
                <w:szCs w:val="18"/>
              </w:rPr>
              <w:t>Исп.</w:t>
            </w:r>
          </w:p>
        </w:tc>
      </w:tr>
      <w:tr w:rsidR="00B730F5" w:rsidRPr="0094620E" w:rsidTr="000D494A">
        <w:trPr>
          <w:gridAfter w:val="2"/>
          <w:wAfter w:w="49" w:type="dxa"/>
        </w:trPr>
        <w:tc>
          <w:tcPr>
            <w:tcW w:w="708" w:type="dxa"/>
          </w:tcPr>
          <w:p w:rsidR="00B730F5" w:rsidRPr="0094620E" w:rsidRDefault="00B730F5" w:rsidP="00787C7D">
            <w:pPr>
              <w:jc w:val="both"/>
              <w:rPr>
                <w:sz w:val="20"/>
              </w:rPr>
            </w:pPr>
            <w:r w:rsidRPr="0094620E">
              <w:rPr>
                <w:sz w:val="20"/>
              </w:rPr>
              <w:t>3</w:t>
            </w:r>
          </w:p>
        </w:tc>
        <w:tc>
          <w:tcPr>
            <w:tcW w:w="2977" w:type="dxa"/>
            <w:gridSpan w:val="2"/>
          </w:tcPr>
          <w:p w:rsidR="00384000" w:rsidRDefault="00384000" w:rsidP="00384000">
            <w:pPr>
              <w:rPr>
                <w:noProof/>
                <w:sz w:val="18"/>
                <w:szCs w:val="18"/>
              </w:rPr>
            </w:pPr>
            <w:r>
              <w:rPr>
                <w:noProof/>
                <w:sz w:val="18"/>
                <w:szCs w:val="18"/>
              </w:rPr>
              <w:t>№  0806300005815000021 от 10.03.2015</w:t>
            </w:r>
          </w:p>
          <w:p w:rsidR="00B730F5" w:rsidRPr="00C26664" w:rsidRDefault="00384000" w:rsidP="00384000">
            <w:pPr>
              <w:rPr>
                <w:noProof/>
                <w:sz w:val="18"/>
                <w:szCs w:val="18"/>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310150044011500000</w:t>
            </w:r>
            <w:r>
              <w:rPr>
                <w:rStyle w:val="af0"/>
                <w:sz w:val="18"/>
                <w:szCs w:val="18"/>
              </w:rPr>
              <w:t xml:space="preserve">3 </w:t>
            </w:r>
            <w:r w:rsidRPr="00384000">
              <w:rPr>
                <w:rStyle w:val="af0"/>
                <w:color w:val="auto"/>
                <w:sz w:val="18"/>
                <w:szCs w:val="18"/>
                <w:u w:val="none"/>
              </w:rPr>
              <w:t xml:space="preserve">от </w:t>
            </w:r>
            <w:r>
              <w:rPr>
                <w:rStyle w:val="af0"/>
                <w:color w:val="auto"/>
                <w:sz w:val="18"/>
                <w:szCs w:val="18"/>
                <w:u w:val="none"/>
              </w:rPr>
              <w:t>10</w:t>
            </w:r>
            <w:r w:rsidRPr="00384000">
              <w:rPr>
                <w:rStyle w:val="af0"/>
                <w:color w:val="auto"/>
                <w:sz w:val="18"/>
                <w:szCs w:val="18"/>
                <w:u w:val="none"/>
              </w:rPr>
              <w:t>.04.2015</w:t>
            </w:r>
          </w:p>
        </w:tc>
        <w:tc>
          <w:tcPr>
            <w:tcW w:w="3828" w:type="dxa"/>
          </w:tcPr>
          <w:p w:rsidR="00B730F5" w:rsidRPr="003D4E5D" w:rsidRDefault="00384000" w:rsidP="00384000">
            <w:pPr>
              <w:rPr>
                <w:noProof/>
                <w:sz w:val="18"/>
                <w:szCs w:val="18"/>
              </w:rPr>
            </w:pPr>
            <w:r>
              <w:rPr>
                <w:noProof/>
                <w:sz w:val="18"/>
                <w:szCs w:val="18"/>
              </w:rPr>
              <w:t>Поставка рыбы на апрель, май 2015 г.</w:t>
            </w:r>
            <w:r>
              <w:rPr>
                <w:sz w:val="18"/>
                <w:szCs w:val="18"/>
              </w:rPr>
              <w:t xml:space="preserve"> за счет средств ведомственной целевой программы «Адресная социальная помощь»</w:t>
            </w:r>
          </w:p>
        </w:tc>
        <w:tc>
          <w:tcPr>
            <w:tcW w:w="1701" w:type="dxa"/>
          </w:tcPr>
          <w:p w:rsidR="00B730F5" w:rsidRPr="00060141" w:rsidRDefault="00384000" w:rsidP="00787C7D">
            <w:pPr>
              <w:jc w:val="center"/>
              <w:rPr>
                <w:b/>
                <w:sz w:val="18"/>
                <w:szCs w:val="18"/>
                <w:u w:val="single"/>
              </w:rPr>
            </w:pPr>
            <w:r>
              <w:rPr>
                <w:rStyle w:val="apple-converted-space"/>
                <w:bCs/>
                <w:sz w:val="18"/>
                <w:szCs w:val="18"/>
                <w:bdr w:val="none" w:sz="0" w:space="0" w:color="auto" w:frame="1"/>
                <w:shd w:val="clear" w:color="auto" w:fill="FFFFFF"/>
              </w:rPr>
              <w:t>17 599</w:t>
            </w:r>
            <w:r w:rsidR="00B730F5" w:rsidRPr="00060141">
              <w:rPr>
                <w:rStyle w:val="afa"/>
                <w:sz w:val="18"/>
                <w:szCs w:val="18"/>
                <w:bdr w:val="none" w:sz="0" w:space="0" w:color="auto" w:frame="1"/>
                <w:shd w:val="clear" w:color="auto" w:fill="FFFFFF"/>
              </w:rPr>
              <w:t>,</w:t>
            </w:r>
            <w:r>
              <w:rPr>
                <w:rStyle w:val="afa"/>
                <w:sz w:val="18"/>
                <w:szCs w:val="18"/>
                <w:bdr w:val="none" w:sz="0" w:space="0" w:color="auto" w:frame="1"/>
                <w:shd w:val="clear" w:color="auto" w:fill="FFFFFF"/>
              </w:rPr>
              <w:t>80</w:t>
            </w:r>
            <w:r w:rsidR="00B730F5" w:rsidRPr="00060141">
              <w:rPr>
                <w:rStyle w:val="afa"/>
                <w:b w:val="0"/>
                <w:sz w:val="18"/>
                <w:szCs w:val="18"/>
              </w:rPr>
              <w:t xml:space="preserve">/ </w:t>
            </w:r>
            <w:r w:rsidR="00B730F5" w:rsidRPr="00060141">
              <w:rPr>
                <w:rStyle w:val="afa"/>
                <w:b w:val="0"/>
                <w:sz w:val="18"/>
                <w:szCs w:val="18"/>
                <w:bdr w:val="none" w:sz="0" w:space="0" w:color="auto" w:frame="1"/>
                <w:shd w:val="clear" w:color="auto" w:fill="FFFFFF"/>
              </w:rPr>
              <w:t> </w:t>
            </w:r>
            <w:r>
              <w:rPr>
                <w:rStyle w:val="afa"/>
                <w:b w:val="0"/>
                <w:sz w:val="18"/>
                <w:szCs w:val="18"/>
                <w:bdr w:val="none" w:sz="0" w:space="0" w:color="auto" w:frame="1"/>
                <w:shd w:val="clear" w:color="auto" w:fill="FFFFFF"/>
              </w:rPr>
              <w:t>17</w:t>
            </w:r>
            <w:r w:rsidR="00B730F5" w:rsidRPr="00060141">
              <w:rPr>
                <w:rStyle w:val="afa"/>
                <w:b w:val="0"/>
                <w:sz w:val="18"/>
                <w:szCs w:val="18"/>
                <w:bdr w:val="none" w:sz="0" w:space="0" w:color="auto" w:frame="1"/>
                <w:shd w:val="clear" w:color="auto" w:fill="FFFFFF"/>
              </w:rPr>
              <w:t> </w:t>
            </w:r>
            <w:r>
              <w:rPr>
                <w:rStyle w:val="afa"/>
                <w:b w:val="0"/>
                <w:sz w:val="18"/>
                <w:szCs w:val="18"/>
                <w:bdr w:val="none" w:sz="0" w:space="0" w:color="auto" w:frame="1"/>
                <w:shd w:val="clear" w:color="auto" w:fill="FFFFFF"/>
              </w:rPr>
              <w:t>599</w:t>
            </w:r>
            <w:r w:rsidR="00B730F5" w:rsidRPr="00060141">
              <w:rPr>
                <w:rStyle w:val="afa"/>
                <w:b w:val="0"/>
                <w:sz w:val="18"/>
                <w:szCs w:val="18"/>
                <w:bdr w:val="none" w:sz="0" w:space="0" w:color="auto" w:frame="1"/>
                <w:shd w:val="clear" w:color="auto" w:fill="FFFFFF"/>
              </w:rPr>
              <w:t>,</w:t>
            </w:r>
            <w:r>
              <w:rPr>
                <w:rStyle w:val="afa"/>
                <w:b w:val="0"/>
                <w:sz w:val="18"/>
                <w:szCs w:val="18"/>
                <w:bdr w:val="none" w:sz="0" w:space="0" w:color="auto" w:frame="1"/>
                <w:shd w:val="clear" w:color="auto" w:fill="FFFFFF"/>
              </w:rPr>
              <w:t>80</w:t>
            </w:r>
          </w:p>
          <w:p w:rsidR="00B730F5" w:rsidRPr="00060141" w:rsidRDefault="00B730F5" w:rsidP="00787C7D">
            <w:pPr>
              <w:jc w:val="center"/>
              <w:rPr>
                <w:noProof/>
                <w:sz w:val="18"/>
                <w:szCs w:val="18"/>
              </w:rPr>
            </w:pPr>
          </w:p>
        </w:tc>
        <w:tc>
          <w:tcPr>
            <w:tcW w:w="1418" w:type="dxa"/>
          </w:tcPr>
          <w:p w:rsidR="00B730F5" w:rsidRPr="00C26664" w:rsidRDefault="00B730F5" w:rsidP="00787C7D">
            <w:pPr>
              <w:jc w:val="center"/>
              <w:rPr>
                <w:noProof/>
                <w:sz w:val="18"/>
                <w:szCs w:val="18"/>
              </w:rPr>
            </w:pPr>
            <w:r>
              <w:rPr>
                <w:noProof/>
                <w:sz w:val="18"/>
                <w:szCs w:val="18"/>
              </w:rPr>
              <w:t>И</w:t>
            </w:r>
            <w:r w:rsidRPr="00C26664">
              <w:rPr>
                <w:noProof/>
                <w:sz w:val="18"/>
                <w:szCs w:val="18"/>
              </w:rPr>
              <w:t>сп.</w:t>
            </w:r>
          </w:p>
        </w:tc>
      </w:tr>
      <w:tr w:rsidR="00B730F5" w:rsidRPr="0094620E" w:rsidTr="000D494A">
        <w:trPr>
          <w:gridAfter w:val="2"/>
          <w:wAfter w:w="49" w:type="dxa"/>
        </w:trPr>
        <w:tc>
          <w:tcPr>
            <w:tcW w:w="708" w:type="dxa"/>
          </w:tcPr>
          <w:p w:rsidR="00B730F5" w:rsidRPr="0094620E" w:rsidRDefault="00B730F5" w:rsidP="00787C7D">
            <w:pPr>
              <w:jc w:val="both"/>
              <w:rPr>
                <w:sz w:val="20"/>
              </w:rPr>
            </w:pPr>
            <w:r w:rsidRPr="0094620E">
              <w:rPr>
                <w:sz w:val="20"/>
              </w:rPr>
              <w:t>4</w:t>
            </w:r>
          </w:p>
        </w:tc>
        <w:tc>
          <w:tcPr>
            <w:tcW w:w="2977" w:type="dxa"/>
            <w:gridSpan w:val="2"/>
          </w:tcPr>
          <w:p w:rsidR="00B40B6F" w:rsidRDefault="00B730F5" w:rsidP="00B40B6F">
            <w:pPr>
              <w:rPr>
                <w:noProof/>
                <w:sz w:val="18"/>
                <w:szCs w:val="18"/>
              </w:rPr>
            </w:pPr>
            <w:r w:rsidRPr="00C26664">
              <w:rPr>
                <w:sz w:val="18"/>
                <w:szCs w:val="18"/>
              </w:rPr>
              <w:t xml:space="preserve"> </w:t>
            </w:r>
            <w:r w:rsidR="00B40B6F">
              <w:rPr>
                <w:noProof/>
                <w:sz w:val="18"/>
                <w:szCs w:val="18"/>
              </w:rPr>
              <w:t>№  080630000581500002</w:t>
            </w:r>
            <w:r w:rsidR="00787C7D">
              <w:rPr>
                <w:noProof/>
                <w:sz w:val="18"/>
                <w:szCs w:val="18"/>
              </w:rPr>
              <w:t>2</w:t>
            </w:r>
            <w:r w:rsidR="00B40B6F">
              <w:rPr>
                <w:noProof/>
                <w:sz w:val="18"/>
                <w:szCs w:val="18"/>
              </w:rPr>
              <w:t xml:space="preserve"> от 10.03.2015</w:t>
            </w:r>
          </w:p>
          <w:p w:rsidR="00B730F5" w:rsidRPr="00C26664" w:rsidRDefault="00B730F5" w:rsidP="00787C7D">
            <w:pPr>
              <w:rPr>
                <w:noProof/>
                <w:sz w:val="18"/>
                <w:szCs w:val="18"/>
              </w:rPr>
            </w:pPr>
          </w:p>
        </w:tc>
        <w:tc>
          <w:tcPr>
            <w:tcW w:w="3828" w:type="dxa"/>
          </w:tcPr>
          <w:p w:rsidR="00B730F5" w:rsidRPr="00060141" w:rsidRDefault="00787C7D" w:rsidP="00787C7D">
            <w:pPr>
              <w:rPr>
                <w:noProof/>
                <w:sz w:val="18"/>
                <w:szCs w:val="18"/>
              </w:rPr>
            </w:pPr>
            <w:r>
              <w:rPr>
                <w:noProof/>
                <w:sz w:val="18"/>
                <w:szCs w:val="18"/>
              </w:rPr>
              <w:t>Поставка хлеба, хлебобулочных изделий на апрель, май 2015 г.</w:t>
            </w:r>
            <w:r>
              <w:rPr>
                <w:sz w:val="18"/>
                <w:szCs w:val="18"/>
              </w:rPr>
              <w:t xml:space="preserve"> за счет средств ведомственной целевой программы «Адресная социальная помощь»</w:t>
            </w:r>
          </w:p>
        </w:tc>
        <w:tc>
          <w:tcPr>
            <w:tcW w:w="1701" w:type="dxa"/>
          </w:tcPr>
          <w:p w:rsidR="00B730F5" w:rsidRPr="00060141" w:rsidRDefault="00B730F5" w:rsidP="00787C7D">
            <w:pPr>
              <w:jc w:val="center"/>
              <w:rPr>
                <w:rStyle w:val="afa"/>
                <w:b w:val="0"/>
                <w:sz w:val="18"/>
                <w:szCs w:val="18"/>
              </w:rPr>
            </w:pPr>
            <w:r w:rsidRPr="00060141">
              <w:rPr>
                <w:rStyle w:val="afa"/>
                <w:b w:val="0"/>
                <w:sz w:val="18"/>
                <w:szCs w:val="18"/>
                <w:bdr w:val="none" w:sz="0" w:space="0" w:color="auto" w:frame="1"/>
                <w:shd w:val="clear" w:color="auto" w:fill="FFFFFF"/>
              </w:rPr>
              <w:t>8 2</w:t>
            </w:r>
            <w:r w:rsidR="00787C7D">
              <w:rPr>
                <w:rStyle w:val="afa"/>
                <w:b w:val="0"/>
                <w:sz w:val="18"/>
                <w:szCs w:val="18"/>
                <w:bdr w:val="none" w:sz="0" w:space="0" w:color="auto" w:frame="1"/>
                <w:shd w:val="clear" w:color="auto" w:fill="FFFFFF"/>
              </w:rPr>
              <w:t>60</w:t>
            </w:r>
            <w:r w:rsidRPr="00060141">
              <w:rPr>
                <w:rStyle w:val="afa"/>
                <w:b w:val="0"/>
                <w:sz w:val="18"/>
                <w:szCs w:val="18"/>
                <w:bdr w:val="none" w:sz="0" w:space="0" w:color="auto" w:frame="1"/>
                <w:shd w:val="clear" w:color="auto" w:fill="FFFFFF"/>
              </w:rPr>
              <w:t>,</w:t>
            </w:r>
            <w:r w:rsidR="00787C7D">
              <w:rPr>
                <w:rStyle w:val="afa"/>
                <w:b w:val="0"/>
                <w:sz w:val="18"/>
                <w:szCs w:val="18"/>
                <w:bdr w:val="none" w:sz="0" w:space="0" w:color="auto" w:frame="1"/>
                <w:shd w:val="clear" w:color="auto" w:fill="FFFFFF"/>
              </w:rPr>
              <w:t>1</w:t>
            </w:r>
            <w:r w:rsidRPr="00060141">
              <w:rPr>
                <w:rStyle w:val="afa"/>
                <w:b w:val="0"/>
                <w:sz w:val="18"/>
                <w:szCs w:val="18"/>
                <w:bdr w:val="none" w:sz="0" w:space="0" w:color="auto" w:frame="1"/>
                <w:shd w:val="clear" w:color="auto" w:fill="FFFFFF"/>
              </w:rPr>
              <w:t>0</w:t>
            </w:r>
            <w:r w:rsidRPr="00060141">
              <w:rPr>
                <w:rStyle w:val="apple-converted-space"/>
                <w:bCs/>
                <w:sz w:val="18"/>
                <w:szCs w:val="18"/>
                <w:bdr w:val="none" w:sz="0" w:space="0" w:color="auto" w:frame="1"/>
                <w:shd w:val="clear" w:color="auto" w:fill="FFFFFF"/>
              </w:rPr>
              <w:t> </w:t>
            </w:r>
          </w:p>
          <w:p w:rsidR="00B730F5" w:rsidRPr="00060141" w:rsidRDefault="00B730F5" w:rsidP="00787C7D">
            <w:pPr>
              <w:jc w:val="center"/>
              <w:rPr>
                <w:noProof/>
                <w:sz w:val="18"/>
                <w:szCs w:val="18"/>
              </w:rPr>
            </w:pPr>
          </w:p>
        </w:tc>
        <w:tc>
          <w:tcPr>
            <w:tcW w:w="1418" w:type="dxa"/>
          </w:tcPr>
          <w:p w:rsidR="00B730F5" w:rsidRPr="00C26664" w:rsidRDefault="00787C7D" w:rsidP="00787C7D">
            <w:pPr>
              <w:jc w:val="center"/>
              <w:rPr>
                <w:noProof/>
                <w:sz w:val="18"/>
                <w:szCs w:val="18"/>
              </w:rPr>
            </w:pPr>
            <w:r>
              <w:rPr>
                <w:noProof/>
                <w:sz w:val="18"/>
                <w:szCs w:val="18"/>
              </w:rPr>
              <w:t>Не состоялся</w:t>
            </w:r>
            <w:r w:rsidR="00B730F5">
              <w:rPr>
                <w:noProof/>
                <w:sz w:val="18"/>
                <w:szCs w:val="18"/>
              </w:rPr>
              <w:t>.</w:t>
            </w:r>
          </w:p>
        </w:tc>
      </w:tr>
      <w:tr w:rsidR="00787C7D" w:rsidRPr="0094620E" w:rsidTr="000D494A">
        <w:trPr>
          <w:gridAfter w:val="2"/>
          <w:wAfter w:w="49" w:type="dxa"/>
        </w:trPr>
        <w:tc>
          <w:tcPr>
            <w:tcW w:w="708" w:type="dxa"/>
          </w:tcPr>
          <w:p w:rsidR="00787C7D" w:rsidRPr="0094620E" w:rsidRDefault="00787C7D" w:rsidP="00787C7D">
            <w:pPr>
              <w:jc w:val="both"/>
              <w:rPr>
                <w:sz w:val="20"/>
              </w:rPr>
            </w:pPr>
            <w:r w:rsidRPr="0094620E">
              <w:rPr>
                <w:sz w:val="20"/>
              </w:rPr>
              <w:t>5</w:t>
            </w:r>
          </w:p>
        </w:tc>
        <w:tc>
          <w:tcPr>
            <w:tcW w:w="2977" w:type="dxa"/>
            <w:gridSpan w:val="2"/>
          </w:tcPr>
          <w:p w:rsidR="00787C7D" w:rsidRDefault="00787C7D" w:rsidP="00787C7D">
            <w:pPr>
              <w:rPr>
                <w:noProof/>
                <w:sz w:val="18"/>
                <w:szCs w:val="18"/>
              </w:rPr>
            </w:pPr>
            <w:r w:rsidRPr="00C26664">
              <w:rPr>
                <w:sz w:val="18"/>
                <w:szCs w:val="18"/>
              </w:rPr>
              <w:t xml:space="preserve"> </w:t>
            </w:r>
            <w:r>
              <w:rPr>
                <w:noProof/>
                <w:sz w:val="18"/>
                <w:szCs w:val="18"/>
              </w:rPr>
              <w:t xml:space="preserve">№  0806300005815000023 от </w:t>
            </w:r>
            <w:r>
              <w:rPr>
                <w:noProof/>
                <w:sz w:val="18"/>
                <w:szCs w:val="18"/>
              </w:rPr>
              <w:lastRenderedPageBreak/>
              <w:t>11.03.2015</w:t>
            </w:r>
          </w:p>
          <w:p w:rsidR="00787C7D" w:rsidRPr="00C26664" w:rsidRDefault="00787C7D" w:rsidP="00787C7D">
            <w:pPr>
              <w:rPr>
                <w:noProof/>
                <w:sz w:val="18"/>
                <w:szCs w:val="18"/>
              </w:rPr>
            </w:pPr>
          </w:p>
        </w:tc>
        <w:tc>
          <w:tcPr>
            <w:tcW w:w="3828" w:type="dxa"/>
          </w:tcPr>
          <w:p w:rsidR="00787C7D" w:rsidRPr="00060141" w:rsidRDefault="00787C7D" w:rsidP="00787C7D">
            <w:pPr>
              <w:rPr>
                <w:noProof/>
                <w:sz w:val="18"/>
                <w:szCs w:val="18"/>
              </w:rPr>
            </w:pPr>
            <w:r>
              <w:rPr>
                <w:noProof/>
                <w:sz w:val="18"/>
                <w:szCs w:val="18"/>
              </w:rPr>
              <w:lastRenderedPageBreak/>
              <w:t xml:space="preserve">Поставка муки, мучных изделий и крупянной </w:t>
            </w:r>
            <w:r>
              <w:rPr>
                <w:noProof/>
                <w:sz w:val="18"/>
                <w:szCs w:val="18"/>
              </w:rPr>
              <w:lastRenderedPageBreak/>
              <w:t>продукции на апрель, май 2015 г.</w:t>
            </w:r>
            <w:r>
              <w:rPr>
                <w:sz w:val="18"/>
                <w:szCs w:val="18"/>
              </w:rPr>
              <w:t xml:space="preserve"> за счет средств ведомственной целевой программы «Адресная социальная помощь»</w:t>
            </w:r>
          </w:p>
        </w:tc>
        <w:tc>
          <w:tcPr>
            <w:tcW w:w="1701" w:type="dxa"/>
          </w:tcPr>
          <w:p w:rsidR="00787C7D" w:rsidRPr="00060141" w:rsidRDefault="00787C7D" w:rsidP="00787C7D">
            <w:pPr>
              <w:jc w:val="center"/>
              <w:rPr>
                <w:rStyle w:val="afa"/>
                <w:b w:val="0"/>
                <w:sz w:val="18"/>
                <w:szCs w:val="18"/>
              </w:rPr>
            </w:pPr>
            <w:r>
              <w:rPr>
                <w:rStyle w:val="afa"/>
                <w:b w:val="0"/>
                <w:sz w:val="18"/>
                <w:szCs w:val="18"/>
                <w:bdr w:val="none" w:sz="0" w:space="0" w:color="auto" w:frame="1"/>
                <w:shd w:val="clear" w:color="auto" w:fill="FFFFFF"/>
              </w:rPr>
              <w:lastRenderedPageBreak/>
              <w:t>5</w:t>
            </w:r>
            <w:r w:rsidRPr="00060141">
              <w:rPr>
                <w:rStyle w:val="afa"/>
                <w:b w:val="0"/>
                <w:sz w:val="18"/>
                <w:szCs w:val="18"/>
                <w:bdr w:val="none" w:sz="0" w:space="0" w:color="auto" w:frame="1"/>
                <w:shd w:val="clear" w:color="auto" w:fill="FFFFFF"/>
              </w:rPr>
              <w:t> </w:t>
            </w:r>
            <w:r>
              <w:rPr>
                <w:rStyle w:val="afa"/>
                <w:b w:val="0"/>
                <w:sz w:val="18"/>
                <w:szCs w:val="18"/>
                <w:bdr w:val="none" w:sz="0" w:space="0" w:color="auto" w:frame="1"/>
                <w:shd w:val="clear" w:color="auto" w:fill="FFFFFF"/>
              </w:rPr>
              <w:t>074</w:t>
            </w:r>
            <w:r w:rsidRPr="00060141">
              <w:rPr>
                <w:rStyle w:val="afa"/>
                <w:b w:val="0"/>
                <w:sz w:val="18"/>
                <w:szCs w:val="18"/>
                <w:bdr w:val="none" w:sz="0" w:space="0" w:color="auto" w:frame="1"/>
                <w:shd w:val="clear" w:color="auto" w:fill="FFFFFF"/>
              </w:rPr>
              <w:t>,</w:t>
            </w:r>
            <w:r>
              <w:rPr>
                <w:rStyle w:val="afa"/>
                <w:b w:val="0"/>
                <w:sz w:val="18"/>
                <w:szCs w:val="18"/>
                <w:bdr w:val="none" w:sz="0" w:space="0" w:color="auto" w:frame="1"/>
                <w:shd w:val="clear" w:color="auto" w:fill="FFFFFF"/>
              </w:rPr>
              <w:t>13</w:t>
            </w:r>
            <w:r w:rsidRPr="00060141">
              <w:rPr>
                <w:rStyle w:val="apple-converted-space"/>
                <w:bCs/>
                <w:sz w:val="18"/>
                <w:szCs w:val="18"/>
                <w:bdr w:val="none" w:sz="0" w:space="0" w:color="auto" w:frame="1"/>
                <w:shd w:val="clear" w:color="auto" w:fill="FFFFFF"/>
              </w:rPr>
              <w:t> </w:t>
            </w:r>
          </w:p>
          <w:p w:rsidR="00787C7D" w:rsidRPr="00060141" w:rsidRDefault="00787C7D" w:rsidP="00787C7D">
            <w:pPr>
              <w:jc w:val="center"/>
              <w:rPr>
                <w:noProof/>
                <w:sz w:val="18"/>
                <w:szCs w:val="18"/>
              </w:rPr>
            </w:pPr>
          </w:p>
        </w:tc>
        <w:tc>
          <w:tcPr>
            <w:tcW w:w="1418" w:type="dxa"/>
          </w:tcPr>
          <w:p w:rsidR="00787C7D" w:rsidRPr="00C26664" w:rsidRDefault="00787C7D" w:rsidP="00787C7D">
            <w:pPr>
              <w:jc w:val="center"/>
              <w:rPr>
                <w:noProof/>
                <w:sz w:val="18"/>
                <w:szCs w:val="18"/>
              </w:rPr>
            </w:pPr>
            <w:r>
              <w:rPr>
                <w:noProof/>
                <w:sz w:val="18"/>
                <w:szCs w:val="18"/>
              </w:rPr>
              <w:lastRenderedPageBreak/>
              <w:t>Не состоялся.</w:t>
            </w:r>
          </w:p>
        </w:tc>
      </w:tr>
      <w:tr w:rsidR="00787C7D" w:rsidRPr="0094620E" w:rsidTr="000D494A">
        <w:trPr>
          <w:gridAfter w:val="2"/>
          <w:wAfter w:w="49" w:type="dxa"/>
        </w:trPr>
        <w:tc>
          <w:tcPr>
            <w:tcW w:w="708" w:type="dxa"/>
          </w:tcPr>
          <w:p w:rsidR="00787C7D" w:rsidRPr="005722DA" w:rsidRDefault="00787C7D" w:rsidP="00787C7D">
            <w:pPr>
              <w:jc w:val="both"/>
              <w:rPr>
                <w:sz w:val="20"/>
              </w:rPr>
            </w:pPr>
            <w:r w:rsidRPr="005722DA">
              <w:rPr>
                <w:sz w:val="20"/>
              </w:rPr>
              <w:lastRenderedPageBreak/>
              <w:t>6</w:t>
            </w:r>
          </w:p>
        </w:tc>
        <w:tc>
          <w:tcPr>
            <w:tcW w:w="2977" w:type="dxa"/>
            <w:gridSpan w:val="2"/>
          </w:tcPr>
          <w:p w:rsidR="00787C7D" w:rsidRDefault="00787C7D" w:rsidP="00787C7D">
            <w:pPr>
              <w:rPr>
                <w:noProof/>
                <w:sz w:val="18"/>
                <w:szCs w:val="18"/>
              </w:rPr>
            </w:pPr>
            <w:r>
              <w:rPr>
                <w:noProof/>
                <w:sz w:val="18"/>
                <w:szCs w:val="18"/>
              </w:rPr>
              <w:t>№  0806300005815000024 от 11.03.2015</w:t>
            </w:r>
          </w:p>
          <w:p w:rsidR="00787C7D" w:rsidRPr="005722DA" w:rsidRDefault="00787C7D" w:rsidP="00787C7D">
            <w:pPr>
              <w:rPr>
                <w:noProof/>
                <w:sz w:val="18"/>
                <w:szCs w:val="18"/>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310150044011500000</w:t>
            </w:r>
            <w:r>
              <w:rPr>
                <w:rStyle w:val="af0"/>
                <w:sz w:val="18"/>
                <w:szCs w:val="18"/>
              </w:rPr>
              <w:t xml:space="preserve">5 </w:t>
            </w:r>
            <w:r w:rsidRPr="00384000">
              <w:rPr>
                <w:rStyle w:val="af0"/>
                <w:color w:val="auto"/>
                <w:sz w:val="18"/>
                <w:szCs w:val="18"/>
                <w:u w:val="none"/>
              </w:rPr>
              <w:t xml:space="preserve">от </w:t>
            </w:r>
            <w:r>
              <w:rPr>
                <w:rStyle w:val="af0"/>
                <w:color w:val="auto"/>
                <w:sz w:val="18"/>
                <w:szCs w:val="18"/>
                <w:u w:val="none"/>
              </w:rPr>
              <w:t>13</w:t>
            </w:r>
            <w:r w:rsidRPr="00384000">
              <w:rPr>
                <w:rStyle w:val="af0"/>
                <w:color w:val="auto"/>
                <w:sz w:val="18"/>
                <w:szCs w:val="18"/>
                <w:u w:val="none"/>
              </w:rPr>
              <w:t>.04.2015</w:t>
            </w:r>
          </w:p>
        </w:tc>
        <w:tc>
          <w:tcPr>
            <w:tcW w:w="3828" w:type="dxa"/>
          </w:tcPr>
          <w:p w:rsidR="00787C7D" w:rsidRPr="005722DA" w:rsidRDefault="00787C7D" w:rsidP="00787C7D">
            <w:pPr>
              <w:spacing w:before="100" w:beforeAutospacing="1" w:after="100" w:afterAutospacing="1"/>
              <w:jc w:val="both"/>
              <w:rPr>
                <w:noProof/>
                <w:sz w:val="18"/>
                <w:szCs w:val="18"/>
              </w:rPr>
            </w:pPr>
            <w:r>
              <w:rPr>
                <w:noProof/>
                <w:sz w:val="18"/>
                <w:szCs w:val="18"/>
              </w:rPr>
              <w:t>Поставка овощей на апрель, май 2015 г.</w:t>
            </w:r>
            <w:r>
              <w:rPr>
                <w:sz w:val="18"/>
                <w:szCs w:val="18"/>
              </w:rPr>
              <w:t xml:space="preserve"> за счет средств ведомственной целевой программы «Адресная социальная помощь»</w:t>
            </w:r>
          </w:p>
        </w:tc>
        <w:tc>
          <w:tcPr>
            <w:tcW w:w="1701" w:type="dxa"/>
          </w:tcPr>
          <w:p w:rsidR="00787C7D" w:rsidRPr="00593112" w:rsidRDefault="00787C7D" w:rsidP="00787C7D">
            <w:pPr>
              <w:jc w:val="center"/>
              <w:rPr>
                <w:rStyle w:val="afa"/>
                <w:b w:val="0"/>
                <w:sz w:val="18"/>
                <w:szCs w:val="18"/>
              </w:rPr>
            </w:pPr>
            <w:r>
              <w:rPr>
                <w:rStyle w:val="afa"/>
                <w:b w:val="0"/>
                <w:sz w:val="18"/>
                <w:szCs w:val="18"/>
              </w:rPr>
              <w:t>20 743</w:t>
            </w:r>
            <w:r w:rsidRPr="00593112">
              <w:rPr>
                <w:rStyle w:val="afa"/>
                <w:b w:val="0"/>
                <w:sz w:val="18"/>
                <w:szCs w:val="18"/>
              </w:rPr>
              <w:t>,</w:t>
            </w:r>
            <w:r>
              <w:rPr>
                <w:rStyle w:val="afa"/>
                <w:b w:val="0"/>
                <w:sz w:val="18"/>
                <w:szCs w:val="18"/>
              </w:rPr>
              <w:t>84</w:t>
            </w:r>
            <w:r w:rsidRPr="00593112">
              <w:rPr>
                <w:rStyle w:val="afa"/>
                <w:b w:val="0"/>
                <w:sz w:val="18"/>
                <w:szCs w:val="18"/>
              </w:rPr>
              <w:t>/</w:t>
            </w:r>
          </w:p>
          <w:p w:rsidR="00787C7D" w:rsidRPr="005722DA" w:rsidRDefault="00787C7D" w:rsidP="00787C7D">
            <w:pPr>
              <w:jc w:val="center"/>
              <w:rPr>
                <w:noProof/>
                <w:sz w:val="18"/>
                <w:szCs w:val="18"/>
              </w:rPr>
            </w:pPr>
            <w:r>
              <w:rPr>
                <w:sz w:val="18"/>
                <w:szCs w:val="18"/>
              </w:rPr>
              <w:t>20 743,84</w:t>
            </w:r>
          </w:p>
        </w:tc>
        <w:tc>
          <w:tcPr>
            <w:tcW w:w="1418" w:type="dxa"/>
          </w:tcPr>
          <w:p w:rsidR="00787C7D" w:rsidRPr="005722DA" w:rsidRDefault="00787C7D" w:rsidP="00787C7D">
            <w:pPr>
              <w:jc w:val="center"/>
              <w:rPr>
                <w:b/>
                <w:noProof/>
                <w:sz w:val="18"/>
                <w:szCs w:val="18"/>
              </w:rPr>
            </w:pPr>
            <w:r>
              <w:rPr>
                <w:noProof/>
                <w:sz w:val="18"/>
                <w:szCs w:val="18"/>
              </w:rPr>
              <w:t>И</w:t>
            </w:r>
            <w:r w:rsidRPr="005722DA">
              <w:rPr>
                <w:noProof/>
                <w:sz w:val="18"/>
                <w:szCs w:val="18"/>
              </w:rPr>
              <w:t>сп.</w:t>
            </w:r>
          </w:p>
        </w:tc>
      </w:tr>
      <w:tr w:rsidR="00787C7D" w:rsidRPr="0094620E" w:rsidTr="000D494A">
        <w:trPr>
          <w:gridAfter w:val="2"/>
          <w:wAfter w:w="49" w:type="dxa"/>
          <w:trHeight w:val="948"/>
        </w:trPr>
        <w:tc>
          <w:tcPr>
            <w:tcW w:w="708" w:type="dxa"/>
          </w:tcPr>
          <w:p w:rsidR="00787C7D" w:rsidRPr="0094620E" w:rsidRDefault="00787C7D" w:rsidP="00787C7D">
            <w:pPr>
              <w:jc w:val="both"/>
              <w:rPr>
                <w:sz w:val="20"/>
              </w:rPr>
            </w:pPr>
            <w:r w:rsidRPr="0094620E">
              <w:rPr>
                <w:sz w:val="20"/>
              </w:rPr>
              <w:t>7</w:t>
            </w:r>
          </w:p>
        </w:tc>
        <w:tc>
          <w:tcPr>
            <w:tcW w:w="2977" w:type="dxa"/>
            <w:gridSpan w:val="2"/>
          </w:tcPr>
          <w:p w:rsidR="00787C7D" w:rsidRDefault="00787C7D" w:rsidP="00787C7D">
            <w:pPr>
              <w:rPr>
                <w:noProof/>
                <w:sz w:val="18"/>
                <w:szCs w:val="18"/>
              </w:rPr>
            </w:pPr>
            <w:r>
              <w:rPr>
                <w:noProof/>
                <w:sz w:val="18"/>
                <w:szCs w:val="18"/>
              </w:rPr>
              <w:t>№  0806300005815000025 от 11.03.2015</w:t>
            </w:r>
          </w:p>
          <w:p w:rsidR="00787C7D" w:rsidRPr="005722DA" w:rsidRDefault="00787C7D" w:rsidP="00787C7D">
            <w:pPr>
              <w:rPr>
                <w:noProof/>
                <w:sz w:val="18"/>
                <w:szCs w:val="18"/>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310150044011500000</w:t>
            </w:r>
            <w:r>
              <w:rPr>
                <w:rStyle w:val="af0"/>
                <w:sz w:val="18"/>
                <w:szCs w:val="18"/>
              </w:rPr>
              <w:t xml:space="preserve">6 </w:t>
            </w:r>
            <w:r w:rsidRPr="00384000">
              <w:rPr>
                <w:rStyle w:val="af0"/>
                <w:color w:val="auto"/>
                <w:sz w:val="18"/>
                <w:szCs w:val="18"/>
                <w:u w:val="none"/>
              </w:rPr>
              <w:t xml:space="preserve">от </w:t>
            </w:r>
            <w:r>
              <w:rPr>
                <w:rStyle w:val="af0"/>
                <w:color w:val="auto"/>
                <w:sz w:val="18"/>
                <w:szCs w:val="18"/>
                <w:u w:val="none"/>
              </w:rPr>
              <w:t>17</w:t>
            </w:r>
            <w:r w:rsidRPr="00384000">
              <w:rPr>
                <w:rStyle w:val="af0"/>
                <w:color w:val="auto"/>
                <w:sz w:val="18"/>
                <w:szCs w:val="18"/>
                <w:u w:val="none"/>
              </w:rPr>
              <w:t>.04.2015</w:t>
            </w:r>
          </w:p>
        </w:tc>
        <w:tc>
          <w:tcPr>
            <w:tcW w:w="3828" w:type="dxa"/>
          </w:tcPr>
          <w:p w:rsidR="00787C7D" w:rsidRPr="005722DA" w:rsidRDefault="00787C7D" w:rsidP="00787C7D">
            <w:pPr>
              <w:spacing w:before="100" w:beforeAutospacing="1" w:after="100" w:afterAutospacing="1"/>
              <w:jc w:val="both"/>
              <w:rPr>
                <w:noProof/>
                <w:sz w:val="18"/>
                <w:szCs w:val="18"/>
              </w:rPr>
            </w:pPr>
            <w:r>
              <w:rPr>
                <w:noProof/>
                <w:sz w:val="18"/>
                <w:szCs w:val="18"/>
              </w:rPr>
              <w:t>Поставка молока и молочной продукции на апрель, май 2015 г.</w:t>
            </w:r>
            <w:r>
              <w:rPr>
                <w:sz w:val="18"/>
                <w:szCs w:val="18"/>
              </w:rPr>
              <w:t xml:space="preserve"> за счет средств ведомственной целевой программы «Адресная социальная помощь»</w:t>
            </w:r>
          </w:p>
        </w:tc>
        <w:tc>
          <w:tcPr>
            <w:tcW w:w="1701" w:type="dxa"/>
          </w:tcPr>
          <w:p w:rsidR="00787C7D" w:rsidRPr="00593112" w:rsidRDefault="00787C7D" w:rsidP="00787C7D">
            <w:pPr>
              <w:jc w:val="center"/>
              <w:rPr>
                <w:rStyle w:val="afa"/>
                <w:b w:val="0"/>
                <w:sz w:val="18"/>
                <w:szCs w:val="18"/>
              </w:rPr>
            </w:pPr>
            <w:r>
              <w:rPr>
                <w:rStyle w:val="afa"/>
                <w:b w:val="0"/>
                <w:sz w:val="18"/>
                <w:szCs w:val="18"/>
              </w:rPr>
              <w:t>64 371</w:t>
            </w:r>
            <w:r w:rsidRPr="00593112">
              <w:rPr>
                <w:rStyle w:val="afa"/>
                <w:b w:val="0"/>
                <w:sz w:val="18"/>
                <w:szCs w:val="18"/>
              </w:rPr>
              <w:t>,</w:t>
            </w:r>
            <w:r>
              <w:rPr>
                <w:rStyle w:val="afa"/>
                <w:b w:val="0"/>
                <w:sz w:val="18"/>
                <w:szCs w:val="18"/>
              </w:rPr>
              <w:t>89</w:t>
            </w:r>
            <w:r w:rsidRPr="00593112">
              <w:rPr>
                <w:rStyle w:val="afa"/>
                <w:b w:val="0"/>
                <w:sz w:val="18"/>
                <w:szCs w:val="18"/>
              </w:rPr>
              <w:t>/</w:t>
            </w:r>
          </w:p>
          <w:p w:rsidR="00787C7D" w:rsidRPr="005722DA" w:rsidRDefault="00787C7D" w:rsidP="00787C7D">
            <w:pPr>
              <w:jc w:val="center"/>
              <w:rPr>
                <w:noProof/>
                <w:sz w:val="18"/>
                <w:szCs w:val="18"/>
              </w:rPr>
            </w:pPr>
            <w:r>
              <w:rPr>
                <w:sz w:val="18"/>
                <w:szCs w:val="18"/>
              </w:rPr>
              <w:t>43 358,28</w:t>
            </w:r>
          </w:p>
        </w:tc>
        <w:tc>
          <w:tcPr>
            <w:tcW w:w="1418" w:type="dxa"/>
          </w:tcPr>
          <w:p w:rsidR="00787C7D" w:rsidRPr="00C26664" w:rsidRDefault="00787C7D" w:rsidP="00787C7D">
            <w:pPr>
              <w:jc w:val="center"/>
              <w:rPr>
                <w:noProof/>
                <w:sz w:val="18"/>
                <w:szCs w:val="18"/>
              </w:rPr>
            </w:pPr>
            <w:r>
              <w:rPr>
                <w:noProof/>
                <w:sz w:val="18"/>
                <w:szCs w:val="18"/>
              </w:rPr>
              <w:t>И</w:t>
            </w:r>
            <w:r w:rsidRPr="00C26664">
              <w:rPr>
                <w:noProof/>
                <w:sz w:val="18"/>
                <w:szCs w:val="18"/>
              </w:rPr>
              <w:t>сп.</w:t>
            </w:r>
          </w:p>
        </w:tc>
      </w:tr>
      <w:tr w:rsidR="00787C7D" w:rsidRPr="0094620E" w:rsidTr="000D494A">
        <w:trPr>
          <w:gridAfter w:val="2"/>
          <w:wAfter w:w="49" w:type="dxa"/>
        </w:trPr>
        <w:tc>
          <w:tcPr>
            <w:tcW w:w="708" w:type="dxa"/>
          </w:tcPr>
          <w:p w:rsidR="00787C7D" w:rsidRPr="0094620E" w:rsidRDefault="00787C7D" w:rsidP="00787C7D">
            <w:pPr>
              <w:jc w:val="both"/>
              <w:rPr>
                <w:sz w:val="20"/>
              </w:rPr>
            </w:pPr>
            <w:r w:rsidRPr="0094620E">
              <w:rPr>
                <w:sz w:val="20"/>
              </w:rPr>
              <w:t>8</w:t>
            </w:r>
          </w:p>
        </w:tc>
        <w:tc>
          <w:tcPr>
            <w:tcW w:w="2977" w:type="dxa"/>
            <w:gridSpan w:val="2"/>
          </w:tcPr>
          <w:p w:rsidR="00787C7D" w:rsidRDefault="00787C7D" w:rsidP="00787C7D">
            <w:pPr>
              <w:rPr>
                <w:noProof/>
                <w:sz w:val="18"/>
                <w:szCs w:val="18"/>
              </w:rPr>
            </w:pPr>
            <w:r>
              <w:rPr>
                <w:noProof/>
                <w:sz w:val="18"/>
                <w:szCs w:val="18"/>
              </w:rPr>
              <w:t>№  0806300005815000026 от 11.03.2015</w:t>
            </w:r>
          </w:p>
          <w:p w:rsidR="00787C7D" w:rsidRPr="005722DA" w:rsidRDefault="00787C7D" w:rsidP="000270E3">
            <w:pPr>
              <w:rPr>
                <w:noProof/>
                <w:sz w:val="18"/>
                <w:szCs w:val="18"/>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310150044011500000</w:t>
            </w:r>
            <w:r w:rsidR="000270E3">
              <w:rPr>
                <w:rStyle w:val="af0"/>
                <w:sz w:val="18"/>
                <w:szCs w:val="18"/>
              </w:rPr>
              <w:t>4</w:t>
            </w:r>
            <w:r>
              <w:rPr>
                <w:rStyle w:val="af0"/>
                <w:sz w:val="18"/>
                <w:szCs w:val="18"/>
              </w:rPr>
              <w:t xml:space="preserve"> </w:t>
            </w:r>
            <w:r w:rsidRPr="00384000">
              <w:rPr>
                <w:rStyle w:val="af0"/>
                <w:color w:val="auto"/>
                <w:sz w:val="18"/>
                <w:szCs w:val="18"/>
                <w:u w:val="none"/>
              </w:rPr>
              <w:t xml:space="preserve">от </w:t>
            </w:r>
            <w:r w:rsidR="000270E3">
              <w:rPr>
                <w:rStyle w:val="af0"/>
                <w:color w:val="auto"/>
                <w:sz w:val="18"/>
                <w:szCs w:val="18"/>
                <w:u w:val="none"/>
              </w:rPr>
              <w:t>12</w:t>
            </w:r>
            <w:r w:rsidRPr="00384000">
              <w:rPr>
                <w:rStyle w:val="af0"/>
                <w:color w:val="auto"/>
                <w:sz w:val="18"/>
                <w:szCs w:val="18"/>
                <w:u w:val="none"/>
              </w:rPr>
              <w:t>.04.2015</w:t>
            </w:r>
          </w:p>
        </w:tc>
        <w:tc>
          <w:tcPr>
            <w:tcW w:w="3828" w:type="dxa"/>
          </w:tcPr>
          <w:p w:rsidR="00787C7D" w:rsidRPr="005722DA" w:rsidRDefault="00787C7D" w:rsidP="000270E3">
            <w:pPr>
              <w:spacing w:before="100" w:beforeAutospacing="1" w:after="100" w:afterAutospacing="1"/>
              <w:jc w:val="both"/>
              <w:rPr>
                <w:noProof/>
                <w:sz w:val="18"/>
                <w:szCs w:val="18"/>
              </w:rPr>
            </w:pPr>
            <w:r>
              <w:rPr>
                <w:noProof/>
                <w:sz w:val="18"/>
                <w:szCs w:val="18"/>
              </w:rPr>
              <w:t xml:space="preserve">Поставка </w:t>
            </w:r>
            <w:r w:rsidR="000270E3">
              <w:rPr>
                <w:noProof/>
                <w:sz w:val="18"/>
                <w:szCs w:val="18"/>
              </w:rPr>
              <w:t>прочих продуктов питания</w:t>
            </w:r>
            <w:r>
              <w:rPr>
                <w:noProof/>
                <w:sz w:val="18"/>
                <w:szCs w:val="18"/>
              </w:rPr>
              <w:t xml:space="preserve"> на апрель, май 2015 г.</w:t>
            </w:r>
            <w:r>
              <w:rPr>
                <w:sz w:val="18"/>
                <w:szCs w:val="18"/>
              </w:rPr>
              <w:t xml:space="preserve"> за счет средств ведомственной целевой программы «Адресная социальная помощь»</w:t>
            </w:r>
          </w:p>
        </w:tc>
        <w:tc>
          <w:tcPr>
            <w:tcW w:w="1701" w:type="dxa"/>
          </w:tcPr>
          <w:p w:rsidR="00787C7D" w:rsidRPr="00593112" w:rsidRDefault="000270E3" w:rsidP="00787C7D">
            <w:pPr>
              <w:jc w:val="center"/>
              <w:rPr>
                <w:rStyle w:val="afa"/>
                <w:b w:val="0"/>
                <w:sz w:val="18"/>
                <w:szCs w:val="18"/>
              </w:rPr>
            </w:pPr>
            <w:r>
              <w:rPr>
                <w:rStyle w:val="afa"/>
                <w:b w:val="0"/>
                <w:sz w:val="18"/>
                <w:szCs w:val="18"/>
              </w:rPr>
              <w:t>59</w:t>
            </w:r>
            <w:r w:rsidR="00787C7D">
              <w:rPr>
                <w:rStyle w:val="afa"/>
                <w:b w:val="0"/>
                <w:sz w:val="18"/>
                <w:szCs w:val="18"/>
              </w:rPr>
              <w:t xml:space="preserve"> </w:t>
            </w:r>
            <w:r>
              <w:rPr>
                <w:rStyle w:val="afa"/>
                <w:b w:val="0"/>
                <w:sz w:val="18"/>
                <w:szCs w:val="18"/>
              </w:rPr>
              <w:t>317</w:t>
            </w:r>
            <w:r w:rsidR="00787C7D" w:rsidRPr="00593112">
              <w:rPr>
                <w:rStyle w:val="afa"/>
                <w:b w:val="0"/>
                <w:sz w:val="18"/>
                <w:szCs w:val="18"/>
              </w:rPr>
              <w:t>,</w:t>
            </w:r>
            <w:r>
              <w:rPr>
                <w:rStyle w:val="afa"/>
                <w:b w:val="0"/>
                <w:sz w:val="18"/>
                <w:szCs w:val="18"/>
              </w:rPr>
              <w:t>4</w:t>
            </w:r>
            <w:r w:rsidR="00787C7D">
              <w:rPr>
                <w:rStyle w:val="afa"/>
                <w:b w:val="0"/>
                <w:sz w:val="18"/>
                <w:szCs w:val="18"/>
              </w:rPr>
              <w:t>9</w:t>
            </w:r>
            <w:r w:rsidR="00787C7D" w:rsidRPr="00593112">
              <w:rPr>
                <w:rStyle w:val="afa"/>
                <w:b w:val="0"/>
                <w:sz w:val="18"/>
                <w:szCs w:val="18"/>
              </w:rPr>
              <w:t>/</w:t>
            </w:r>
          </w:p>
          <w:p w:rsidR="00787C7D" w:rsidRPr="005722DA" w:rsidRDefault="000270E3" w:rsidP="000270E3">
            <w:pPr>
              <w:jc w:val="center"/>
              <w:rPr>
                <w:noProof/>
                <w:sz w:val="18"/>
                <w:szCs w:val="18"/>
              </w:rPr>
            </w:pPr>
            <w:r>
              <w:rPr>
                <w:sz w:val="18"/>
                <w:szCs w:val="18"/>
              </w:rPr>
              <w:t>59</w:t>
            </w:r>
            <w:r w:rsidR="00787C7D">
              <w:rPr>
                <w:sz w:val="18"/>
                <w:szCs w:val="18"/>
              </w:rPr>
              <w:t xml:space="preserve"> 3</w:t>
            </w:r>
            <w:r>
              <w:rPr>
                <w:sz w:val="18"/>
                <w:szCs w:val="18"/>
              </w:rPr>
              <w:t>17</w:t>
            </w:r>
            <w:r w:rsidR="00787C7D">
              <w:rPr>
                <w:sz w:val="18"/>
                <w:szCs w:val="18"/>
              </w:rPr>
              <w:t>,</w:t>
            </w:r>
            <w:r>
              <w:rPr>
                <w:sz w:val="18"/>
                <w:szCs w:val="18"/>
              </w:rPr>
              <w:t>49</w:t>
            </w:r>
          </w:p>
        </w:tc>
        <w:tc>
          <w:tcPr>
            <w:tcW w:w="1418" w:type="dxa"/>
          </w:tcPr>
          <w:p w:rsidR="00787C7D" w:rsidRPr="00C26664" w:rsidRDefault="00787C7D" w:rsidP="00787C7D">
            <w:pPr>
              <w:jc w:val="center"/>
              <w:rPr>
                <w:noProof/>
                <w:sz w:val="18"/>
                <w:szCs w:val="18"/>
              </w:rPr>
            </w:pPr>
            <w:r>
              <w:rPr>
                <w:noProof/>
                <w:sz w:val="18"/>
                <w:szCs w:val="18"/>
              </w:rPr>
              <w:t>И</w:t>
            </w:r>
            <w:r w:rsidRPr="00C26664">
              <w:rPr>
                <w:noProof/>
                <w:sz w:val="18"/>
                <w:szCs w:val="18"/>
              </w:rPr>
              <w:t>сп.</w:t>
            </w:r>
          </w:p>
        </w:tc>
      </w:tr>
      <w:tr w:rsidR="000270E3" w:rsidRPr="0094620E" w:rsidTr="000D494A">
        <w:trPr>
          <w:gridAfter w:val="2"/>
          <w:wAfter w:w="49" w:type="dxa"/>
        </w:trPr>
        <w:tc>
          <w:tcPr>
            <w:tcW w:w="708" w:type="dxa"/>
          </w:tcPr>
          <w:p w:rsidR="000270E3" w:rsidRPr="0094620E" w:rsidRDefault="000270E3" w:rsidP="00787C7D">
            <w:pPr>
              <w:jc w:val="both"/>
              <w:rPr>
                <w:sz w:val="20"/>
              </w:rPr>
            </w:pPr>
            <w:r w:rsidRPr="0094620E">
              <w:rPr>
                <w:sz w:val="20"/>
              </w:rPr>
              <w:t>9</w:t>
            </w:r>
          </w:p>
        </w:tc>
        <w:tc>
          <w:tcPr>
            <w:tcW w:w="2977" w:type="dxa"/>
            <w:gridSpan w:val="2"/>
          </w:tcPr>
          <w:p w:rsidR="000270E3" w:rsidRDefault="000270E3" w:rsidP="000270E3">
            <w:pPr>
              <w:rPr>
                <w:noProof/>
                <w:sz w:val="18"/>
                <w:szCs w:val="18"/>
              </w:rPr>
            </w:pPr>
            <w:r>
              <w:rPr>
                <w:noProof/>
                <w:sz w:val="18"/>
                <w:szCs w:val="18"/>
              </w:rPr>
              <w:t>№  0806300005815000056 от 25.08.2015</w:t>
            </w:r>
          </w:p>
          <w:p w:rsidR="000270E3" w:rsidRPr="00C26664" w:rsidRDefault="000270E3" w:rsidP="000270E3">
            <w:pPr>
              <w:rPr>
                <w:noProof/>
                <w:sz w:val="18"/>
                <w:szCs w:val="18"/>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310150044011500000</w:t>
            </w:r>
            <w:r>
              <w:rPr>
                <w:rStyle w:val="af0"/>
                <w:sz w:val="18"/>
                <w:szCs w:val="18"/>
              </w:rPr>
              <w:t xml:space="preserve">8 </w:t>
            </w:r>
            <w:r w:rsidRPr="00384000">
              <w:rPr>
                <w:rStyle w:val="af0"/>
                <w:color w:val="auto"/>
                <w:sz w:val="18"/>
                <w:szCs w:val="18"/>
                <w:u w:val="none"/>
              </w:rPr>
              <w:t xml:space="preserve">от </w:t>
            </w:r>
            <w:r>
              <w:rPr>
                <w:rStyle w:val="af0"/>
                <w:color w:val="auto"/>
                <w:sz w:val="18"/>
                <w:szCs w:val="18"/>
                <w:u w:val="none"/>
              </w:rPr>
              <w:t>22</w:t>
            </w:r>
            <w:r w:rsidRPr="00384000">
              <w:rPr>
                <w:rStyle w:val="af0"/>
                <w:color w:val="auto"/>
                <w:sz w:val="18"/>
                <w:szCs w:val="18"/>
                <w:u w:val="none"/>
              </w:rPr>
              <w:t>.0</w:t>
            </w:r>
            <w:r>
              <w:rPr>
                <w:rStyle w:val="af0"/>
                <w:color w:val="auto"/>
                <w:sz w:val="18"/>
                <w:szCs w:val="18"/>
                <w:u w:val="none"/>
              </w:rPr>
              <w:t>9</w:t>
            </w:r>
            <w:r w:rsidRPr="00384000">
              <w:rPr>
                <w:rStyle w:val="af0"/>
                <w:color w:val="auto"/>
                <w:sz w:val="18"/>
                <w:szCs w:val="18"/>
                <w:u w:val="none"/>
              </w:rPr>
              <w:t>.2015</w:t>
            </w:r>
          </w:p>
        </w:tc>
        <w:tc>
          <w:tcPr>
            <w:tcW w:w="3828" w:type="dxa"/>
          </w:tcPr>
          <w:p w:rsidR="000270E3" w:rsidRPr="005722DA" w:rsidRDefault="000270E3" w:rsidP="00365980">
            <w:pPr>
              <w:spacing w:before="100" w:beforeAutospacing="1" w:after="100" w:afterAutospacing="1"/>
              <w:jc w:val="both"/>
              <w:rPr>
                <w:noProof/>
                <w:sz w:val="18"/>
                <w:szCs w:val="18"/>
              </w:rPr>
            </w:pPr>
            <w:r>
              <w:rPr>
                <w:noProof/>
                <w:sz w:val="18"/>
                <w:szCs w:val="18"/>
              </w:rPr>
              <w:t>Выполнение работ по ремонту системы отопления в МКОУ СОШ п. Пяльма (здание детского сада)</w:t>
            </w:r>
          </w:p>
        </w:tc>
        <w:tc>
          <w:tcPr>
            <w:tcW w:w="1701" w:type="dxa"/>
          </w:tcPr>
          <w:p w:rsidR="000270E3" w:rsidRPr="00593112" w:rsidRDefault="000270E3" w:rsidP="00365980">
            <w:pPr>
              <w:jc w:val="center"/>
              <w:rPr>
                <w:rStyle w:val="afa"/>
                <w:b w:val="0"/>
                <w:sz w:val="18"/>
                <w:szCs w:val="18"/>
              </w:rPr>
            </w:pPr>
            <w:r>
              <w:rPr>
                <w:rStyle w:val="afa"/>
                <w:b w:val="0"/>
                <w:sz w:val="18"/>
                <w:szCs w:val="18"/>
              </w:rPr>
              <w:t>902 193</w:t>
            </w:r>
            <w:r w:rsidRPr="00593112">
              <w:rPr>
                <w:rStyle w:val="afa"/>
                <w:b w:val="0"/>
                <w:sz w:val="18"/>
                <w:szCs w:val="18"/>
              </w:rPr>
              <w:t>,</w:t>
            </w:r>
            <w:r>
              <w:rPr>
                <w:rStyle w:val="afa"/>
                <w:b w:val="0"/>
                <w:sz w:val="18"/>
                <w:szCs w:val="18"/>
              </w:rPr>
              <w:t>00</w:t>
            </w:r>
            <w:r w:rsidRPr="00593112">
              <w:rPr>
                <w:rStyle w:val="afa"/>
                <w:b w:val="0"/>
                <w:sz w:val="18"/>
                <w:szCs w:val="18"/>
              </w:rPr>
              <w:t>/</w:t>
            </w:r>
          </w:p>
          <w:p w:rsidR="000270E3" w:rsidRPr="005722DA" w:rsidRDefault="000270E3" w:rsidP="00365980">
            <w:pPr>
              <w:jc w:val="center"/>
              <w:rPr>
                <w:noProof/>
                <w:sz w:val="18"/>
                <w:szCs w:val="18"/>
              </w:rPr>
            </w:pPr>
            <w:r>
              <w:rPr>
                <w:sz w:val="18"/>
                <w:szCs w:val="18"/>
              </w:rPr>
              <w:t>902 193,00</w:t>
            </w:r>
          </w:p>
        </w:tc>
        <w:tc>
          <w:tcPr>
            <w:tcW w:w="1418" w:type="dxa"/>
          </w:tcPr>
          <w:p w:rsidR="000270E3" w:rsidRPr="00C26664" w:rsidRDefault="000270E3" w:rsidP="00365980">
            <w:pPr>
              <w:jc w:val="center"/>
              <w:rPr>
                <w:noProof/>
                <w:sz w:val="18"/>
                <w:szCs w:val="18"/>
              </w:rPr>
            </w:pPr>
            <w:r>
              <w:rPr>
                <w:noProof/>
                <w:sz w:val="18"/>
                <w:szCs w:val="18"/>
              </w:rPr>
              <w:t>И</w:t>
            </w:r>
            <w:r w:rsidRPr="00C26664">
              <w:rPr>
                <w:noProof/>
                <w:sz w:val="18"/>
                <w:szCs w:val="18"/>
              </w:rPr>
              <w:t>сп.</w:t>
            </w:r>
          </w:p>
        </w:tc>
      </w:tr>
      <w:tr w:rsidR="000270E3" w:rsidRPr="0094620E" w:rsidTr="000D494A">
        <w:trPr>
          <w:gridAfter w:val="2"/>
          <w:wAfter w:w="49" w:type="dxa"/>
        </w:trPr>
        <w:tc>
          <w:tcPr>
            <w:tcW w:w="708" w:type="dxa"/>
          </w:tcPr>
          <w:p w:rsidR="000270E3" w:rsidRPr="0094620E" w:rsidRDefault="000270E3" w:rsidP="00787C7D">
            <w:pPr>
              <w:jc w:val="both"/>
              <w:rPr>
                <w:sz w:val="20"/>
              </w:rPr>
            </w:pPr>
            <w:r w:rsidRPr="0094620E">
              <w:rPr>
                <w:sz w:val="20"/>
              </w:rPr>
              <w:t>10</w:t>
            </w:r>
          </w:p>
        </w:tc>
        <w:tc>
          <w:tcPr>
            <w:tcW w:w="2977" w:type="dxa"/>
            <w:gridSpan w:val="2"/>
          </w:tcPr>
          <w:p w:rsidR="000D494A" w:rsidRDefault="000D494A" w:rsidP="000D494A">
            <w:pPr>
              <w:rPr>
                <w:noProof/>
                <w:sz w:val="18"/>
                <w:szCs w:val="18"/>
              </w:rPr>
            </w:pPr>
            <w:r>
              <w:rPr>
                <w:noProof/>
                <w:sz w:val="18"/>
                <w:szCs w:val="18"/>
              </w:rPr>
              <w:t>№  0806300005816000004 от 29.03.2016</w:t>
            </w:r>
          </w:p>
          <w:p w:rsidR="000270E3" w:rsidRPr="00C26664" w:rsidRDefault="000D494A" w:rsidP="00017ECC">
            <w:pPr>
              <w:rPr>
                <w:sz w:val="18"/>
                <w:szCs w:val="18"/>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Pr>
                <w:rStyle w:val="af0"/>
                <w:sz w:val="18"/>
                <w:szCs w:val="18"/>
              </w:rPr>
              <w:t>6</w:t>
            </w:r>
            <w:r w:rsidRPr="00384000">
              <w:rPr>
                <w:rStyle w:val="af0"/>
                <w:sz w:val="18"/>
                <w:szCs w:val="18"/>
              </w:rPr>
              <w:t>00000</w:t>
            </w:r>
            <w:r>
              <w:rPr>
                <w:rStyle w:val="af0"/>
                <w:sz w:val="18"/>
                <w:szCs w:val="18"/>
              </w:rPr>
              <w:t xml:space="preserve">8 </w:t>
            </w:r>
            <w:r w:rsidRPr="00384000">
              <w:rPr>
                <w:rStyle w:val="af0"/>
                <w:color w:val="auto"/>
                <w:sz w:val="18"/>
                <w:szCs w:val="18"/>
                <w:u w:val="none"/>
              </w:rPr>
              <w:t xml:space="preserve">от </w:t>
            </w:r>
            <w:r>
              <w:rPr>
                <w:rStyle w:val="af0"/>
                <w:color w:val="auto"/>
                <w:sz w:val="18"/>
                <w:szCs w:val="18"/>
                <w:u w:val="none"/>
              </w:rPr>
              <w:t>27</w:t>
            </w:r>
            <w:r w:rsidRPr="00384000">
              <w:rPr>
                <w:rStyle w:val="af0"/>
                <w:color w:val="auto"/>
                <w:sz w:val="18"/>
                <w:szCs w:val="18"/>
                <w:u w:val="none"/>
              </w:rPr>
              <w:t>.0</w:t>
            </w:r>
            <w:r>
              <w:rPr>
                <w:rStyle w:val="af0"/>
                <w:color w:val="auto"/>
                <w:sz w:val="18"/>
                <w:szCs w:val="18"/>
                <w:u w:val="none"/>
              </w:rPr>
              <w:t>4</w:t>
            </w:r>
            <w:r w:rsidRPr="00384000">
              <w:rPr>
                <w:rStyle w:val="af0"/>
                <w:color w:val="auto"/>
                <w:sz w:val="18"/>
                <w:szCs w:val="18"/>
                <w:u w:val="none"/>
              </w:rPr>
              <w:t>.201</w:t>
            </w:r>
            <w:r w:rsidR="00017ECC">
              <w:rPr>
                <w:rStyle w:val="af0"/>
                <w:color w:val="auto"/>
                <w:sz w:val="18"/>
                <w:szCs w:val="18"/>
                <w:u w:val="none"/>
              </w:rPr>
              <w:t>6</w:t>
            </w:r>
          </w:p>
        </w:tc>
        <w:tc>
          <w:tcPr>
            <w:tcW w:w="3828" w:type="dxa"/>
          </w:tcPr>
          <w:p w:rsidR="000270E3" w:rsidRPr="00E02576" w:rsidRDefault="000D494A" w:rsidP="000D494A">
            <w:pPr>
              <w:rPr>
                <w:sz w:val="18"/>
                <w:szCs w:val="18"/>
              </w:rPr>
            </w:pPr>
            <w:r>
              <w:rPr>
                <w:sz w:val="18"/>
                <w:szCs w:val="18"/>
              </w:rPr>
              <w:t>Поставка молока для обучающихся на ступени начального общего образования в муниципальных общеобразовательных организациях</w:t>
            </w:r>
          </w:p>
        </w:tc>
        <w:tc>
          <w:tcPr>
            <w:tcW w:w="1701" w:type="dxa"/>
          </w:tcPr>
          <w:p w:rsidR="000270E3" w:rsidRPr="00C26664" w:rsidRDefault="000D494A" w:rsidP="00787C7D">
            <w:pPr>
              <w:jc w:val="center"/>
              <w:rPr>
                <w:sz w:val="18"/>
                <w:szCs w:val="18"/>
              </w:rPr>
            </w:pPr>
            <w:r>
              <w:rPr>
                <w:sz w:val="18"/>
                <w:szCs w:val="18"/>
              </w:rPr>
              <w:t>89</w:t>
            </w:r>
            <w:r w:rsidR="000270E3" w:rsidRPr="00C26664">
              <w:rPr>
                <w:sz w:val="18"/>
                <w:szCs w:val="18"/>
              </w:rPr>
              <w:t xml:space="preserve"> </w:t>
            </w:r>
            <w:r>
              <w:rPr>
                <w:sz w:val="18"/>
                <w:szCs w:val="18"/>
              </w:rPr>
              <w:t>187</w:t>
            </w:r>
            <w:r w:rsidR="000270E3" w:rsidRPr="00C26664">
              <w:rPr>
                <w:sz w:val="18"/>
                <w:szCs w:val="18"/>
              </w:rPr>
              <w:t>,</w:t>
            </w:r>
            <w:r>
              <w:rPr>
                <w:sz w:val="18"/>
                <w:szCs w:val="18"/>
              </w:rPr>
              <w:t>00</w:t>
            </w:r>
            <w:r w:rsidR="000270E3" w:rsidRPr="00C26664">
              <w:rPr>
                <w:rStyle w:val="afa"/>
                <w:sz w:val="18"/>
                <w:szCs w:val="18"/>
              </w:rPr>
              <w:t>/</w:t>
            </w:r>
          </w:p>
          <w:p w:rsidR="000270E3" w:rsidRPr="00C26664" w:rsidRDefault="000D494A" w:rsidP="000D494A">
            <w:pPr>
              <w:jc w:val="center"/>
              <w:rPr>
                <w:rStyle w:val="afa"/>
                <w:b w:val="0"/>
                <w:sz w:val="18"/>
                <w:szCs w:val="18"/>
              </w:rPr>
            </w:pPr>
            <w:r>
              <w:rPr>
                <w:sz w:val="18"/>
                <w:szCs w:val="18"/>
              </w:rPr>
              <w:t>65</w:t>
            </w:r>
            <w:r w:rsidR="000270E3" w:rsidRPr="00C26664">
              <w:rPr>
                <w:sz w:val="18"/>
                <w:szCs w:val="18"/>
              </w:rPr>
              <w:t xml:space="preserve"> </w:t>
            </w:r>
            <w:r>
              <w:rPr>
                <w:sz w:val="18"/>
                <w:szCs w:val="18"/>
              </w:rPr>
              <w:t>246</w:t>
            </w:r>
            <w:r w:rsidR="000270E3" w:rsidRPr="00C26664">
              <w:rPr>
                <w:sz w:val="18"/>
                <w:szCs w:val="18"/>
              </w:rPr>
              <w:t>,</w:t>
            </w:r>
            <w:r>
              <w:rPr>
                <w:sz w:val="18"/>
                <w:szCs w:val="18"/>
              </w:rPr>
              <w:t>32</w:t>
            </w:r>
          </w:p>
        </w:tc>
        <w:tc>
          <w:tcPr>
            <w:tcW w:w="1418" w:type="dxa"/>
          </w:tcPr>
          <w:p w:rsidR="000270E3" w:rsidRPr="00C26664" w:rsidRDefault="000D494A" w:rsidP="00787C7D">
            <w:pPr>
              <w:jc w:val="center"/>
              <w:rPr>
                <w:sz w:val="18"/>
                <w:szCs w:val="18"/>
              </w:rPr>
            </w:pPr>
            <w:r>
              <w:rPr>
                <w:noProof/>
                <w:sz w:val="18"/>
                <w:szCs w:val="18"/>
              </w:rPr>
              <w:t>И</w:t>
            </w:r>
            <w:r w:rsidR="000270E3" w:rsidRPr="00C26664">
              <w:rPr>
                <w:noProof/>
                <w:sz w:val="18"/>
                <w:szCs w:val="18"/>
              </w:rPr>
              <w:t>сп.</w:t>
            </w:r>
          </w:p>
        </w:tc>
      </w:tr>
      <w:tr w:rsidR="000D494A" w:rsidRPr="0094620E" w:rsidTr="000D494A">
        <w:trPr>
          <w:gridAfter w:val="2"/>
          <w:wAfter w:w="49" w:type="dxa"/>
        </w:trPr>
        <w:tc>
          <w:tcPr>
            <w:tcW w:w="708" w:type="dxa"/>
          </w:tcPr>
          <w:p w:rsidR="000D494A" w:rsidRPr="0094620E" w:rsidRDefault="000D494A" w:rsidP="00787C7D">
            <w:pPr>
              <w:jc w:val="center"/>
              <w:rPr>
                <w:noProof/>
                <w:sz w:val="20"/>
              </w:rPr>
            </w:pPr>
            <w:r w:rsidRPr="0094620E">
              <w:rPr>
                <w:noProof/>
                <w:sz w:val="20"/>
              </w:rPr>
              <w:t>1</w:t>
            </w:r>
            <w:r>
              <w:rPr>
                <w:noProof/>
                <w:sz w:val="20"/>
              </w:rPr>
              <w:t>1</w:t>
            </w:r>
          </w:p>
        </w:tc>
        <w:tc>
          <w:tcPr>
            <w:tcW w:w="2977" w:type="dxa"/>
            <w:gridSpan w:val="2"/>
          </w:tcPr>
          <w:p w:rsidR="000D494A" w:rsidRDefault="000D494A" w:rsidP="00365980">
            <w:pPr>
              <w:rPr>
                <w:noProof/>
                <w:sz w:val="18"/>
                <w:szCs w:val="18"/>
              </w:rPr>
            </w:pPr>
            <w:r>
              <w:rPr>
                <w:noProof/>
                <w:sz w:val="18"/>
                <w:szCs w:val="18"/>
              </w:rPr>
              <w:t>№  0806300005816000006 от 28.09.2016</w:t>
            </w:r>
          </w:p>
          <w:p w:rsidR="000D494A" w:rsidRPr="00C26664" w:rsidRDefault="000D494A" w:rsidP="00017ECC">
            <w:pPr>
              <w:rPr>
                <w:sz w:val="18"/>
                <w:szCs w:val="18"/>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Pr>
                <w:rStyle w:val="af0"/>
                <w:sz w:val="18"/>
                <w:szCs w:val="18"/>
              </w:rPr>
              <w:t>6</w:t>
            </w:r>
            <w:r w:rsidRPr="00384000">
              <w:rPr>
                <w:rStyle w:val="af0"/>
                <w:sz w:val="18"/>
                <w:szCs w:val="18"/>
              </w:rPr>
              <w:t>00000</w:t>
            </w:r>
            <w:r w:rsidR="00017ECC">
              <w:rPr>
                <w:rStyle w:val="af0"/>
                <w:sz w:val="18"/>
                <w:szCs w:val="18"/>
              </w:rPr>
              <w:t>9</w:t>
            </w:r>
            <w:r>
              <w:rPr>
                <w:rStyle w:val="af0"/>
                <w:sz w:val="18"/>
                <w:szCs w:val="18"/>
              </w:rPr>
              <w:t xml:space="preserve"> </w:t>
            </w:r>
            <w:r w:rsidRPr="00384000">
              <w:rPr>
                <w:rStyle w:val="af0"/>
                <w:color w:val="auto"/>
                <w:sz w:val="18"/>
                <w:szCs w:val="18"/>
                <w:u w:val="none"/>
              </w:rPr>
              <w:t xml:space="preserve">от </w:t>
            </w:r>
            <w:r>
              <w:rPr>
                <w:rStyle w:val="af0"/>
                <w:color w:val="auto"/>
                <w:sz w:val="18"/>
                <w:szCs w:val="18"/>
                <w:u w:val="none"/>
              </w:rPr>
              <w:t>2</w:t>
            </w:r>
            <w:r w:rsidR="00017ECC">
              <w:rPr>
                <w:rStyle w:val="af0"/>
                <w:color w:val="auto"/>
                <w:sz w:val="18"/>
                <w:szCs w:val="18"/>
                <w:u w:val="none"/>
              </w:rPr>
              <w:t>4</w:t>
            </w:r>
            <w:r w:rsidRPr="00384000">
              <w:rPr>
                <w:rStyle w:val="af0"/>
                <w:color w:val="auto"/>
                <w:sz w:val="18"/>
                <w:szCs w:val="18"/>
                <w:u w:val="none"/>
              </w:rPr>
              <w:t>.</w:t>
            </w:r>
            <w:r w:rsidR="00017ECC">
              <w:rPr>
                <w:rStyle w:val="af0"/>
                <w:color w:val="auto"/>
                <w:sz w:val="18"/>
                <w:szCs w:val="18"/>
                <w:u w:val="none"/>
              </w:rPr>
              <w:t>10</w:t>
            </w:r>
            <w:r w:rsidRPr="00384000">
              <w:rPr>
                <w:rStyle w:val="af0"/>
                <w:color w:val="auto"/>
                <w:sz w:val="18"/>
                <w:szCs w:val="18"/>
                <w:u w:val="none"/>
              </w:rPr>
              <w:t>.201</w:t>
            </w:r>
            <w:r w:rsidR="00017ECC">
              <w:rPr>
                <w:rStyle w:val="af0"/>
                <w:color w:val="auto"/>
                <w:sz w:val="18"/>
                <w:szCs w:val="18"/>
                <w:u w:val="none"/>
              </w:rPr>
              <w:t>6</w:t>
            </w:r>
          </w:p>
        </w:tc>
        <w:tc>
          <w:tcPr>
            <w:tcW w:w="3828" w:type="dxa"/>
          </w:tcPr>
          <w:p w:rsidR="000D494A" w:rsidRPr="00E02576" w:rsidRDefault="000D494A" w:rsidP="00017ECC">
            <w:pPr>
              <w:rPr>
                <w:sz w:val="18"/>
                <w:szCs w:val="18"/>
              </w:rPr>
            </w:pPr>
            <w:r>
              <w:rPr>
                <w:sz w:val="18"/>
                <w:szCs w:val="18"/>
              </w:rPr>
              <w:t xml:space="preserve">Поставка </w:t>
            </w:r>
            <w:r w:rsidR="00017ECC">
              <w:rPr>
                <w:sz w:val="18"/>
                <w:szCs w:val="18"/>
              </w:rPr>
              <w:t>мяса, мяса птицы, субпродуктов, продуктов мясопереработки</w:t>
            </w:r>
            <w:r>
              <w:rPr>
                <w:sz w:val="18"/>
                <w:szCs w:val="18"/>
              </w:rPr>
              <w:t xml:space="preserve"> </w:t>
            </w:r>
          </w:p>
        </w:tc>
        <w:tc>
          <w:tcPr>
            <w:tcW w:w="1701" w:type="dxa"/>
          </w:tcPr>
          <w:p w:rsidR="000D494A" w:rsidRPr="00405AD7" w:rsidRDefault="00017ECC" w:rsidP="00787C7D">
            <w:pPr>
              <w:jc w:val="center"/>
              <w:rPr>
                <w:sz w:val="18"/>
                <w:szCs w:val="18"/>
              </w:rPr>
            </w:pPr>
            <w:r>
              <w:rPr>
                <w:sz w:val="18"/>
                <w:szCs w:val="18"/>
              </w:rPr>
              <w:t>1</w:t>
            </w:r>
            <w:r w:rsidR="000D494A" w:rsidRPr="00405AD7">
              <w:rPr>
                <w:sz w:val="18"/>
                <w:szCs w:val="18"/>
              </w:rPr>
              <w:t>4</w:t>
            </w:r>
            <w:r>
              <w:rPr>
                <w:sz w:val="18"/>
                <w:szCs w:val="18"/>
              </w:rPr>
              <w:t>5</w:t>
            </w:r>
            <w:r w:rsidR="000D494A" w:rsidRPr="00405AD7">
              <w:rPr>
                <w:sz w:val="18"/>
                <w:szCs w:val="18"/>
              </w:rPr>
              <w:t xml:space="preserve"> </w:t>
            </w:r>
            <w:r>
              <w:rPr>
                <w:sz w:val="18"/>
                <w:szCs w:val="18"/>
              </w:rPr>
              <w:t>939</w:t>
            </w:r>
            <w:r w:rsidR="000D494A" w:rsidRPr="00405AD7">
              <w:rPr>
                <w:sz w:val="18"/>
                <w:szCs w:val="18"/>
              </w:rPr>
              <w:t>,</w:t>
            </w:r>
            <w:r>
              <w:rPr>
                <w:sz w:val="18"/>
                <w:szCs w:val="18"/>
              </w:rPr>
              <w:t>85</w:t>
            </w:r>
            <w:r w:rsidR="000D494A" w:rsidRPr="00405AD7">
              <w:rPr>
                <w:sz w:val="18"/>
                <w:szCs w:val="18"/>
              </w:rPr>
              <w:t>/</w:t>
            </w:r>
          </w:p>
          <w:p w:rsidR="000D494A" w:rsidRPr="00405AD7" w:rsidRDefault="000D494A" w:rsidP="00017ECC">
            <w:pPr>
              <w:jc w:val="center"/>
              <w:rPr>
                <w:sz w:val="18"/>
                <w:szCs w:val="18"/>
              </w:rPr>
            </w:pPr>
            <w:r w:rsidRPr="00405AD7">
              <w:rPr>
                <w:sz w:val="18"/>
                <w:szCs w:val="18"/>
              </w:rPr>
              <w:t>1</w:t>
            </w:r>
            <w:r w:rsidR="00017ECC">
              <w:rPr>
                <w:sz w:val="18"/>
                <w:szCs w:val="18"/>
              </w:rPr>
              <w:t>4</w:t>
            </w:r>
            <w:r w:rsidRPr="00405AD7">
              <w:rPr>
                <w:sz w:val="18"/>
                <w:szCs w:val="18"/>
              </w:rPr>
              <w:t>5 </w:t>
            </w:r>
            <w:r w:rsidR="00017ECC">
              <w:rPr>
                <w:sz w:val="18"/>
                <w:szCs w:val="18"/>
              </w:rPr>
              <w:t>210</w:t>
            </w:r>
            <w:r w:rsidRPr="00405AD7">
              <w:rPr>
                <w:sz w:val="18"/>
                <w:szCs w:val="18"/>
              </w:rPr>
              <w:t>,</w:t>
            </w:r>
            <w:r w:rsidR="00017ECC">
              <w:rPr>
                <w:sz w:val="18"/>
                <w:szCs w:val="18"/>
              </w:rPr>
              <w:t>15</w:t>
            </w:r>
          </w:p>
        </w:tc>
        <w:tc>
          <w:tcPr>
            <w:tcW w:w="1418" w:type="dxa"/>
          </w:tcPr>
          <w:p w:rsidR="000D494A" w:rsidRPr="00405AD7" w:rsidRDefault="00017ECC" w:rsidP="00787C7D">
            <w:pPr>
              <w:jc w:val="center"/>
              <w:rPr>
                <w:noProof/>
                <w:sz w:val="18"/>
                <w:szCs w:val="18"/>
              </w:rPr>
            </w:pPr>
            <w:r>
              <w:rPr>
                <w:noProof/>
                <w:sz w:val="18"/>
                <w:szCs w:val="18"/>
              </w:rPr>
              <w:t>На исполнении</w:t>
            </w:r>
          </w:p>
        </w:tc>
      </w:tr>
      <w:tr w:rsidR="000D494A" w:rsidRPr="0094620E" w:rsidTr="00787C7D">
        <w:trPr>
          <w:gridAfter w:val="2"/>
          <w:wAfter w:w="49" w:type="dxa"/>
          <w:trHeight w:val="693"/>
        </w:trPr>
        <w:tc>
          <w:tcPr>
            <w:tcW w:w="10632" w:type="dxa"/>
            <w:gridSpan w:val="6"/>
          </w:tcPr>
          <w:p w:rsidR="000D494A" w:rsidRPr="0094620E" w:rsidRDefault="000D494A" w:rsidP="00787C7D">
            <w:pPr>
              <w:jc w:val="center"/>
              <w:rPr>
                <w:b/>
              </w:rPr>
            </w:pPr>
            <w:r w:rsidRPr="0094620E">
              <w:rPr>
                <w:b/>
              </w:rPr>
              <w:t>Закупки у единственного поставщика (исполнителя, подрядчика)</w:t>
            </w:r>
          </w:p>
          <w:p w:rsidR="000D494A" w:rsidRPr="0094620E" w:rsidRDefault="000D494A" w:rsidP="00787C7D">
            <w:pPr>
              <w:jc w:val="center"/>
              <w:rPr>
                <w:sz w:val="20"/>
              </w:rPr>
            </w:pPr>
            <w:r w:rsidRPr="0094620E">
              <w:rPr>
                <w:b/>
              </w:rPr>
              <w:t>на осн. п.п.</w:t>
            </w:r>
            <w:r>
              <w:rPr>
                <w:b/>
              </w:rPr>
              <w:t xml:space="preserve"> </w:t>
            </w:r>
            <w:r w:rsidRPr="0094620E">
              <w:rPr>
                <w:b/>
              </w:rPr>
              <w:t>1, 8 ч. 1 ст.93 Закона №</w:t>
            </w:r>
            <w:r>
              <w:rPr>
                <w:b/>
              </w:rPr>
              <w:t xml:space="preserve"> </w:t>
            </w:r>
            <w:r w:rsidRPr="0094620E">
              <w:rPr>
                <w:b/>
              </w:rPr>
              <w:t>44-ФЗ</w:t>
            </w:r>
          </w:p>
        </w:tc>
      </w:tr>
      <w:tr w:rsidR="000D494A" w:rsidRPr="0094620E" w:rsidTr="000D494A">
        <w:trPr>
          <w:gridAfter w:val="1"/>
          <w:wAfter w:w="36" w:type="dxa"/>
        </w:trPr>
        <w:tc>
          <w:tcPr>
            <w:tcW w:w="708" w:type="dxa"/>
          </w:tcPr>
          <w:p w:rsidR="000D494A" w:rsidRPr="0094620E" w:rsidRDefault="000D494A" w:rsidP="00787C7D">
            <w:pPr>
              <w:jc w:val="both"/>
              <w:rPr>
                <w:sz w:val="20"/>
              </w:rPr>
            </w:pPr>
            <w:r w:rsidRPr="0094620E">
              <w:rPr>
                <w:sz w:val="20"/>
              </w:rPr>
              <w:t>1</w:t>
            </w:r>
            <w:r>
              <w:rPr>
                <w:sz w:val="20"/>
              </w:rPr>
              <w:t>7</w:t>
            </w:r>
          </w:p>
        </w:tc>
        <w:tc>
          <w:tcPr>
            <w:tcW w:w="2694" w:type="dxa"/>
          </w:tcPr>
          <w:p w:rsidR="005F51C8" w:rsidRDefault="005F51C8" w:rsidP="005F51C8">
            <w:pPr>
              <w:rPr>
                <w:noProof/>
                <w:sz w:val="18"/>
                <w:szCs w:val="18"/>
              </w:rPr>
            </w:pPr>
            <w:r>
              <w:rPr>
                <w:noProof/>
                <w:sz w:val="18"/>
                <w:szCs w:val="18"/>
              </w:rPr>
              <w:t>№  080630000581400000</w:t>
            </w:r>
            <w:r w:rsidR="00400C55">
              <w:rPr>
                <w:noProof/>
                <w:sz w:val="18"/>
                <w:szCs w:val="18"/>
              </w:rPr>
              <w:t>2</w:t>
            </w:r>
            <w:r>
              <w:rPr>
                <w:noProof/>
                <w:sz w:val="18"/>
                <w:szCs w:val="18"/>
              </w:rPr>
              <w:t xml:space="preserve"> от 31.12.2014</w:t>
            </w:r>
          </w:p>
          <w:p w:rsidR="000D494A" w:rsidRPr="0094620E" w:rsidRDefault="005F51C8" w:rsidP="00B65A5E">
            <w:pPr>
              <w:rPr>
                <w:sz w:val="20"/>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sidR="00400C55">
              <w:rPr>
                <w:rStyle w:val="af0"/>
                <w:sz w:val="18"/>
                <w:szCs w:val="18"/>
              </w:rPr>
              <w:t>5</w:t>
            </w:r>
            <w:r w:rsidRPr="00384000">
              <w:rPr>
                <w:rStyle w:val="af0"/>
                <w:sz w:val="18"/>
                <w:szCs w:val="18"/>
              </w:rPr>
              <w:t>00000</w:t>
            </w:r>
            <w:r w:rsidR="00400C55">
              <w:rPr>
                <w:rStyle w:val="af0"/>
                <w:sz w:val="18"/>
                <w:szCs w:val="18"/>
              </w:rPr>
              <w:t>7</w:t>
            </w:r>
            <w:r>
              <w:rPr>
                <w:rStyle w:val="af0"/>
                <w:sz w:val="18"/>
                <w:szCs w:val="18"/>
              </w:rPr>
              <w:t xml:space="preserve"> </w:t>
            </w:r>
            <w:r w:rsidRPr="00384000">
              <w:rPr>
                <w:rStyle w:val="af0"/>
                <w:color w:val="auto"/>
                <w:sz w:val="18"/>
                <w:szCs w:val="18"/>
                <w:u w:val="none"/>
              </w:rPr>
              <w:t xml:space="preserve">от </w:t>
            </w:r>
            <w:r w:rsidR="00B65A5E">
              <w:rPr>
                <w:rStyle w:val="af0"/>
                <w:color w:val="auto"/>
                <w:sz w:val="18"/>
                <w:szCs w:val="18"/>
                <w:u w:val="none"/>
              </w:rPr>
              <w:t>01</w:t>
            </w:r>
            <w:r w:rsidRPr="00384000">
              <w:rPr>
                <w:rStyle w:val="af0"/>
                <w:color w:val="auto"/>
                <w:sz w:val="18"/>
                <w:szCs w:val="18"/>
                <w:u w:val="none"/>
              </w:rPr>
              <w:t>.</w:t>
            </w:r>
            <w:r w:rsidR="00400C55">
              <w:rPr>
                <w:rStyle w:val="af0"/>
                <w:color w:val="auto"/>
                <w:sz w:val="18"/>
                <w:szCs w:val="18"/>
                <w:u w:val="none"/>
              </w:rPr>
              <w:t>0</w:t>
            </w:r>
            <w:r w:rsidR="00B65A5E">
              <w:rPr>
                <w:rStyle w:val="af0"/>
                <w:color w:val="auto"/>
                <w:sz w:val="18"/>
                <w:szCs w:val="18"/>
                <w:u w:val="none"/>
              </w:rPr>
              <w:t>9</w:t>
            </w:r>
            <w:r w:rsidRPr="00384000">
              <w:rPr>
                <w:rStyle w:val="af0"/>
                <w:color w:val="auto"/>
                <w:sz w:val="18"/>
                <w:szCs w:val="18"/>
                <w:u w:val="none"/>
              </w:rPr>
              <w:t>.201</w:t>
            </w:r>
            <w:r w:rsidR="00B65A5E">
              <w:rPr>
                <w:rStyle w:val="af0"/>
                <w:color w:val="auto"/>
                <w:sz w:val="18"/>
                <w:szCs w:val="18"/>
                <w:u w:val="none"/>
              </w:rPr>
              <w:t>5</w:t>
            </w:r>
          </w:p>
        </w:tc>
        <w:tc>
          <w:tcPr>
            <w:tcW w:w="4111" w:type="dxa"/>
            <w:gridSpan w:val="2"/>
          </w:tcPr>
          <w:p w:rsidR="000D494A" w:rsidRPr="0094620E" w:rsidRDefault="000D494A" w:rsidP="00787C7D">
            <w:pPr>
              <w:rPr>
                <w:sz w:val="20"/>
              </w:rPr>
            </w:pPr>
            <w:r w:rsidRPr="0094620E">
              <w:rPr>
                <w:sz w:val="20"/>
              </w:rPr>
              <w:t>Оказание услуг связи на 201</w:t>
            </w:r>
            <w:r>
              <w:rPr>
                <w:sz w:val="20"/>
              </w:rPr>
              <w:t>5</w:t>
            </w:r>
            <w:r w:rsidRPr="0094620E">
              <w:rPr>
                <w:sz w:val="20"/>
              </w:rPr>
              <w:t xml:space="preserve"> год</w:t>
            </w:r>
          </w:p>
        </w:tc>
        <w:tc>
          <w:tcPr>
            <w:tcW w:w="1701" w:type="dxa"/>
          </w:tcPr>
          <w:p w:rsidR="000D494A" w:rsidRPr="0094620E" w:rsidRDefault="00400C55" w:rsidP="00787C7D">
            <w:pPr>
              <w:jc w:val="center"/>
              <w:rPr>
                <w:sz w:val="20"/>
              </w:rPr>
            </w:pPr>
            <w:r>
              <w:rPr>
                <w:sz w:val="20"/>
              </w:rPr>
              <w:t>36</w:t>
            </w:r>
            <w:r w:rsidR="000D494A">
              <w:rPr>
                <w:sz w:val="20"/>
              </w:rPr>
              <w:t xml:space="preserve"> 000</w:t>
            </w:r>
            <w:r w:rsidR="000D494A" w:rsidRPr="0094620E">
              <w:rPr>
                <w:sz w:val="20"/>
              </w:rPr>
              <w:t>,</w:t>
            </w:r>
            <w:r w:rsidR="000D494A">
              <w:rPr>
                <w:sz w:val="20"/>
              </w:rPr>
              <w:t>00</w:t>
            </w:r>
            <w:r w:rsidR="000D494A" w:rsidRPr="0094620E">
              <w:rPr>
                <w:sz w:val="20"/>
              </w:rPr>
              <w:t>/</w:t>
            </w:r>
          </w:p>
          <w:p w:rsidR="000D494A" w:rsidRPr="0094620E" w:rsidRDefault="00400C55" w:rsidP="00400C55">
            <w:pPr>
              <w:jc w:val="center"/>
              <w:rPr>
                <w:sz w:val="20"/>
              </w:rPr>
            </w:pPr>
            <w:r>
              <w:rPr>
                <w:sz w:val="20"/>
              </w:rPr>
              <w:t>26</w:t>
            </w:r>
            <w:r w:rsidR="000D494A">
              <w:rPr>
                <w:sz w:val="20"/>
              </w:rPr>
              <w:t> </w:t>
            </w:r>
            <w:r>
              <w:rPr>
                <w:sz w:val="20"/>
              </w:rPr>
              <w:t>782</w:t>
            </w:r>
            <w:r w:rsidR="000D494A">
              <w:rPr>
                <w:sz w:val="20"/>
              </w:rPr>
              <w:t>,</w:t>
            </w:r>
            <w:r>
              <w:rPr>
                <w:sz w:val="20"/>
              </w:rPr>
              <w:t>2</w:t>
            </w:r>
            <w:r w:rsidR="000D494A">
              <w:rPr>
                <w:sz w:val="20"/>
              </w:rPr>
              <w:t>0</w:t>
            </w:r>
          </w:p>
        </w:tc>
        <w:tc>
          <w:tcPr>
            <w:tcW w:w="1431" w:type="dxa"/>
            <w:gridSpan w:val="2"/>
          </w:tcPr>
          <w:p w:rsidR="000D494A" w:rsidRPr="0094620E" w:rsidRDefault="000D494A" w:rsidP="00787C7D">
            <w:pPr>
              <w:jc w:val="center"/>
              <w:rPr>
                <w:sz w:val="20"/>
              </w:rPr>
            </w:pPr>
            <w:r>
              <w:rPr>
                <w:sz w:val="20"/>
              </w:rPr>
              <w:t>И</w:t>
            </w:r>
            <w:r w:rsidRPr="0094620E">
              <w:rPr>
                <w:sz w:val="20"/>
              </w:rPr>
              <w:t>сп.</w:t>
            </w:r>
          </w:p>
        </w:tc>
      </w:tr>
      <w:tr w:rsidR="000D494A" w:rsidRPr="0094620E" w:rsidTr="000D494A">
        <w:trPr>
          <w:gridAfter w:val="1"/>
          <w:wAfter w:w="36" w:type="dxa"/>
        </w:trPr>
        <w:tc>
          <w:tcPr>
            <w:tcW w:w="708" w:type="dxa"/>
          </w:tcPr>
          <w:p w:rsidR="000D494A" w:rsidRPr="0094620E" w:rsidRDefault="000D494A" w:rsidP="00787C7D">
            <w:pPr>
              <w:jc w:val="both"/>
              <w:rPr>
                <w:sz w:val="20"/>
              </w:rPr>
            </w:pPr>
            <w:r w:rsidRPr="0094620E">
              <w:rPr>
                <w:sz w:val="20"/>
              </w:rPr>
              <w:t>1</w:t>
            </w:r>
            <w:r>
              <w:rPr>
                <w:sz w:val="20"/>
              </w:rPr>
              <w:t>8</w:t>
            </w:r>
          </w:p>
        </w:tc>
        <w:tc>
          <w:tcPr>
            <w:tcW w:w="2694" w:type="dxa"/>
          </w:tcPr>
          <w:p w:rsidR="00400C55" w:rsidRDefault="00400C55" w:rsidP="00400C55">
            <w:pPr>
              <w:rPr>
                <w:noProof/>
                <w:sz w:val="18"/>
                <w:szCs w:val="18"/>
              </w:rPr>
            </w:pPr>
            <w:r>
              <w:rPr>
                <w:noProof/>
                <w:sz w:val="18"/>
                <w:szCs w:val="18"/>
              </w:rPr>
              <w:t>№  080630000581400000</w:t>
            </w:r>
            <w:r w:rsidR="00AD7CA8">
              <w:rPr>
                <w:noProof/>
                <w:sz w:val="18"/>
                <w:szCs w:val="18"/>
              </w:rPr>
              <w:t>3</w:t>
            </w:r>
            <w:r>
              <w:rPr>
                <w:noProof/>
                <w:sz w:val="18"/>
                <w:szCs w:val="18"/>
              </w:rPr>
              <w:t xml:space="preserve"> от 31.12.2014</w:t>
            </w:r>
          </w:p>
          <w:p w:rsidR="000D494A" w:rsidRPr="0094620E" w:rsidRDefault="00400C55" w:rsidP="00B65A5E">
            <w:pPr>
              <w:rPr>
                <w:sz w:val="20"/>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Pr>
                <w:rStyle w:val="af0"/>
                <w:sz w:val="18"/>
                <w:szCs w:val="18"/>
              </w:rPr>
              <w:t>5</w:t>
            </w:r>
            <w:r w:rsidRPr="00384000">
              <w:rPr>
                <w:rStyle w:val="af0"/>
                <w:sz w:val="18"/>
                <w:szCs w:val="18"/>
              </w:rPr>
              <w:t>00000</w:t>
            </w:r>
            <w:r>
              <w:rPr>
                <w:rStyle w:val="af0"/>
                <w:sz w:val="18"/>
                <w:szCs w:val="18"/>
              </w:rPr>
              <w:t xml:space="preserve">9 </w:t>
            </w:r>
            <w:r w:rsidRPr="00384000">
              <w:rPr>
                <w:rStyle w:val="af0"/>
                <w:color w:val="auto"/>
                <w:sz w:val="18"/>
                <w:szCs w:val="18"/>
                <w:u w:val="none"/>
              </w:rPr>
              <w:t xml:space="preserve">от </w:t>
            </w:r>
            <w:r w:rsidR="00B65A5E">
              <w:rPr>
                <w:rStyle w:val="af0"/>
                <w:color w:val="auto"/>
                <w:sz w:val="18"/>
                <w:szCs w:val="18"/>
                <w:u w:val="none"/>
              </w:rPr>
              <w:t>27</w:t>
            </w:r>
            <w:r w:rsidRPr="00384000">
              <w:rPr>
                <w:rStyle w:val="af0"/>
                <w:color w:val="auto"/>
                <w:sz w:val="18"/>
                <w:szCs w:val="18"/>
                <w:u w:val="none"/>
              </w:rPr>
              <w:t>.</w:t>
            </w:r>
            <w:r w:rsidR="00B65A5E">
              <w:rPr>
                <w:rStyle w:val="af0"/>
                <w:color w:val="auto"/>
                <w:sz w:val="18"/>
                <w:szCs w:val="18"/>
                <w:u w:val="none"/>
              </w:rPr>
              <w:t>11</w:t>
            </w:r>
            <w:r w:rsidRPr="00384000">
              <w:rPr>
                <w:rStyle w:val="af0"/>
                <w:color w:val="auto"/>
                <w:sz w:val="18"/>
                <w:szCs w:val="18"/>
                <w:u w:val="none"/>
              </w:rPr>
              <w:t>.201</w:t>
            </w:r>
            <w:r w:rsidR="00B65A5E">
              <w:rPr>
                <w:rStyle w:val="af0"/>
                <w:color w:val="auto"/>
                <w:sz w:val="18"/>
                <w:szCs w:val="18"/>
                <w:u w:val="none"/>
              </w:rPr>
              <w:t>5</w:t>
            </w:r>
          </w:p>
        </w:tc>
        <w:tc>
          <w:tcPr>
            <w:tcW w:w="4111" w:type="dxa"/>
            <w:gridSpan w:val="2"/>
          </w:tcPr>
          <w:p w:rsidR="000D494A" w:rsidRPr="0094620E" w:rsidRDefault="000D494A" w:rsidP="00400C55">
            <w:pPr>
              <w:rPr>
                <w:sz w:val="20"/>
              </w:rPr>
            </w:pPr>
            <w:r w:rsidRPr="0094620E">
              <w:rPr>
                <w:sz w:val="20"/>
              </w:rPr>
              <w:t>Оказание услуг связи на 201</w:t>
            </w:r>
            <w:r w:rsidR="00400C55">
              <w:rPr>
                <w:sz w:val="20"/>
              </w:rPr>
              <w:t>5</w:t>
            </w:r>
            <w:r w:rsidRPr="0094620E">
              <w:rPr>
                <w:sz w:val="20"/>
              </w:rPr>
              <w:t xml:space="preserve"> год</w:t>
            </w:r>
          </w:p>
        </w:tc>
        <w:tc>
          <w:tcPr>
            <w:tcW w:w="1701" w:type="dxa"/>
          </w:tcPr>
          <w:p w:rsidR="000D494A" w:rsidRDefault="00400C55" w:rsidP="00400C55">
            <w:pPr>
              <w:jc w:val="center"/>
              <w:rPr>
                <w:sz w:val="20"/>
              </w:rPr>
            </w:pPr>
            <w:r>
              <w:rPr>
                <w:sz w:val="20"/>
              </w:rPr>
              <w:t>14</w:t>
            </w:r>
            <w:r w:rsidR="000D494A">
              <w:rPr>
                <w:sz w:val="20"/>
              </w:rPr>
              <w:t xml:space="preserve"> </w:t>
            </w:r>
            <w:r>
              <w:rPr>
                <w:sz w:val="20"/>
              </w:rPr>
              <w:t>0</w:t>
            </w:r>
            <w:r w:rsidR="000D494A">
              <w:rPr>
                <w:sz w:val="20"/>
              </w:rPr>
              <w:t>00</w:t>
            </w:r>
            <w:r w:rsidR="000D494A" w:rsidRPr="0094620E">
              <w:rPr>
                <w:sz w:val="20"/>
              </w:rPr>
              <w:t>,00</w:t>
            </w:r>
            <w:r>
              <w:rPr>
                <w:sz w:val="20"/>
              </w:rPr>
              <w:t>/</w:t>
            </w:r>
          </w:p>
          <w:p w:rsidR="00400C55" w:rsidRPr="0094620E" w:rsidRDefault="00400C55" w:rsidP="00400C55">
            <w:pPr>
              <w:jc w:val="center"/>
              <w:rPr>
                <w:sz w:val="20"/>
              </w:rPr>
            </w:pPr>
            <w:r>
              <w:rPr>
                <w:sz w:val="20"/>
              </w:rPr>
              <w:t>10 638,47</w:t>
            </w:r>
          </w:p>
        </w:tc>
        <w:tc>
          <w:tcPr>
            <w:tcW w:w="1431" w:type="dxa"/>
            <w:gridSpan w:val="2"/>
          </w:tcPr>
          <w:p w:rsidR="000D494A" w:rsidRPr="0094620E" w:rsidRDefault="00400C55" w:rsidP="00787C7D">
            <w:pPr>
              <w:jc w:val="center"/>
              <w:rPr>
                <w:sz w:val="20"/>
              </w:rPr>
            </w:pPr>
            <w:r>
              <w:rPr>
                <w:sz w:val="20"/>
              </w:rPr>
              <w:t>И</w:t>
            </w:r>
            <w:r w:rsidR="000D494A" w:rsidRPr="0094620E">
              <w:rPr>
                <w:sz w:val="20"/>
              </w:rPr>
              <w:t>сп.</w:t>
            </w:r>
          </w:p>
        </w:tc>
      </w:tr>
      <w:tr w:rsidR="00400C55" w:rsidRPr="0094620E" w:rsidTr="000D494A">
        <w:trPr>
          <w:gridAfter w:val="1"/>
          <w:wAfter w:w="36" w:type="dxa"/>
        </w:trPr>
        <w:tc>
          <w:tcPr>
            <w:tcW w:w="708" w:type="dxa"/>
          </w:tcPr>
          <w:p w:rsidR="00400C55" w:rsidRPr="0094620E" w:rsidRDefault="00400C55" w:rsidP="00787C7D">
            <w:pPr>
              <w:jc w:val="both"/>
              <w:rPr>
                <w:sz w:val="20"/>
              </w:rPr>
            </w:pPr>
            <w:r w:rsidRPr="0094620E">
              <w:rPr>
                <w:sz w:val="20"/>
              </w:rPr>
              <w:t>1</w:t>
            </w:r>
            <w:r>
              <w:rPr>
                <w:sz w:val="20"/>
              </w:rPr>
              <w:t>9</w:t>
            </w:r>
          </w:p>
        </w:tc>
        <w:tc>
          <w:tcPr>
            <w:tcW w:w="2694" w:type="dxa"/>
          </w:tcPr>
          <w:p w:rsidR="00400C55" w:rsidRDefault="00400C55" w:rsidP="00400C55">
            <w:pPr>
              <w:rPr>
                <w:noProof/>
                <w:sz w:val="18"/>
                <w:szCs w:val="18"/>
              </w:rPr>
            </w:pPr>
            <w:r>
              <w:rPr>
                <w:noProof/>
                <w:sz w:val="18"/>
                <w:szCs w:val="18"/>
              </w:rPr>
              <w:t>№  080630000581400000</w:t>
            </w:r>
            <w:r w:rsidR="00AD7CA8">
              <w:rPr>
                <w:noProof/>
                <w:sz w:val="18"/>
                <w:szCs w:val="18"/>
              </w:rPr>
              <w:t>4</w:t>
            </w:r>
            <w:r>
              <w:rPr>
                <w:noProof/>
                <w:sz w:val="18"/>
                <w:szCs w:val="18"/>
              </w:rPr>
              <w:t xml:space="preserve"> от 31.12.2014</w:t>
            </w:r>
          </w:p>
          <w:p w:rsidR="00400C55" w:rsidRPr="0094620E" w:rsidRDefault="00400C55" w:rsidP="00B65A5E">
            <w:pPr>
              <w:rPr>
                <w:sz w:val="20"/>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Pr>
                <w:rStyle w:val="af0"/>
                <w:sz w:val="18"/>
                <w:szCs w:val="18"/>
              </w:rPr>
              <w:t>5</w:t>
            </w:r>
            <w:r w:rsidRPr="00384000">
              <w:rPr>
                <w:rStyle w:val="af0"/>
                <w:sz w:val="18"/>
                <w:szCs w:val="18"/>
              </w:rPr>
              <w:t>0000</w:t>
            </w:r>
            <w:r w:rsidR="00B65A5E">
              <w:rPr>
                <w:rStyle w:val="af0"/>
                <w:sz w:val="18"/>
                <w:szCs w:val="18"/>
              </w:rPr>
              <w:t>1</w:t>
            </w:r>
            <w:r w:rsidRPr="00384000">
              <w:rPr>
                <w:rStyle w:val="af0"/>
                <w:sz w:val="18"/>
                <w:szCs w:val="18"/>
              </w:rPr>
              <w:t>0</w:t>
            </w:r>
            <w:r>
              <w:rPr>
                <w:rStyle w:val="af0"/>
                <w:sz w:val="18"/>
                <w:szCs w:val="18"/>
              </w:rPr>
              <w:t xml:space="preserve"> </w:t>
            </w:r>
            <w:r w:rsidRPr="00384000">
              <w:rPr>
                <w:rStyle w:val="af0"/>
                <w:color w:val="auto"/>
                <w:sz w:val="18"/>
                <w:szCs w:val="18"/>
                <w:u w:val="none"/>
              </w:rPr>
              <w:t xml:space="preserve">от </w:t>
            </w:r>
            <w:r w:rsidR="00B65A5E">
              <w:rPr>
                <w:rStyle w:val="af0"/>
                <w:color w:val="auto"/>
                <w:sz w:val="18"/>
                <w:szCs w:val="18"/>
                <w:u w:val="none"/>
              </w:rPr>
              <w:t>03</w:t>
            </w:r>
            <w:r w:rsidRPr="00384000">
              <w:rPr>
                <w:rStyle w:val="af0"/>
                <w:color w:val="auto"/>
                <w:sz w:val="18"/>
                <w:szCs w:val="18"/>
                <w:u w:val="none"/>
              </w:rPr>
              <w:t>.</w:t>
            </w:r>
            <w:r w:rsidR="00B65A5E">
              <w:rPr>
                <w:rStyle w:val="af0"/>
                <w:color w:val="auto"/>
                <w:sz w:val="18"/>
                <w:szCs w:val="18"/>
                <w:u w:val="none"/>
              </w:rPr>
              <w:t>12</w:t>
            </w:r>
            <w:r w:rsidRPr="00384000">
              <w:rPr>
                <w:rStyle w:val="af0"/>
                <w:color w:val="auto"/>
                <w:sz w:val="18"/>
                <w:szCs w:val="18"/>
                <w:u w:val="none"/>
              </w:rPr>
              <w:t>.201</w:t>
            </w:r>
            <w:r w:rsidR="00B65A5E">
              <w:rPr>
                <w:rStyle w:val="af0"/>
                <w:color w:val="auto"/>
                <w:sz w:val="18"/>
                <w:szCs w:val="18"/>
                <w:u w:val="none"/>
              </w:rPr>
              <w:t>5</w:t>
            </w:r>
          </w:p>
        </w:tc>
        <w:tc>
          <w:tcPr>
            <w:tcW w:w="4111" w:type="dxa"/>
            <w:gridSpan w:val="2"/>
          </w:tcPr>
          <w:p w:rsidR="00400C55" w:rsidRPr="0094620E" w:rsidRDefault="00400C55" w:rsidP="00787C7D">
            <w:pPr>
              <w:rPr>
                <w:sz w:val="20"/>
              </w:rPr>
            </w:pPr>
            <w:r>
              <w:rPr>
                <w:sz w:val="20"/>
              </w:rPr>
              <w:t>Оказание услуг на энергоснабжение тепловой энергией на 2015 г.</w:t>
            </w:r>
          </w:p>
        </w:tc>
        <w:tc>
          <w:tcPr>
            <w:tcW w:w="1701" w:type="dxa"/>
          </w:tcPr>
          <w:p w:rsidR="00400C55" w:rsidRPr="0094620E" w:rsidRDefault="00400C55" w:rsidP="00365980">
            <w:pPr>
              <w:jc w:val="center"/>
              <w:rPr>
                <w:sz w:val="20"/>
              </w:rPr>
            </w:pPr>
            <w:r>
              <w:rPr>
                <w:sz w:val="20"/>
              </w:rPr>
              <w:t>1 642 4</w:t>
            </w:r>
            <w:r w:rsidRPr="0094620E">
              <w:rPr>
                <w:sz w:val="20"/>
              </w:rPr>
              <w:t>00,00/</w:t>
            </w:r>
          </w:p>
          <w:p w:rsidR="00400C55" w:rsidRPr="0094620E" w:rsidRDefault="00400C55" w:rsidP="00400C55">
            <w:pPr>
              <w:jc w:val="center"/>
              <w:rPr>
                <w:sz w:val="20"/>
              </w:rPr>
            </w:pPr>
            <w:r>
              <w:rPr>
                <w:sz w:val="20"/>
              </w:rPr>
              <w:t>1 547</w:t>
            </w:r>
            <w:r w:rsidRPr="0094620E">
              <w:rPr>
                <w:sz w:val="20"/>
              </w:rPr>
              <w:t xml:space="preserve"> </w:t>
            </w:r>
            <w:r>
              <w:rPr>
                <w:sz w:val="20"/>
              </w:rPr>
              <w:t>967</w:t>
            </w:r>
            <w:r w:rsidRPr="0094620E">
              <w:rPr>
                <w:sz w:val="20"/>
              </w:rPr>
              <w:t>,</w:t>
            </w:r>
            <w:r>
              <w:rPr>
                <w:sz w:val="20"/>
              </w:rPr>
              <w:t>16</w:t>
            </w:r>
          </w:p>
        </w:tc>
        <w:tc>
          <w:tcPr>
            <w:tcW w:w="1431" w:type="dxa"/>
            <w:gridSpan w:val="2"/>
          </w:tcPr>
          <w:p w:rsidR="00400C55" w:rsidRPr="0094620E" w:rsidRDefault="00400C55" w:rsidP="00365980">
            <w:pPr>
              <w:jc w:val="center"/>
              <w:rPr>
                <w:sz w:val="20"/>
              </w:rPr>
            </w:pPr>
            <w:r>
              <w:rPr>
                <w:sz w:val="20"/>
              </w:rPr>
              <w:t>И</w:t>
            </w:r>
            <w:r w:rsidRPr="0094620E">
              <w:rPr>
                <w:sz w:val="20"/>
              </w:rPr>
              <w:t>сп.</w:t>
            </w:r>
          </w:p>
        </w:tc>
      </w:tr>
      <w:tr w:rsidR="00400C55" w:rsidRPr="0094620E" w:rsidTr="000D494A">
        <w:trPr>
          <w:gridAfter w:val="1"/>
          <w:wAfter w:w="36" w:type="dxa"/>
        </w:trPr>
        <w:tc>
          <w:tcPr>
            <w:tcW w:w="708" w:type="dxa"/>
          </w:tcPr>
          <w:p w:rsidR="00400C55" w:rsidRPr="0094620E" w:rsidRDefault="00400C55" w:rsidP="00787C7D">
            <w:pPr>
              <w:jc w:val="both"/>
              <w:rPr>
                <w:sz w:val="20"/>
              </w:rPr>
            </w:pPr>
            <w:r>
              <w:rPr>
                <w:sz w:val="20"/>
              </w:rPr>
              <w:t>20</w:t>
            </w:r>
          </w:p>
        </w:tc>
        <w:tc>
          <w:tcPr>
            <w:tcW w:w="2694" w:type="dxa"/>
          </w:tcPr>
          <w:p w:rsidR="00AD7CA8" w:rsidRDefault="00AD7CA8" w:rsidP="00AD7CA8">
            <w:pPr>
              <w:rPr>
                <w:noProof/>
                <w:sz w:val="18"/>
                <w:szCs w:val="18"/>
              </w:rPr>
            </w:pPr>
            <w:r>
              <w:rPr>
                <w:noProof/>
                <w:sz w:val="18"/>
                <w:szCs w:val="18"/>
              </w:rPr>
              <w:t>№  0806300005814000005 от 31.12.2014</w:t>
            </w:r>
          </w:p>
          <w:p w:rsidR="00400C55" w:rsidRPr="0094620E" w:rsidRDefault="00400C55" w:rsidP="00AD7CA8">
            <w:pPr>
              <w:rPr>
                <w:sz w:val="20"/>
              </w:rPr>
            </w:pPr>
          </w:p>
        </w:tc>
        <w:tc>
          <w:tcPr>
            <w:tcW w:w="4111" w:type="dxa"/>
            <w:gridSpan w:val="2"/>
          </w:tcPr>
          <w:p w:rsidR="00400C55" w:rsidRPr="0094620E" w:rsidRDefault="00AD7CA8" w:rsidP="00787C7D">
            <w:pPr>
              <w:rPr>
                <w:sz w:val="20"/>
              </w:rPr>
            </w:pPr>
            <w:r>
              <w:rPr>
                <w:sz w:val="20"/>
              </w:rPr>
              <w:t>Оказание услуг на отпуск холодной воды и приема сточных вод</w:t>
            </w:r>
          </w:p>
        </w:tc>
        <w:tc>
          <w:tcPr>
            <w:tcW w:w="1701" w:type="dxa"/>
          </w:tcPr>
          <w:p w:rsidR="00400C55" w:rsidRPr="0094620E" w:rsidRDefault="00AD7CA8" w:rsidP="00AD7CA8">
            <w:pPr>
              <w:tabs>
                <w:tab w:val="left" w:pos="288"/>
                <w:tab w:val="center" w:pos="742"/>
              </w:tabs>
              <w:rPr>
                <w:sz w:val="20"/>
              </w:rPr>
            </w:pPr>
            <w:r>
              <w:rPr>
                <w:sz w:val="20"/>
              </w:rPr>
              <w:tab/>
              <w:t>148</w:t>
            </w:r>
            <w:r w:rsidR="00400C55" w:rsidRPr="0094620E">
              <w:rPr>
                <w:sz w:val="20"/>
              </w:rPr>
              <w:t> 000,00</w:t>
            </w:r>
          </w:p>
        </w:tc>
        <w:tc>
          <w:tcPr>
            <w:tcW w:w="1431" w:type="dxa"/>
            <w:gridSpan w:val="2"/>
          </w:tcPr>
          <w:p w:rsidR="00400C55" w:rsidRPr="0094620E" w:rsidRDefault="00CD2D30" w:rsidP="00CD2D30">
            <w:pPr>
              <w:jc w:val="center"/>
              <w:rPr>
                <w:sz w:val="20"/>
              </w:rPr>
            </w:pPr>
            <w:r>
              <w:rPr>
                <w:sz w:val="20"/>
              </w:rPr>
              <w:t>Отсутствует информация в реестре контрактов</w:t>
            </w:r>
          </w:p>
        </w:tc>
      </w:tr>
      <w:tr w:rsidR="00400C55" w:rsidRPr="0094620E" w:rsidTr="000D494A">
        <w:trPr>
          <w:gridAfter w:val="1"/>
          <w:wAfter w:w="36" w:type="dxa"/>
        </w:trPr>
        <w:tc>
          <w:tcPr>
            <w:tcW w:w="708" w:type="dxa"/>
          </w:tcPr>
          <w:p w:rsidR="00400C55" w:rsidRDefault="00CD2D30" w:rsidP="00787C7D">
            <w:pPr>
              <w:jc w:val="both"/>
              <w:rPr>
                <w:sz w:val="20"/>
              </w:rPr>
            </w:pPr>
            <w:r>
              <w:rPr>
                <w:sz w:val="20"/>
              </w:rPr>
              <w:t>21</w:t>
            </w:r>
          </w:p>
        </w:tc>
        <w:tc>
          <w:tcPr>
            <w:tcW w:w="2694" w:type="dxa"/>
          </w:tcPr>
          <w:p w:rsidR="00CD2D30" w:rsidRDefault="00CD2D30" w:rsidP="00CD2D30">
            <w:pPr>
              <w:rPr>
                <w:noProof/>
                <w:sz w:val="18"/>
                <w:szCs w:val="18"/>
              </w:rPr>
            </w:pPr>
            <w:r>
              <w:rPr>
                <w:noProof/>
                <w:sz w:val="18"/>
                <w:szCs w:val="18"/>
              </w:rPr>
              <w:t>№  0806300005816000001 от 21.01.2016</w:t>
            </w:r>
          </w:p>
          <w:p w:rsidR="00400C55" w:rsidRPr="0094620E" w:rsidRDefault="00CD2D30" w:rsidP="00365980">
            <w:pPr>
              <w:rPr>
                <w:sz w:val="20"/>
                <w:shd w:val="clear" w:color="auto" w:fill="FFFFFF"/>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sidR="00365980">
              <w:rPr>
                <w:rStyle w:val="af0"/>
                <w:sz w:val="18"/>
                <w:szCs w:val="18"/>
              </w:rPr>
              <w:t>6</w:t>
            </w:r>
            <w:r w:rsidRPr="00384000">
              <w:rPr>
                <w:rStyle w:val="af0"/>
                <w:sz w:val="18"/>
                <w:szCs w:val="18"/>
              </w:rPr>
              <w:t>00000</w:t>
            </w:r>
            <w:r w:rsidR="00365980">
              <w:rPr>
                <w:rStyle w:val="af0"/>
                <w:sz w:val="18"/>
                <w:szCs w:val="18"/>
              </w:rPr>
              <w:t>1</w:t>
            </w:r>
            <w:r>
              <w:rPr>
                <w:rStyle w:val="af0"/>
                <w:sz w:val="18"/>
                <w:szCs w:val="18"/>
              </w:rPr>
              <w:t xml:space="preserve"> </w:t>
            </w:r>
            <w:r w:rsidRPr="00384000">
              <w:rPr>
                <w:rStyle w:val="af0"/>
                <w:color w:val="auto"/>
                <w:sz w:val="18"/>
                <w:szCs w:val="18"/>
                <w:u w:val="none"/>
              </w:rPr>
              <w:t xml:space="preserve">от </w:t>
            </w:r>
            <w:r w:rsidR="00365980">
              <w:rPr>
                <w:rStyle w:val="af0"/>
                <w:color w:val="auto"/>
                <w:sz w:val="18"/>
                <w:szCs w:val="18"/>
                <w:u w:val="none"/>
              </w:rPr>
              <w:t>01</w:t>
            </w:r>
            <w:r w:rsidRPr="00384000">
              <w:rPr>
                <w:rStyle w:val="af0"/>
                <w:color w:val="auto"/>
                <w:sz w:val="18"/>
                <w:szCs w:val="18"/>
                <w:u w:val="none"/>
              </w:rPr>
              <w:t>.</w:t>
            </w:r>
            <w:r w:rsidR="00365980">
              <w:rPr>
                <w:rStyle w:val="af0"/>
                <w:color w:val="auto"/>
                <w:sz w:val="18"/>
                <w:szCs w:val="18"/>
                <w:u w:val="none"/>
              </w:rPr>
              <w:t>02</w:t>
            </w:r>
            <w:r w:rsidRPr="00384000">
              <w:rPr>
                <w:rStyle w:val="af0"/>
                <w:color w:val="auto"/>
                <w:sz w:val="18"/>
                <w:szCs w:val="18"/>
                <w:u w:val="none"/>
              </w:rPr>
              <w:t>.201</w:t>
            </w:r>
            <w:r w:rsidR="00365980">
              <w:rPr>
                <w:rStyle w:val="af0"/>
                <w:color w:val="auto"/>
                <w:sz w:val="18"/>
                <w:szCs w:val="18"/>
                <w:u w:val="none"/>
              </w:rPr>
              <w:t>6</w:t>
            </w:r>
          </w:p>
        </w:tc>
        <w:tc>
          <w:tcPr>
            <w:tcW w:w="4111" w:type="dxa"/>
            <w:gridSpan w:val="2"/>
          </w:tcPr>
          <w:p w:rsidR="00CD2D30" w:rsidRDefault="00CD2D30" w:rsidP="00365980">
            <w:pPr>
              <w:rPr>
                <w:sz w:val="20"/>
              </w:rPr>
            </w:pPr>
          </w:p>
          <w:p w:rsidR="00400C55" w:rsidRPr="00CD2D30" w:rsidRDefault="00CD2D30" w:rsidP="00CD2D30">
            <w:pPr>
              <w:rPr>
                <w:sz w:val="20"/>
              </w:rPr>
            </w:pPr>
            <w:r>
              <w:rPr>
                <w:sz w:val="20"/>
              </w:rPr>
              <w:t xml:space="preserve">Оказание услуг связи </w:t>
            </w:r>
            <w:r w:rsidR="00365980">
              <w:rPr>
                <w:sz w:val="20"/>
              </w:rPr>
              <w:t xml:space="preserve">(Интернет) </w:t>
            </w:r>
            <w:r>
              <w:rPr>
                <w:sz w:val="20"/>
              </w:rPr>
              <w:t>на 2016 год</w:t>
            </w:r>
          </w:p>
        </w:tc>
        <w:tc>
          <w:tcPr>
            <w:tcW w:w="1701" w:type="dxa"/>
          </w:tcPr>
          <w:p w:rsidR="00400C55" w:rsidRDefault="00CD2D30" w:rsidP="00CD2D30">
            <w:pPr>
              <w:jc w:val="center"/>
              <w:rPr>
                <w:sz w:val="20"/>
              </w:rPr>
            </w:pPr>
            <w:r>
              <w:rPr>
                <w:sz w:val="20"/>
              </w:rPr>
              <w:t>36 000,00/</w:t>
            </w:r>
          </w:p>
          <w:p w:rsidR="00365980" w:rsidRPr="0094620E" w:rsidRDefault="00365980" w:rsidP="00CD2D30">
            <w:pPr>
              <w:jc w:val="center"/>
              <w:rPr>
                <w:sz w:val="20"/>
              </w:rPr>
            </w:pPr>
            <w:r>
              <w:rPr>
                <w:sz w:val="20"/>
              </w:rPr>
              <w:t>34 500,00</w:t>
            </w:r>
          </w:p>
        </w:tc>
        <w:tc>
          <w:tcPr>
            <w:tcW w:w="1431" w:type="dxa"/>
            <w:gridSpan w:val="2"/>
          </w:tcPr>
          <w:p w:rsidR="00400C55" w:rsidRPr="0094620E" w:rsidRDefault="00365980" w:rsidP="00365980">
            <w:pPr>
              <w:jc w:val="center"/>
              <w:rPr>
                <w:sz w:val="20"/>
              </w:rPr>
            </w:pPr>
            <w:r>
              <w:rPr>
                <w:sz w:val="20"/>
              </w:rPr>
              <w:t>На исполнении</w:t>
            </w:r>
          </w:p>
        </w:tc>
      </w:tr>
      <w:tr w:rsidR="00365980" w:rsidRPr="0094620E" w:rsidTr="000D494A">
        <w:trPr>
          <w:gridAfter w:val="1"/>
          <w:wAfter w:w="36" w:type="dxa"/>
        </w:trPr>
        <w:tc>
          <w:tcPr>
            <w:tcW w:w="708" w:type="dxa"/>
          </w:tcPr>
          <w:p w:rsidR="00365980" w:rsidRDefault="00365980" w:rsidP="00787C7D">
            <w:pPr>
              <w:jc w:val="both"/>
              <w:rPr>
                <w:sz w:val="20"/>
              </w:rPr>
            </w:pPr>
            <w:r>
              <w:rPr>
                <w:sz w:val="20"/>
              </w:rPr>
              <w:t>22</w:t>
            </w:r>
          </w:p>
        </w:tc>
        <w:tc>
          <w:tcPr>
            <w:tcW w:w="2694" w:type="dxa"/>
          </w:tcPr>
          <w:p w:rsidR="00365980" w:rsidRDefault="00365980" w:rsidP="00365980">
            <w:pPr>
              <w:rPr>
                <w:noProof/>
                <w:sz w:val="18"/>
                <w:szCs w:val="18"/>
              </w:rPr>
            </w:pPr>
            <w:r>
              <w:rPr>
                <w:noProof/>
                <w:sz w:val="18"/>
                <w:szCs w:val="18"/>
              </w:rPr>
              <w:t>№  0806300005816000002 от 21.01.2016</w:t>
            </w:r>
          </w:p>
          <w:p w:rsidR="00365980" w:rsidRPr="0094620E" w:rsidRDefault="00365980" w:rsidP="00365980">
            <w:pPr>
              <w:rPr>
                <w:sz w:val="20"/>
                <w:shd w:val="clear" w:color="auto" w:fill="FFFFFF"/>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Pr>
                <w:rStyle w:val="af0"/>
                <w:sz w:val="18"/>
                <w:szCs w:val="18"/>
              </w:rPr>
              <w:t>6</w:t>
            </w:r>
            <w:r w:rsidRPr="00384000">
              <w:rPr>
                <w:rStyle w:val="af0"/>
                <w:sz w:val="18"/>
                <w:szCs w:val="18"/>
              </w:rPr>
              <w:t>00000</w:t>
            </w:r>
            <w:r>
              <w:rPr>
                <w:rStyle w:val="af0"/>
                <w:sz w:val="18"/>
                <w:szCs w:val="18"/>
              </w:rPr>
              <w:t xml:space="preserve">2 </w:t>
            </w:r>
            <w:r w:rsidRPr="00384000">
              <w:rPr>
                <w:rStyle w:val="af0"/>
                <w:color w:val="auto"/>
                <w:sz w:val="18"/>
                <w:szCs w:val="18"/>
                <w:u w:val="none"/>
              </w:rPr>
              <w:t xml:space="preserve">от </w:t>
            </w:r>
            <w:r>
              <w:rPr>
                <w:rStyle w:val="af0"/>
                <w:color w:val="auto"/>
                <w:sz w:val="18"/>
                <w:szCs w:val="18"/>
                <w:u w:val="none"/>
              </w:rPr>
              <w:t>01</w:t>
            </w:r>
            <w:r w:rsidRPr="00384000">
              <w:rPr>
                <w:rStyle w:val="af0"/>
                <w:color w:val="auto"/>
                <w:sz w:val="18"/>
                <w:szCs w:val="18"/>
                <w:u w:val="none"/>
              </w:rPr>
              <w:t>.</w:t>
            </w:r>
            <w:r>
              <w:rPr>
                <w:rStyle w:val="af0"/>
                <w:color w:val="auto"/>
                <w:sz w:val="18"/>
                <w:szCs w:val="18"/>
                <w:u w:val="none"/>
              </w:rPr>
              <w:t>02</w:t>
            </w:r>
            <w:r w:rsidRPr="00384000">
              <w:rPr>
                <w:rStyle w:val="af0"/>
                <w:color w:val="auto"/>
                <w:sz w:val="18"/>
                <w:szCs w:val="18"/>
                <w:u w:val="none"/>
              </w:rPr>
              <w:t>.201</w:t>
            </w:r>
            <w:r>
              <w:rPr>
                <w:rStyle w:val="af0"/>
                <w:color w:val="auto"/>
                <w:sz w:val="18"/>
                <w:szCs w:val="18"/>
                <w:u w:val="none"/>
              </w:rPr>
              <w:t>6</w:t>
            </w:r>
          </w:p>
        </w:tc>
        <w:tc>
          <w:tcPr>
            <w:tcW w:w="4111" w:type="dxa"/>
            <w:gridSpan w:val="2"/>
          </w:tcPr>
          <w:p w:rsidR="00365980" w:rsidRDefault="00365980" w:rsidP="00365980">
            <w:pPr>
              <w:rPr>
                <w:sz w:val="20"/>
              </w:rPr>
            </w:pPr>
          </w:p>
          <w:p w:rsidR="00365980" w:rsidRPr="00CD2D30" w:rsidRDefault="00365980" w:rsidP="00365980">
            <w:pPr>
              <w:rPr>
                <w:sz w:val="20"/>
              </w:rPr>
            </w:pPr>
            <w:r>
              <w:rPr>
                <w:sz w:val="20"/>
              </w:rPr>
              <w:t>Оказание услуг связи на 2016 год</w:t>
            </w:r>
          </w:p>
        </w:tc>
        <w:tc>
          <w:tcPr>
            <w:tcW w:w="1701" w:type="dxa"/>
          </w:tcPr>
          <w:p w:rsidR="00365980" w:rsidRDefault="00365980" w:rsidP="00365980">
            <w:pPr>
              <w:jc w:val="center"/>
              <w:rPr>
                <w:sz w:val="20"/>
              </w:rPr>
            </w:pPr>
            <w:r>
              <w:rPr>
                <w:sz w:val="20"/>
              </w:rPr>
              <w:t>5 600,00/</w:t>
            </w:r>
          </w:p>
          <w:p w:rsidR="00365980" w:rsidRPr="0094620E" w:rsidRDefault="00365980" w:rsidP="00365980">
            <w:pPr>
              <w:jc w:val="center"/>
              <w:rPr>
                <w:sz w:val="20"/>
              </w:rPr>
            </w:pPr>
            <w:r>
              <w:rPr>
                <w:sz w:val="20"/>
              </w:rPr>
              <w:t>9 190,80</w:t>
            </w:r>
          </w:p>
        </w:tc>
        <w:tc>
          <w:tcPr>
            <w:tcW w:w="1431" w:type="dxa"/>
            <w:gridSpan w:val="2"/>
          </w:tcPr>
          <w:p w:rsidR="00365980" w:rsidRPr="0094620E" w:rsidRDefault="00365980" w:rsidP="00365980">
            <w:pPr>
              <w:jc w:val="center"/>
              <w:rPr>
                <w:sz w:val="20"/>
              </w:rPr>
            </w:pPr>
            <w:r>
              <w:rPr>
                <w:sz w:val="20"/>
              </w:rPr>
              <w:t>На исполнении</w:t>
            </w:r>
          </w:p>
        </w:tc>
      </w:tr>
      <w:tr w:rsidR="00140D70" w:rsidRPr="0094620E" w:rsidTr="000D494A">
        <w:trPr>
          <w:gridAfter w:val="1"/>
          <w:wAfter w:w="36" w:type="dxa"/>
        </w:trPr>
        <w:tc>
          <w:tcPr>
            <w:tcW w:w="708" w:type="dxa"/>
          </w:tcPr>
          <w:p w:rsidR="00140D70" w:rsidRDefault="00140D70" w:rsidP="00787C7D">
            <w:pPr>
              <w:jc w:val="both"/>
              <w:rPr>
                <w:sz w:val="20"/>
              </w:rPr>
            </w:pPr>
            <w:r>
              <w:rPr>
                <w:sz w:val="20"/>
              </w:rPr>
              <w:t>23</w:t>
            </w:r>
          </w:p>
        </w:tc>
        <w:tc>
          <w:tcPr>
            <w:tcW w:w="2694" w:type="dxa"/>
          </w:tcPr>
          <w:p w:rsidR="00140D70" w:rsidRDefault="00140D70" w:rsidP="006B7630">
            <w:pPr>
              <w:rPr>
                <w:noProof/>
                <w:sz w:val="18"/>
                <w:szCs w:val="18"/>
              </w:rPr>
            </w:pPr>
            <w:r>
              <w:rPr>
                <w:noProof/>
                <w:sz w:val="18"/>
                <w:szCs w:val="18"/>
              </w:rPr>
              <w:t>№  0806300005816000003 от 21.01.2016</w:t>
            </w:r>
          </w:p>
          <w:p w:rsidR="00140D70" w:rsidRPr="0094620E" w:rsidRDefault="00140D70" w:rsidP="006B7630">
            <w:pPr>
              <w:rPr>
                <w:sz w:val="20"/>
                <w:shd w:val="clear" w:color="auto" w:fill="FFFFFF"/>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Pr>
                <w:rStyle w:val="af0"/>
                <w:sz w:val="18"/>
                <w:szCs w:val="18"/>
              </w:rPr>
              <w:t>6</w:t>
            </w:r>
            <w:r w:rsidRPr="00384000">
              <w:rPr>
                <w:rStyle w:val="af0"/>
                <w:sz w:val="18"/>
                <w:szCs w:val="18"/>
              </w:rPr>
              <w:t>00000</w:t>
            </w:r>
            <w:r>
              <w:rPr>
                <w:rStyle w:val="af0"/>
                <w:sz w:val="18"/>
                <w:szCs w:val="18"/>
              </w:rPr>
              <w:t xml:space="preserve">5 </w:t>
            </w:r>
            <w:r w:rsidRPr="00384000">
              <w:rPr>
                <w:rStyle w:val="af0"/>
                <w:color w:val="auto"/>
                <w:sz w:val="18"/>
                <w:szCs w:val="18"/>
                <w:u w:val="none"/>
              </w:rPr>
              <w:t xml:space="preserve">от </w:t>
            </w:r>
            <w:r>
              <w:rPr>
                <w:rStyle w:val="af0"/>
                <w:color w:val="auto"/>
                <w:sz w:val="18"/>
                <w:szCs w:val="18"/>
                <w:u w:val="none"/>
              </w:rPr>
              <w:t>16</w:t>
            </w:r>
            <w:r w:rsidRPr="00384000">
              <w:rPr>
                <w:rStyle w:val="af0"/>
                <w:color w:val="auto"/>
                <w:sz w:val="18"/>
                <w:szCs w:val="18"/>
                <w:u w:val="none"/>
              </w:rPr>
              <w:t>.</w:t>
            </w:r>
            <w:r>
              <w:rPr>
                <w:rStyle w:val="af0"/>
                <w:color w:val="auto"/>
                <w:sz w:val="18"/>
                <w:szCs w:val="18"/>
                <w:u w:val="none"/>
              </w:rPr>
              <w:t>02</w:t>
            </w:r>
            <w:r w:rsidRPr="00384000">
              <w:rPr>
                <w:rStyle w:val="af0"/>
                <w:color w:val="auto"/>
                <w:sz w:val="18"/>
                <w:szCs w:val="18"/>
                <w:u w:val="none"/>
              </w:rPr>
              <w:t>.201</w:t>
            </w:r>
            <w:r>
              <w:rPr>
                <w:rStyle w:val="af0"/>
                <w:color w:val="auto"/>
                <w:sz w:val="18"/>
                <w:szCs w:val="18"/>
                <w:u w:val="none"/>
              </w:rPr>
              <w:t>6</w:t>
            </w:r>
          </w:p>
        </w:tc>
        <w:tc>
          <w:tcPr>
            <w:tcW w:w="4111" w:type="dxa"/>
            <w:gridSpan w:val="2"/>
          </w:tcPr>
          <w:p w:rsidR="00140D70" w:rsidRPr="0094620E" w:rsidRDefault="00140D70" w:rsidP="006B7630">
            <w:pPr>
              <w:rPr>
                <w:sz w:val="20"/>
              </w:rPr>
            </w:pPr>
            <w:r>
              <w:rPr>
                <w:sz w:val="20"/>
              </w:rPr>
              <w:t>Услуги по передаче тепловой энергии</w:t>
            </w:r>
          </w:p>
        </w:tc>
        <w:tc>
          <w:tcPr>
            <w:tcW w:w="1701" w:type="dxa"/>
          </w:tcPr>
          <w:p w:rsidR="00140D70" w:rsidRPr="0094620E" w:rsidRDefault="00140D70" w:rsidP="006B7630">
            <w:pPr>
              <w:jc w:val="center"/>
              <w:rPr>
                <w:sz w:val="20"/>
              </w:rPr>
            </w:pPr>
            <w:r>
              <w:rPr>
                <w:sz w:val="20"/>
              </w:rPr>
              <w:t>1 038</w:t>
            </w:r>
            <w:r w:rsidRPr="0094620E">
              <w:rPr>
                <w:sz w:val="20"/>
              </w:rPr>
              <w:t> </w:t>
            </w:r>
            <w:r>
              <w:rPr>
                <w:sz w:val="20"/>
              </w:rPr>
              <w:t>7</w:t>
            </w:r>
            <w:r w:rsidRPr="0094620E">
              <w:rPr>
                <w:sz w:val="20"/>
              </w:rPr>
              <w:t>00,00/</w:t>
            </w:r>
          </w:p>
          <w:p w:rsidR="00140D70" w:rsidRPr="0094620E" w:rsidRDefault="00140D70" w:rsidP="006B7630">
            <w:pPr>
              <w:jc w:val="center"/>
              <w:rPr>
                <w:sz w:val="20"/>
              </w:rPr>
            </w:pPr>
            <w:r>
              <w:rPr>
                <w:sz w:val="20"/>
              </w:rPr>
              <w:t>1 529</w:t>
            </w:r>
            <w:r w:rsidRPr="0094620E">
              <w:rPr>
                <w:sz w:val="20"/>
              </w:rPr>
              <w:t xml:space="preserve"> </w:t>
            </w:r>
            <w:r>
              <w:rPr>
                <w:sz w:val="20"/>
              </w:rPr>
              <w:t>519</w:t>
            </w:r>
            <w:r w:rsidRPr="0094620E">
              <w:rPr>
                <w:sz w:val="20"/>
              </w:rPr>
              <w:t>,</w:t>
            </w:r>
            <w:r>
              <w:rPr>
                <w:sz w:val="20"/>
              </w:rPr>
              <w:t>26</w:t>
            </w:r>
          </w:p>
        </w:tc>
        <w:tc>
          <w:tcPr>
            <w:tcW w:w="1431" w:type="dxa"/>
            <w:gridSpan w:val="2"/>
          </w:tcPr>
          <w:p w:rsidR="00140D70" w:rsidRPr="0094620E" w:rsidRDefault="00140D70" w:rsidP="006B7630">
            <w:pPr>
              <w:jc w:val="center"/>
              <w:rPr>
                <w:sz w:val="20"/>
              </w:rPr>
            </w:pPr>
            <w:r>
              <w:rPr>
                <w:sz w:val="20"/>
              </w:rPr>
              <w:t>На и</w:t>
            </w:r>
            <w:r w:rsidRPr="0094620E">
              <w:rPr>
                <w:sz w:val="20"/>
              </w:rPr>
              <w:t>сп</w:t>
            </w:r>
            <w:r>
              <w:rPr>
                <w:sz w:val="20"/>
              </w:rPr>
              <w:t>олнении</w:t>
            </w:r>
          </w:p>
        </w:tc>
      </w:tr>
      <w:tr w:rsidR="00140D70" w:rsidRPr="0094620E" w:rsidTr="000D494A">
        <w:trPr>
          <w:gridAfter w:val="1"/>
          <w:wAfter w:w="36" w:type="dxa"/>
        </w:trPr>
        <w:tc>
          <w:tcPr>
            <w:tcW w:w="708" w:type="dxa"/>
          </w:tcPr>
          <w:p w:rsidR="00140D70" w:rsidRDefault="00140D70" w:rsidP="00787C7D">
            <w:pPr>
              <w:jc w:val="both"/>
              <w:rPr>
                <w:sz w:val="20"/>
              </w:rPr>
            </w:pPr>
            <w:r>
              <w:rPr>
                <w:sz w:val="20"/>
              </w:rPr>
              <w:t>24</w:t>
            </w:r>
          </w:p>
        </w:tc>
        <w:tc>
          <w:tcPr>
            <w:tcW w:w="2694" w:type="dxa"/>
          </w:tcPr>
          <w:p w:rsidR="00140D70" w:rsidRDefault="00140D70" w:rsidP="006B7630">
            <w:pPr>
              <w:rPr>
                <w:noProof/>
                <w:sz w:val="18"/>
                <w:szCs w:val="18"/>
              </w:rPr>
            </w:pPr>
            <w:r>
              <w:rPr>
                <w:noProof/>
                <w:sz w:val="18"/>
                <w:szCs w:val="18"/>
              </w:rPr>
              <w:t>№  0806300005816000004 от 21.01.2016</w:t>
            </w:r>
          </w:p>
          <w:p w:rsidR="00140D70" w:rsidRPr="0094620E" w:rsidRDefault="00140D70" w:rsidP="006B7630">
            <w:pPr>
              <w:rPr>
                <w:sz w:val="20"/>
                <w:shd w:val="clear" w:color="auto" w:fill="FFFFFF"/>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Pr>
                <w:rStyle w:val="af0"/>
                <w:sz w:val="18"/>
                <w:szCs w:val="18"/>
              </w:rPr>
              <w:t>6</w:t>
            </w:r>
            <w:r w:rsidRPr="00384000">
              <w:rPr>
                <w:rStyle w:val="af0"/>
                <w:sz w:val="18"/>
                <w:szCs w:val="18"/>
              </w:rPr>
              <w:t>00000</w:t>
            </w:r>
            <w:r>
              <w:rPr>
                <w:rStyle w:val="af0"/>
                <w:sz w:val="18"/>
                <w:szCs w:val="18"/>
              </w:rPr>
              <w:t xml:space="preserve">7 </w:t>
            </w:r>
            <w:r w:rsidRPr="00384000">
              <w:rPr>
                <w:rStyle w:val="af0"/>
                <w:color w:val="auto"/>
                <w:sz w:val="18"/>
                <w:szCs w:val="18"/>
                <w:u w:val="none"/>
              </w:rPr>
              <w:t xml:space="preserve">от </w:t>
            </w:r>
            <w:r>
              <w:rPr>
                <w:rStyle w:val="af0"/>
                <w:color w:val="auto"/>
                <w:sz w:val="18"/>
                <w:szCs w:val="18"/>
                <w:u w:val="none"/>
              </w:rPr>
              <w:t>17</w:t>
            </w:r>
            <w:r w:rsidRPr="00384000">
              <w:rPr>
                <w:rStyle w:val="af0"/>
                <w:color w:val="auto"/>
                <w:sz w:val="18"/>
                <w:szCs w:val="18"/>
                <w:u w:val="none"/>
              </w:rPr>
              <w:t>.</w:t>
            </w:r>
            <w:r>
              <w:rPr>
                <w:rStyle w:val="af0"/>
                <w:color w:val="auto"/>
                <w:sz w:val="18"/>
                <w:szCs w:val="18"/>
                <w:u w:val="none"/>
              </w:rPr>
              <w:t>02</w:t>
            </w:r>
            <w:r w:rsidRPr="00384000">
              <w:rPr>
                <w:rStyle w:val="af0"/>
                <w:color w:val="auto"/>
                <w:sz w:val="18"/>
                <w:szCs w:val="18"/>
                <w:u w:val="none"/>
              </w:rPr>
              <w:t>.201</w:t>
            </w:r>
            <w:r>
              <w:rPr>
                <w:rStyle w:val="af0"/>
                <w:color w:val="auto"/>
                <w:sz w:val="18"/>
                <w:szCs w:val="18"/>
                <w:u w:val="none"/>
              </w:rPr>
              <w:t>6</w:t>
            </w:r>
          </w:p>
        </w:tc>
        <w:tc>
          <w:tcPr>
            <w:tcW w:w="4111" w:type="dxa"/>
            <w:gridSpan w:val="2"/>
          </w:tcPr>
          <w:p w:rsidR="00140D70" w:rsidRPr="0094620E" w:rsidRDefault="00140D70" w:rsidP="006B7630">
            <w:pPr>
              <w:rPr>
                <w:sz w:val="20"/>
              </w:rPr>
            </w:pPr>
            <w:r>
              <w:rPr>
                <w:sz w:val="20"/>
              </w:rPr>
              <w:t>Водоотведение</w:t>
            </w:r>
          </w:p>
        </w:tc>
        <w:tc>
          <w:tcPr>
            <w:tcW w:w="1701" w:type="dxa"/>
          </w:tcPr>
          <w:p w:rsidR="00140D70" w:rsidRDefault="00140D70" w:rsidP="006B7630">
            <w:pPr>
              <w:jc w:val="center"/>
              <w:rPr>
                <w:sz w:val="20"/>
              </w:rPr>
            </w:pPr>
            <w:r>
              <w:rPr>
                <w:sz w:val="20"/>
              </w:rPr>
              <w:t>30</w:t>
            </w:r>
            <w:r w:rsidRPr="0094620E">
              <w:rPr>
                <w:sz w:val="20"/>
              </w:rPr>
              <w:t> </w:t>
            </w:r>
            <w:r>
              <w:rPr>
                <w:sz w:val="20"/>
              </w:rPr>
              <w:t>400</w:t>
            </w:r>
            <w:r w:rsidRPr="0094620E">
              <w:rPr>
                <w:sz w:val="20"/>
              </w:rPr>
              <w:t>,00</w:t>
            </w:r>
            <w:r>
              <w:rPr>
                <w:sz w:val="20"/>
              </w:rPr>
              <w:t>/</w:t>
            </w:r>
          </w:p>
          <w:p w:rsidR="00140D70" w:rsidRPr="0094620E" w:rsidRDefault="00140D70" w:rsidP="006B7630">
            <w:pPr>
              <w:jc w:val="center"/>
              <w:rPr>
                <w:sz w:val="20"/>
              </w:rPr>
            </w:pPr>
            <w:r>
              <w:rPr>
                <w:sz w:val="20"/>
              </w:rPr>
              <w:t>151 979,90</w:t>
            </w:r>
          </w:p>
          <w:p w:rsidR="00140D70" w:rsidRPr="0094620E" w:rsidRDefault="00140D70" w:rsidP="006B7630">
            <w:pPr>
              <w:jc w:val="center"/>
              <w:rPr>
                <w:sz w:val="20"/>
              </w:rPr>
            </w:pPr>
          </w:p>
        </w:tc>
        <w:tc>
          <w:tcPr>
            <w:tcW w:w="1431" w:type="dxa"/>
            <w:gridSpan w:val="2"/>
          </w:tcPr>
          <w:p w:rsidR="00140D70" w:rsidRPr="0094620E" w:rsidRDefault="00140D70" w:rsidP="006B7630">
            <w:pPr>
              <w:jc w:val="center"/>
              <w:rPr>
                <w:sz w:val="20"/>
              </w:rPr>
            </w:pPr>
            <w:r w:rsidRPr="0094620E">
              <w:rPr>
                <w:sz w:val="20"/>
              </w:rPr>
              <w:t>На исп</w:t>
            </w:r>
            <w:r>
              <w:rPr>
                <w:sz w:val="20"/>
              </w:rPr>
              <w:t>олнении</w:t>
            </w:r>
          </w:p>
        </w:tc>
      </w:tr>
      <w:tr w:rsidR="00E33C87" w:rsidRPr="0094620E" w:rsidTr="000D494A">
        <w:trPr>
          <w:gridAfter w:val="1"/>
          <w:wAfter w:w="36" w:type="dxa"/>
        </w:trPr>
        <w:tc>
          <w:tcPr>
            <w:tcW w:w="708" w:type="dxa"/>
          </w:tcPr>
          <w:p w:rsidR="00E33C87" w:rsidRDefault="00E33C87" w:rsidP="00787C7D">
            <w:pPr>
              <w:jc w:val="both"/>
              <w:rPr>
                <w:sz w:val="20"/>
              </w:rPr>
            </w:pPr>
            <w:r>
              <w:rPr>
                <w:sz w:val="20"/>
              </w:rPr>
              <w:t>25</w:t>
            </w:r>
          </w:p>
        </w:tc>
        <w:tc>
          <w:tcPr>
            <w:tcW w:w="2694" w:type="dxa"/>
          </w:tcPr>
          <w:p w:rsidR="00E33C87" w:rsidRDefault="00E33C87" w:rsidP="00E33C87">
            <w:pPr>
              <w:rPr>
                <w:noProof/>
                <w:sz w:val="18"/>
                <w:szCs w:val="18"/>
              </w:rPr>
            </w:pPr>
            <w:r>
              <w:rPr>
                <w:sz w:val="18"/>
                <w:szCs w:val="18"/>
              </w:rPr>
              <w:t>М</w:t>
            </w:r>
            <w:r w:rsidRPr="00C26664">
              <w:rPr>
                <w:sz w:val="18"/>
                <w:szCs w:val="18"/>
              </w:rPr>
              <w:t>К №</w:t>
            </w:r>
            <w:r>
              <w:rPr>
                <w:sz w:val="18"/>
                <w:szCs w:val="18"/>
              </w:rPr>
              <w:t xml:space="preserve"> </w:t>
            </w:r>
            <w:r>
              <w:rPr>
                <w:noProof/>
                <w:sz w:val="18"/>
                <w:szCs w:val="18"/>
              </w:rPr>
              <w:t xml:space="preserve"> </w:t>
            </w:r>
            <w:r w:rsidRPr="00384000">
              <w:rPr>
                <w:noProof/>
                <w:sz w:val="18"/>
                <w:szCs w:val="18"/>
              </w:rPr>
              <w:t xml:space="preserve"> </w:t>
            </w:r>
            <w:r w:rsidRPr="00384000">
              <w:rPr>
                <w:rStyle w:val="af0"/>
                <w:sz w:val="18"/>
                <w:szCs w:val="18"/>
              </w:rPr>
              <w:t>310150044011</w:t>
            </w:r>
            <w:r>
              <w:rPr>
                <w:rStyle w:val="af0"/>
                <w:sz w:val="18"/>
                <w:szCs w:val="18"/>
              </w:rPr>
              <w:t>6</w:t>
            </w:r>
            <w:r w:rsidRPr="00384000">
              <w:rPr>
                <w:rStyle w:val="af0"/>
                <w:sz w:val="18"/>
                <w:szCs w:val="18"/>
              </w:rPr>
              <w:t>00000</w:t>
            </w:r>
            <w:r>
              <w:rPr>
                <w:rStyle w:val="af0"/>
                <w:sz w:val="18"/>
                <w:szCs w:val="18"/>
              </w:rPr>
              <w:t xml:space="preserve">6 </w:t>
            </w:r>
            <w:r w:rsidRPr="00384000">
              <w:rPr>
                <w:rStyle w:val="af0"/>
                <w:color w:val="auto"/>
                <w:sz w:val="18"/>
                <w:szCs w:val="18"/>
                <w:u w:val="none"/>
              </w:rPr>
              <w:t xml:space="preserve">от </w:t>
            </w:r>
            <w:r>
              <w:rPr>
                <w:rStyle w:val="af0"/>
                <w:color w:val="auto"/>
                <w:sz w:val="18"/>
                <w:szCs w:val="18"/>
                <w:u w:val="none"/>
              </w:rPr>
              <w:t>16</w:t>
            </w:r>
            <w:r w:rsidRPr="00384000">
              <w:rPr>
                <w:rStyle w:val="af0"/>
                <w:color w:val="auto"/>
                <w:sz w:val="18"/>
                <w:szCs w:val="18"/>
                <w:u w:val="none"/>
              </w:rPr>
              <w:t>.</w:t>
            </w:r>
            <w:r>
              <w:rPr>
                <w:rStyle w:val="af0"/>
                <w:color w:val="auto"/>
                <w:sz w:val="18"/>
                <w:szCs w:val="18"/>
                <w:u w:val="none"/>
              </w:rPr>
              <w:t>02</w:t>
            </w:r>
            <w:r w:rsidRPr="00384000">
              <w:rPr>
                <w:rStyle w:val="af0"/>
                <w:color w:val="auto"/>
                <w:sz w:val="18"/>
                <w:szCs w:val="18"/>
                <w:u w:val="none"/>
              </w:rPr>
              <w:t>.201</w:t>
            </w:r>
            <w:r>
              <w:rPr>
                <w:rStyle w:val="af0"/>
                <w:color w:val="auto"/>
                <w:sz w:val="18"/>
                <w:szCs w:val="18"/>
                <w:u w:val="none"/>
              </w:rPr>
              <w:t>6</w:t>
            </w:r>
          </w:p>
        </w:tc>
        <w:tc>
          <w:tcPr>
            <w:tcW w:w="4111" w:type="dxa"/>
            <w:gridSpan w:val="2"/>
          </w:tcPr>
          <w:p w:rsidR="00E33C87" w:rsidRPr="00E33C87" w:rsidRDefault="00E33C87" w:rsidP="006B7630">
            <w:pPr>
              <w:rPr>
                <w:sz w:val="20"/>
                <w:szCs w:val="20"/>
              </w:rPr>
            </w:pPr>
            <w:r w:rsidRPr="00E33C87">
              <w:rPr>
                <w:sz w:val="20"/>
                <w:szCs w:val="20"/>
              </w:rPr>
              <w:t>Закупка по договору энергоснабжения или договору купли-продажи электрической энергии с гарантирующим поставщиком электрической энергии</w:t>
            </w:r>
          </w:p>
        </w:tc>
        <w:tc>
          <w:tcPr>
            <w:tcW w:w="1701" w:type="dxa"/>
          </w:tcPr>
          <w:p w:rsidR="00E33C87" w:rsidRDefault="00E33C87" w:rsidP="00E33C87">
            <w:pPr>
              <w:jc w:val="center"/>
              <w:rPr>
                <w:sz w:val="20"/>
              </w:rPr>
            </w:pPr>
            <w:r>
              <w:rPr>
                <w:sz w:val="20"/>
              </w:rPr>
              <w:t>Ориентиро-</w:t>
            </w:r>
          </w:p>
          <w:p w:rsidR="00E33C87" w:rsidRDefault="00E33C87" w:rsidP="00E33C87">
            <w:pPr>
              <w:jc w:val="center"/>
              <w:rPr>
                <w:sz w:val="20"/>
              </w:rPr>
            </w:pPr>
            <w:r>
              <w:rPr>
                <w:sz w:val="20"/>
              </w:rPr>
              <w:t>вочная цена 1 146 446,09</w:t>
            </w:r>
            <w:r w:rsidR="00167755">
              <w:rPr>
                <w:sz w:val="20"/>
              </w:rPr>
              <w:t>/</w:t>
            </w:r>
          </w:p>
          <w:p w:rsidR="00167755" w:rsidRDefault="00167755" w:rsidP="00167755">
            <w:pPr>
              <w:jc w:val="center"/>
              <w:rPr>
                <w:sz w:val="20"/>
              </w:rPr>
            </w:pPr>
            <w:r>
              <w:rPr>
                <w:sz w:val="20"/>
              </w:rPr>
              <w:t>552 649,38</w:t>
            </w:r>
          </w:p>
        </w:tc>
        <w:tc>
          <w:tcPr>
            <w:tcW w:w="1431" w:type="dxa"/>
            <w:gridSpan w:val="2"/>
          </w:tcPr>
          <w:p w:rsidR="00E33C87" w:rsidRPr="0094620E" w:rsidRDefault="00E33C87" w:rsidP="006B7630">
            <w:pPr>
              <w:jc w:val="center"/>
              <w:rPr>
                <w:sz w:val="20"/>
              </w:rPr>
            </w:pPr>
            <w:r w:rsidRPr="0094620E">
              <w:rPr>
                <w:sz w:val="20"/>
              </w:rPr>
              <w:t>На исп</w:t>
            </w:r>
            <w:r>
              <w:rPr>
                <w:sz w:val="20"/>
              </w:rPr>
              <w:t>олнении</w:t>
            </w:r>
          </w:p>
        </w:tc>
      </w:tr>
    </w:tbl>
    <w:p w:rsidR="00B730F5" w:rsidRPr="0094620E" w:rsidRDefault="00B730F5" w:rsidP="00B730F5">
      <w:pPr>
        <w:tabs>
          <w:tab w:val="left" w:leader="underscore" w:pos="0"/>
        </w:tabs>
        <w:snapToGrid w:val="0"/>
        <w:jc w:val="both"/>
        <w:rPr>
          <w:sz w:val="28"/>
          <w:szCs w:val="28"/>
          <w:u w:val="single"/>
        </w:rPr>
      </w:pPr>
    </w:p>
    <w:p w:rsidR="00B730F5" w:rsidRPr="001D0CA0" w:rsidRDefault="00B730F5" w:rsidP="00B730F5">
      <w:pPr>
        <w:tabs>
          <w:tab w:val="left" w:leader="underscore" w:pos="0"/>
        </w:tabs>
        <w:snapToGrid w:val="0"/>
        <w:jc w:val="both"/>
      </w:pPr>
      <w:r w:rsidRPr="001D0CA0">
        <w:rPr>
          <w:u w:val="single"/>
        </w:rPr>
        <w:lastRenderedPageBreak/>
        <w:t>Примечание:</w:t>
      </w:r>
      <w:r w:rsidRPr="001D0CA0">
        <w:t xml:space="preserve"> Далее по тексту акта ссылки на закупки делаются в соответствии с нумерацией, приведенной в Таблице № 1. </w:t>
      </w:r>
    </w:p>
    <w:p w:rsidR="00B730F5" w:rsidRDefault="00B730F5" w:rsidP="00B730F5">
      <w:pPr>
        <w:autoSpaceDE w:val="0"/>
        <w:autoSpaceDN w:val="0"/>
        <w:adjustRightInd w:val="0"/>
        <w:ind w:left="567"/>
        <w:jc w:val="both"/>
      </w:pPr>
    </w:p>
    <w:p w:rsidR="00B730F5" w:rsidRDefault="00B730F5" w:rsidP="003410D9">
      <w:pPr>
        <w:numPr>
          <w:ilvl w:val="0"/>
          <w:numId w:val="5"/>
        </w:numPr>
        <w:tabs>
          <w:tab w:val="left" w:leader="underscore" w:pos="0"/>
          <w:tab w:val="left" w:pos="993"/>
        </w:tabs>
        <w:snapToGrid w:val="0"/>
        <w:ind w:left="0" w:firstLine="567"/>
        <w:jc w:val="both"/>
        <w:rPr>
          <w:b/>
        </w:rPr>
      </w:pPr>
      <w:r>
        <w:rPr>
          <w:b/>
        </w:rPr>
        <w:t>Нарушения законодательства о контрактной системе в сфере закупок, допущенные Заказчиком при утверждении документаций о закупках</w:t>
      </w:r>
    </w:p>
    <w:p w:rsidR="00B730F5" w:rsidRDefault="00B730F5" w:rsidP="00B730F5">
      <w:pPr>
        <w:tabs>
          <w:tab w:val="left" w:leader="underscore" w:pos="0"/>
          <w:tab w:val="left" w:pos="993"/>
        </w:tabs>
        <w:snapToGrid w:val="0"/>
        <w:jc w:val="both"/>
        <w:rPr>
          <w:b/>
        </w:rPr>
      </w:pPr>
    </w:p>
    <w:p w:rsidR="00B730F5" w:rsidRDefault="00B730F5" w:rsidP="003410D9">
      <w:pPr>
        <w:numPr>
          <w:ilvl w:val="1"/>
          <w:numId w:val="5"/>
        </w:numPr>
        <w:tabs>
          <w:tab w:val="left" w:leader="underscore" w:pos="0"/>
          <w:tab w:val="left" w:pos="993"/>
        </w:tabs>
        <w:snapToGrid w:val="0"/>
        <w:ind w:left="0" w:firstLine="567"/>
        <w:jc w:val="both"/>
        <w:rPr>
          <w:b/>
        </w:rPr>
      </w:pPr>
      <w:r>
        <w:rPr>
          <w:b/>
        </w:rPr>
        <w:t>Нарушения законодательства о контрактной системе в сфере закупок, допущенные Заказчиком при утверждении документаций об электронных аукционах, рассмотрении первых, вторых частей заявок Единой комиссией и заключении муниципальных контрактов.</w:t>
      </w:r>
    </w:p>
    <w:p w:rsidR="00B730F5" w:rsidRDefault="00B730F5" w:rsidP="00B730F5">
      <w:pPr>
        <w:pStyle w:val="ConsPlusNormal"/>
        <w:ind w:firstLine="540"/>
        <w:jc w:val="both"/>
        <w:rPr>
          <w:rFonts w:ascii="Times New Roman" w:hAnsi="Times New Roman" w:cs="Times New Roman"/>
          <w:sz w:val="24"/>
          <w:szCs w:val="24"/>
        </w:rPr>
      </w:pPr>
      <w:r>
        <w:rPr>
          <w:b/>
        </w:rPr>
        <w:t xml:space="preserve"> </w:t>
      </w:r>
      <w:r>
        <w:rPr>
          <w:b/>
        </w:rPr>
        <w:tab/>
      </w:r>
      <w:r w:rsidRPr="00D75361">
        <w:rPr>
          <w:rFonts w:ascii="Times New Roman" w:hAnsi="Times New Roman" w:cs="Times New Roman"/>
          <w:sz w:val="24"/>
          <w:szCs w:val="24"/>
        </w:rPr>
        <w:t>1.1.1 В соответствии  с</w:t>
      </w:r>
      <w:r w:rsidR="00017ECC">
        <w:rPr>
          <w:rFonts w:ascii="Times New Roman" w:hAnsi="Times New Roman" w:cs="Times New Roman"/>
          <w:sz w:val="24"/>
          <w:szCs w:val="24"/>
        </w:rPr>
        <w:t>о</w:t>
      </w:r>
      <w:r w:rsidRPr="00D75361">
        <w:rPr>
          <w:rFonts w:ascii="Times New Roman" w:hAnsi="Times New Roman" w:cs="Times New Roman"/>
          <w:sz w:val="24"/>
          <w:szCs w:val="24"/>
        </w:rPr>
        <w:t xml:space="preserve"> ст. 3</w:t>
      </w:r>
      <w:r w:rsidR="00017ECC">
        <w:rPr>
          <w:rFonts w:ascii="Times New Roman" w:hAnsi="Times New Roman" w:cs="Times New Roman"/>
          <w:sz w:val="24"/>
          <w:szCs w:val="24"/>
        </w:rPr>
        <w:t>1</w:t>
      </w:r>
      <w:r w:rsidRPr="00D75361">
        <w:rPr>
          <w:rFonts w:ascii="Times New Roman" w:hAnsi="Times New Roman" w:cs="Times New Roman"/>
          <w:sz w:val="24"/>
          <w:szCs w:val="24"/>
        </w:rPr>
        <w:t xml:space="preserve"> Закона № 44-ФЗ</w:t>
      </w:r>
      <w:r>
        <w:t xml:space="preserve"> </w:t>
      </w:r>
      <w:r w:rsidR="00017ECC" w:rsidRPr="00017ECC">
        <w:rPr>
          <w:rFonts w:ascii="Times New Roman" w:hAnsi="Times New Roman" w:cs="Times New Roman"/>
          <w:sz w:val="24"/>
          <w:szCs w:val="24"/>
        </w:rPr>
        <w:t>при</w:t>
      </w:r>
      <w:r w:rsidR="00017ECC">
        <w:rPr>
          <w:rFonts w:ascii="Times New Roman" w:hAnsi="Times New Roman" w:cs="Times New Roman"/>
          <w:sz w:val="24"/>
          <w:szCs w:val="24"/>
        </w:rPr>
        <w:t xml:space="preserve"> осуществлении закупки </w:t>
      </w:r>
      <w:r w:rsidR="00017ECC" w:rsidRPr="00017ECC">
        <w:rPr>
          <w:rFonts w:ascii="Times New Roman" w:hAnsi="Times New Roman" w:cs="Times New Roman"/>
          <w:sz w:val="24"/>
          <w:szCs w:val="24"/>
        </w:rPr>
        <w:t xml:space="preserve"> </w:t>
      </w:r>
      <w:r>
        <w:t xml:space="preserve"> </w:t>
      </w:r>
      <w:r w:rsidR="00017ECC">
        <w:t>з</w:t>
      </w:r>
      <w:r w:rsidRPr="00D75361">
        <w:rPr>
          <w:rFonts w:ascii="Times New Roman" w:hAnsi="Times New Roman" w:cs="Times New Roman"/>
          <w:sz w:val="24"/>
          <w:szCs w:val="24"/>
        </w:rPr>
        <w:t xml:space="preserve">аказчик </w:t>
      </w:r>
      <w:r w:rsidR="00017ECC">
        <w:rPr>
          <w:rFonts w:ascii="Times New Roman" w:hAnsi="Times New Roman" w:cs="Times New Roman"/>
          <w:sz w:val="24"/>
          <w:szCs w:val="24"/>
        </w:rPr>
        <w:t xml:space="preserve">устанавливает единые требования к участникам закупки. </w:t>
      </w:r>
    </w:p>
    <w:p w:rsidR="00017ECC" w:rsidRDefault="00017ECC" w:rsidP="00017EC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части 1 статьи 31 Закона № 44-ФЗ установлен перечень обязательных требований к участникам закупки, в том числе пунктом 10 предусмотрено требование – участник закупки не является оффшорной компанией.</w:t>
      </w:r>
    </w:p>
    <w:p w:rsidR="00017ECC" w:rsidRPr="00D75361" w:rsidRDefault="00606FCC" w:rsidP="00017EC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нарушение ч. 1 ст. 31 Закона № 44-ФЗ в документации о проведении электронного аукциона №№ 10, 11</w:t>
      </w:r>
      <w:r w:rsidR="009F6958">
        <w:rPr>
          <w:rFonts w:ascii="Times New Roman" w:hAnsi="Times New Roman" w:cs="Times New Roman"/>
          <w:sz w:val="24"/>
          <w:szCs w:val="24"/>
        </w:rPr>
        <w:t xml:space="preserve"> (Таблица 1)</w:t>
      </w:r>
      <w:r>
        <w:rPr>
          <w:rFonts w:ascii="Times New Roman" w:hAnsi="Times New Roman" w:cs="Times New Roman"/>
          <w:sz w:val="24"/>
          <w:szCs w:val="24"/>
        </w:rPr>
        <w:t>, размещенных на официальном сайте, Заказчиком не установлено предусмотренное пунктом 10 части 1 статьи 31 закона № 44-ФЗ требование к участнику закупки о том, что участник закупки не является оф</w:t>
      </w:r>
      <w:r w:rsidR="00A816B0">
        <w:rPr>
          <w:rFonts w:ascii="Times New Roman" w:hAnsi="Times New Roman" w:cs="Times New Roman"/>
          <w:sz w:val="24"/>
          <w:szCs w:val="24"/>
        </w:rPr>
        <w:t>ф</w:t>
      </w:r>
      <w:r>
        <w:rPr>
          <w:rFonts w:ascii="Times New Roman" w:hAnsi="Times New Roman" w:cs="Times New Roman"/>
          <w:sz w:val="24"/>
          <w:szCs w:val="24"/>
        </w:rPr>
        <w:t xml:space="preserve">шорной компанией. </w:t>
      </w:r>
    </w:p>
    <w:p w:rsidR="00B730F5" w:rsidRPr="00D75361" w:rsidRDefault="00B730F5" w:rsidP="00B730F5">
      <w:pPr>
        <w:autoSpaceDE w:val="0"/>
        <w:autoSpaceDN w:val="0"/>
        <w:adjustRightInd w:val="0"/>
        <w:ind w:firstLine="540"/>
        <w:jc w:val="both"/>
      </w:pPr>
    </w:p>
    <w:p w:rsidR="00CD48F3" w:rsidRDefault="00B730F5" w:rsidP="00CD48F3">
      <w:pPr>
        <w:tabs>
          <w:tab w:val="left" w:leader="underscore" w:pos="0"/>
        </w:tabs>
        <w:snapToGrid w:val="0"/>
        <w:jc w:val="center"/>
        <w:rPr>
          <w:b/>
        </w:rPr>
      </w:pPr>
      <w:r w:rsidRPr="003D1CD9">
        <w:rPr>
          <w:b/>
        </w:rPr>
        <w:t>2.</w:t>
      </w:r>
      <w:r>
        <w:t xml:space="preserve"> </w:t>
      </w:r>
      <w:r w:rsidRPr="003D1CD9">
        <w:rPr>
          <w:b/>
        </w:rPr>
        <w:t xml:space="preserve">Нарушения при осуществлении закупок у единственного поставщика (подрядчика, исполнителя) на основании пунктов 1, 8 части 1 статьи 93 Закона </w:t>
      </w:r>
    </w:p>
    <w:p w:rsidR="00B730F5" w:rsidRPr="003D1CD9" w:rsidRDefault="00B730F5" w:rsidP="00CD48F3">
      <w:pPr>
        <w:tabs>
          <w:tab w:val="left" w:leader="underscore" w:pos="0"/>
        </w:tabs>
        <w:snapToGrid w:val="0"/>
        <w:jc w:val="center"/>
        <w:rPr>
          <w:b/>
        </w:rPr>
      </w:pPr>
      <w:r w:rsidRPr="003D1CD9">
        <w:rPr>
          <w:b/>
        </w:rPr>
        <w:t>№ 44-ФЗ.</w:t>
      </w:r>
    </w:p>
    <w:p w:rsidR="00B730F5" w:rsidRPr="00BC789E" w:rsidRDefault="00B730F5" w:rsidP="00B730F5">
      <w:pPr>
        <w:ind w:firstLine="709"/>
        <w:jc w:val="both"/>
      </w:pPr>
      <w:r>
        <w:rPr>
          <w:b/>
        </w:rPr>
        <w:t>2.</w:t>
      </w:r>
      <w:r w:rsidRPr="00BC789E">
        <w:rPr>
          <w:b/>
        </w:rPr>
        <w:t>1</w:t>
      </w:r>
      <w:r w:rsidRPr="00BC789E">
        <w:t xml:space="preserve"> В соответствии с ч. 2 ст. 93 Закона № 44-ФЗ при осуществлении закупки у единственного поставщика (подрядчика, исполнителя) в случаях, предусмотренных, в том числе п. 1, 8</w:t>
      </w:r>
      <w:r w:rsidRPr="00BC789E">
        <w:rPr>
          <w:color w:val="FF0000"/>
        </w:rPr>
        <w:t xml:space="preserve"> </w:t>
      </w:r>
      <w:r w:rsidRPr="00BC789E">
        <w:t>ч. 1 ст. 93 Закона № 44-ФЗ, заказчик размещает в единой информационной системе извещение об осуществлении такой закупки (далее – извещение) не позднее, чем за пять дней до даты заключения контракта.</w:t>
      </w:r>
    </w:p>
    <w:p w:rsidR="00317430" w:rsidRDefault="00B730F5" w:rsidP="00B730F5">
      <w:pPr>
        <w:ind w:firstLine="540"/>
        <w:jc w:val="both"/>
      </w:pPr>
      <w:r w:rsidRPr="00BC789E">
        <w:t xml:space="preserve">В соответствии с ч. 1, 2 ст. 34 Закона № 44-ФЗ контракт заключается на условиях, предусмотренных извещением об осуществлении закупки.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
    <w:p w:rsidR="00BF141C" w:rsidRDefault="00103DDD" w:rsidP="00B730F5">
      <w:pPr>
        <w:ind w:firstLine="540"/>
        <w:jc w:val="both"/>
      </w:pPr>
      <w:r>
        <w:t xml:space="preserve">В ходе проверки установлено: </w:t>
      </w:r>
      <w:r w:rsidR="00BF141C">
        <w:t xml:space="preserve">В контрактах на поставку тепловой энергии </w:t>
      </w:r>
      <w:r>
        <w:t xml:space="preserve"> </w:t>
      </w:r>
      <w:r w:rsidR="00E33C87">
        <w:t>(</w:t>
      </w:r>
      <w:r>
        <w:t>закупк</w:t>
      </w:r>
      <w:r w:rsidR="00BF141C">
        <w:t>и</w:t>
      </w:r>
      <w:r>
        <w:t xml:space="preserve"> №  </w:t>
      </w:r>
      <w:r w:rsidR="00943107">
        <w:t>19, 23</w:t>
      </w:r>
      <w:r w:rsidR="00E33C87">
        <w:t>)</w:t>
      </w:r>
      <w:r w:rsidR="00943107">
        <w:t xml:space="preserve"> </w:t>
      </w:r>
      <w:r w:rsidR="00BF141C">
        <w:t>не указано, что цена контракта является твердой и определяется на весь срок исполнения контракта, что нарушает ч. 2 ст. 34 Закона № 44-ФЗ.</w:t>
      </w:r>
    </w:p>
    <w:p w:rsidR="00761570" w:rsidRDefault="00BF141C" w:rsidP="00B730F5">
      <w:pPr>
        <w:ind w:firstLine="540"/>
        <w:jc w:val="both"/>
      </w:pPr>
      <w:r>
        <w:t xml:space="preserve"> </w:t>
      </w:r>
      <w:r w:rsidRPr="00BF141C">
        <w:rPr>
          <w:b/>
        </w:rPr>
        <w:t>2.2</w:t>
      </w:r>
      <w:r w:rsidR="00943107" w:rsidRPr="00BF141C">
        <w:rPr>
          <w:b/>
        </w:rPr>
        <w:t xml:space="preserve">  </w:t>
      </w:r>
      <w:r w:rsidRPr="00BF141C">
        <w:t xml:space="preserve">При </w:t>
      </w:r>
      <w:r w:rsidR="00E33C87">
        <w:t>заключении контрактов на поставку тепловой энергии (закупки № 19, 23</w:t>
      </w:r>
      <w:r w:rsidR="00BB42B5">
        <w:t>), на поставку электроэнергии (закупка № 25</w:t>
      </w:r>
      <w:r w:rsidR="00E33C87">
        <w:t>) не указана</w:t>
      </w:r>
      <w:r w:rsidR="00BB42B5">
        <w:t xml:space="preserve"> цена контракта. Цена является существенным условием муниципального контракта. В соответствии с ч. 2 ст. 93 Закона № 44-ФЗ </w:t>
      </w:r>
      <w:r w:rsidR="00761570">
        <w:t>корреспондирующий к п. 2 ст. 42 Закона № 44-ФЗ цена должна быть указана в извещении об осуществлении закупки и, соответственно, должна быть установлена в контракте.</w:t>
      </w:r>
    </w:p>
    <w:p w:rsidR="00317430" w:rsidRPr="00BF141C" w:rsidRDefault="00BB42B5" w:rsidP="00B730F5">
      <w:pPr>
        <w:ind w:firstLine="540"/>
        <w:jc w:val="both"/>
        <w:rPr>
          <w:b/>
        </w:rPr>
      </w:pPr>
      <w:r>
        <w:t xml:space="preserve"> </w:t>
      </w:r>
      <w:r w:rsidR="00E33C87">
        <w:t xml:space="preserve"> </w:t>
      </w:r>
    </w:p>
    <w:p w:rsidR="00B730F5" w:rsidRPr="003D1CD9" w:rsidRDefault="00B730F5" w:rsidP="00140D70">
      <w:pPr>
        <w:ind w:firstLine="540"/>
        <w:jc w:val="center"/>
        <w:rPr>
          <w:b/>
        </w:rPr>
      </w:pPr>
      <w:r w:rsidRPr="003D1CD9">
        <w:rPr>
          <w:b/>
        </w:rPr>
        <w:t>3. Нарушения при направлении информации в реестр контрактов.</w:t>
      </w:r>
    </w:p>
    <w:p w:rsidR="00B730F5" w:rsidRDefault="00B730F5" w:rsidP="00B730F5">
      <w:pPr>
        <w:ind w:firstLine="709"/>
        <w:jc w:val="both"/>
        <w:rPr>
          <w:b/>
          <w:sz w:val="28"/>
          <w:szCs w:val="28"/>
        </w:rPr>
      </w:pPr>
    </w:p>
    <w:p w:rsidR="00B730F5" w:rsidRDefault="00B730F5" w:rsidP="00B730F5">
      <w:pPr>
        <w:ind w:firstLine="709"/>
        <w:jc w:val="both"/>
      </w:pPr>
      <w:r w:rsidRPr="003D1CD9">
        <w:rPr>
          <w:b/>
        </w:rPr>
        <w:t>3.1.</w:t>
      </w:r>
      <w:r w:rsidRPr="003D1CD9">
        <w:t xml:space="preserve"> В соответствии с ч. 3 ст. 103 Закона № 44-ФЗ в течение трех рабочих дней с даты заключения контракта заказчик направляет указанную в </w:t>
      </w:r>
      <w:hyperlink r:id="rId9" w:history="1">
        <w:r w:rsidRPr="003D1CD9">
          <w:t>п. 1</w:t>
        </w:r>
      </w:hyperlink>
      <w:r w:rsidRPr="003D1CD9">
        <w:t xml:space="preserve"> - </w:t>
      </w:r>
      <w:hyperlink r:id="rId10" w:history="1">
        <w:r w:rsidRPr="003D1CD9">
          <w:t>7</w:t>
        </w:r>
      </w:hyperlink>
      <w:r w:rsidRPr="003D1CD9">
        <w:t xml:space="preserve">, </w:t>
      </w:r>
      <w:hyperlink r:id="rId11" w:history="1">
        <w:r w:rsidRPr="003D1CD9">
          <w:t>9</w:t>
        </w:r>
      </w:hyperlink>
      <w:r w:rsidRPr="003D1CD9">
        <w:t xml:space="preserve">, </w:t>
      </w:r>
      <w:hyperlink r:id="rId12" w:history="1">
        <w:r w:rsidRPr="003D1CD9">
          <w:t>12</w:t>
        </w:r>
      </w:hyperlink>
      <w:r w:rsidRPr="003D1CD9">
        <w:t xml:space="preserve"> и </w:t>
      </w:r>
      <w:hyperlink r:id="rId13" w:history="1">
        <w:r w:rsidRPr="003D1CD9">
          <w:t>14 ч. 2</w:t>
        </w:r>
      </w:hyperlink>
      <w:r w:rsidRPr="003D1CD9">
        <w:t xml:space="preserve"> ст. 103 информацию в федеральный </w:t>
      </w:r>
      <w:hyperlink r:id="rId14" w:history="1">
        <w:r w:rsidRPr="003D1CD9">
          <w:t>орган</w:t>
        </w:r>
      </w:hyperlink>
      <w:r w:rsidRPr="003D1CD9">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реестр контрактов). В случае, если </w:t>
      </w:r>
      <w:r w:rsidRPr="003D1CD9">
        <w:lastRenderedPageBreak/>
        <w:t xml:space="preserve">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п. 8, 10, 11 и 13 ч. 2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103DDD" w:rsidRPr="0004724D" w:rsidRDefault="00103DDD" w:rsidP="00103DDD">
      <w:pPr>
        <w:autoSpaceDE w:val="0"/>
        <w:autoSpaceDN w:val="0"/>
        <w:adjustRightInd w:val="0"/>
        <w:ind w:firstLine="540"/>
        <w:jc w:val="both"/>
      </w:pPr>
      <w:r w:rsidRPr="0004724D">
        <w:rPr>
          <w:lang w:eastAsia="en-US"/>
        </w:rPr>
        <w:t xml:space="preserve">В нарушение </w:t>
      </w:r>
      <w:r>
        <w:rPr>
          <w:lang w:eastAsia="en-US"/>
        </w:rPr>
        <w:t xml:space="preserve">ч. 3 </w:t>
      </w:r>
      <w:r w:rsidRPr="0004724D">
        <w:rPr>
          <w:lang w:eastAsia="en-US"/>
        </w:rPr>
        <w:t xml:space="preserve">ст. 103 Закона </w:t>
      </w:r>
      <w:r>
        <w:rPr>
          <w:lang w:eastAsia="en-US"/>
        </w:rPr>
        <w:t>№ 44-ФЗ</w:t>
      </w:r>
      <w:r w:rsidRPr="0004724D">
        <w:rPr>
          <w:lang w:eastAsia="en-US"/>
        </w:rPr>
        <w:t xml:space="preserve">, Субъектом контроля </w:t>
      </w:r>
      <w:r>
        <w:rPr>
          <w:lang w:eastAsia="en-US"/>
        </w:rPr>
        <w:t xml:space="preserve">информации о заключении контрактов </w:t>
      </w:r>
      <w:r w:rsidRPr="00BC789E">
        <w:t>№</w:t>
      </w:r>
      <w:r>
        <w:t>№</w:t>
      </w:r>
      <w:r w:rsidRPr="00BC789E">
        <w:t xml:space="preserve"> </w:t>
      </w:r>
      <w:r>
        <w:t>17</w:t>
      </w:r>
      <w:r w:rsidRPr="00BC789E">
        <w:t>,</w:t>
      </w:r>
      <w:r>
        <w:t xml:space="preserve"> 18, 19</w:t>
      </w:r>
      <w:r w:rsidRPr="00BC789E">
        <w:t xml:space="preserve"> </w:t>
      </w:r>
      <w:r>
        <w:t xml:space="preserve">(Таблица 1) </w:t>
      </w:r>
      <w:r w:rsidRPr="00BC789E">
        <w:t xml:space="preserve">у единственного исполнителя на основании </w:t>
      </w:r>
      <w:r>
        <w:t xml:space="preserve">п. 1, </w:t>
      </w:r>
      <w:r w:rsidRPr="00BC789E">
        <w:t>п. 8 ч. 1 ст. 93 Закона №</w:t>
      </w:r>
      <w:r>
        <w:t xml:space="preserve"> </w:t>
      </w:r>
      <w:r w:rsidRPr="00BC789E">
        <w:t xml:space="preserve">44-ФЗ </w:t>
      </w:r>
      <w:r w:rsidRPr="0004724D">
        <w:rPr>
          <w:lang w:eastAsia="en-US"/>
        </w:rPr>
        <w:t xml:space="preserve">внесена </w:t>
      </w:r>
      <w:r>
        <w:rPr>
          <w:lang w:eastAsia="en-US"/>
        </w:rPr>
        <w:t xml:space="preserve">с нарушением установленных законом сроков. </w:t>
      </w:r>
    </w:p>
    <w:p w:rsidR="00B730F5" w:rsidRPr="003D1CD9" w:rsidRDefault="00B730F5" w:rsidP="00B730F5">
      <w:pPr>
        <w:ind w:firstLine="709"/>
        <w:jc w:val="both"/>
      </w:pPr>
      <w:r w:rsidRPr="003D1CD9">
        <w:t>В нарушение требований ч. 3 ст. 103 Закона № 44-ФЗ в реестр контрактов Заказчиком не включена информация о заключении контракт</w:t>
      </w:r>
      <w:r w:rsidR="00103DDD">
        <w:t>а</w:t>
      </w:r>
      <w:r w:rsidRPr="003D1CD9">
        <w:t xml:space="preserve"> по закупк</w:t>
      </w:r>
      <w:r w:rsidR="009F6958">
        <w:t>е</w:t>
      </w:r>
      <w:r w:rsidRPr="003D1CD9">
        <w:t xml:space="preserve"> № 20  (Таблица 1)</w:t>
      </w:r>
      <w:r w:rsidR="00103DDD">
        <w:t xml:space="preserve"> </w:t>
      </w:r>
      <w:r w:rsidRPr="003D1CD9">
        <w:t xml:space="preserve">и об </w:t>
      </w:r>
      <w:r w:rsidR="009F6958">
        <w:t>его</w:t>
      </w:r>
      <w:r w:rsidRPr="003D1CD9">
        <w:t xml:space="preserve"> исполнении. </w:t>
      </w:r>
    </w:p>
    <w:p w:rsidR="00B730F5" w:rsidRDefault="00B730F5" w:rsidP="00B730F5">
      <w:pPr>
        <w:ind w:firstLine="540"/>
        <w:jc w:val="both"/>
        <w:rPr>
          <w:lang w:eastAsia="en-US"/>
        </w:rPr>
      </w:pPr>
      <w:r>
        <w:t xml:space="preserve"> </w:t>
      </w:r>
      <w:r>
        <w:rPr>
          <w:b/>
        </w:rPr>
        <w:t xml:space="preserve">                                                 </w:t>
      </w:r>
      <w:r w:rsidRPr="002A4144">
        <w:rPr>
          <w:b/>
          <w:color w:val="000000"/>
        </w:rPr>
        <w:t xml:space="preserve">  </w:t>
      </w:r>
      <w:r>
        <w:rPr>
          <w:b/>
        </w:rPr>
        <w:t xml:space="preserve">                                   </w:t>
      </w:r>
    </w:p>
    <w:p w:rsidR="00B730F5" w:rsidRPr="00840943" w:rsidRDefault="00B730F5" w:rsidP="00B730F5">
      <w:pPr>
        <w:autoSpaceDE w:val="0"/>
        <w:autoSpaceDN w:val="0"/>
        <w:adjustRightInd w:val="0"/>
        <w:ind w:firstLine="540"/>
        <w:jc w:val="both"/>
      </w:pPr>
      <w:r w:rsidRPr="00840943">
        <w:t xml:space="preserve">Согласно положениям </w:t>
      </w:r>
      <w:hyperlink r:id="rId15" w:history="1">
        <w:r w:rsidRPr="00840943">
          <w:rPr>
            <w:color w:val="000000"/>
          </w:rPr>
          <w:t>главы 3</w:t>
        </w:r>
      </w:hyperlink>
      <w:r w:rsidRPr="00840943">
        <w:t xml:space="preserve"> Закона </w:t>
      </w:r>
      <w:r>
        <w:t xml:space="preserve">№ </w:t>
      </w:r>
      <w:r w:rsidRPr="00840943">
        <w:t>44-ФЗ способ определения поставщика (подрядчика, исполнителя) выбирает заказчик. При этом он не вправе совершать действия, влекущие за собой необоснованное сокращение числа участников закупки (</w:t>
      </w:r>
      <w:hyperlink r:id="rId16" w:history="1">
        <w:r w:rsidRPr="00840943">
          <w:rPr>
            <w:color w:val="000000"/>
          </w:rPr>
          <w:t>часть 5 статьи 24</w:t>
        </w:r>
      </w:hyperlink>
      <w:r w:rsidRPr="00840943">
        <w:t xml:space="preserve"> Закона </w:t>
      </w:r>
      <w:r>
        <w:t>№</w:t>
      </w:r>
      <w:r w:rsidRPr="00840943">
        <w:t xml:space="preserve"> 44-ФЗ).</w:t>
      </w:r>
    </w:p>
    <w:p w:rsidR="00B730F5" w:rsidRPr="00840943" w:rsidRDefault="00B730F5" w:rsidP="00B730F5">
      <w:pPr>
        <w:autoSpaceDE w:val="0"/>
        <w:autoSpaceDN w:val="0"/>
        <w:adjustRightInd w:val="0"/>
        <w:ind w:firstLine="540"/>
        <w:jc w:val="both"/>
      </w:pPr>
      <w:r w:rsidRPr="00840943">
        <w:t xml:space="preserve">Так, в соответствии с </w:t>
      </w:r>
      <w:hyperlink r:id="rId17" w:history="1">
        <w:r w:rsidRPr="00840943">
          <w:rPr>
            <w:color w:val="000000"/>
          </w:rPr>
          <w:t>частями 1</w:t>
        </w:r>
      </w:hyperlink>
      <w:r w:rsidRPr="00840943">
        <w:rPr>
          <w:color w:val="000000"/>
        </w:rPr>
        <w:t xml:space="preserve"> и </w:t>
      </w:r>
      <w:hyperlink r:id="rId18" w:history="1">
        <w:r w:rsidRPr="00840943">
          <w:rPr>
            <w:color w:val="000000"/>
          </w:rPr>
          <w:t>2 статьи 24</w:t>
        </w:r>
      </w:hyperlink>
      <w:r w:rsidRPr="00840943">
        <w:t xml:space="preserve"> Закона </w:t>
      </w:r>
      <w:r>
        <w:t>№</w:t>
      </w:r>
      <w:r w:rsidRPr="00840943">
        <w:t xml:space="preserve">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730F5" w:rsidRPr="00840943" w:rsidRDefault="00B730F5" w:rsidP="00B730F5">
      <w:pPr>
        <w:autoSpaceDE w:val="0"/>
        <w:autoSpaceDN w:val="0"/>
        <w:adjustRightInd w:val="0"/>
        <w:ind w:firstLine="540"/>
        <w:jc w:val="both"/>
      </w:pPr>
      <w:r w:rsidRPr="00840943">
        <w:t xml:space="preserve">Перечень случаев осуществления закупки у единственного поставщика (подрядчика, исполнителя) указан в </w:t>
      </w:r>
      <w:hyperlink r:id="rId19" w:history="1">
        <w:r w:rsidRPr="00840943">
          <w:rPr>
            <w:color w:val="000000"/>
          </w:rPr>
          <w:t>части 1 статьи 93</w:t>
        </w:r>
      </w:hyperlink>
      <w:r w:rsidRPr="00840943">
        <w:t xml:space="preserve"> Закона </w:t>
      </w:r>
      <w:r>
        <w:t>№</w:t>
      </w:r>
      <w:r w:rsidRPr="00840943">
        <w:t xml:space="preserve"> 44-ФЗ.</w:t>
      </w:r>
    </w:p>
    <w:p w:rsidR="00B730F5" w:rsidRDefault="00B730F5" w:rsidP="00B730F5">
      <w:pPr>
        <w:autoSpaceDE w:val="0"/>
        <w:autoSpaceDN w:val="0"/>
        <w:adjustRightInd w:val="0"/>
        <w:ind w:firstLine="540"/>
        <w:jc w:val="both"/>
      </w:pPr>
      <w:r w:rsidRPr="00840943">
        <w:t xml:space="preserve">Согласно </w:t>
      </w:r>
      <w:hyperlink r:id="rId20" w:history="1">
        <w:r w:rsidRPr="00840943">
          <w:rPr>
            <w:color w:val="000000"/>
          </w:rPr>
          <w:t>пункту 4 части 1 статьи 93</w:t>
        </w:r>
      </w:hyperlink>
      <w:r w:rsidRPr="00840943">
        <w:rPr>
          <w:color w:val="000000"/>
        </w:rPr>
        <w:t xml:space="preserve"> </w:t>
      </w:r>
      <w:r w:rsidRPr="00840943">
        <w:t xml:space="preserve">Закона </w:t>
      </w:r>
      <w:r>
        <w:t>№</w:t>
      </w:r>
      <w:r w:rsidRPr="00840943">
        <w:t xml:space="preserve"> 44-ФЗ закупка у единственного поставщика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w:t>
      </w:r>
      <w:hyperlink r:id="rId21" w:history="1">
        <w:r w:rsidRPr="00840943">
          <w:rPr>
            <w:color w:val="000000"/>
          </w:rPr>
          <w:t>пункта</w:t>
        </w:r>
      </w:hyperlink>
      <w:r w:rsidRPr="00840943">
        <w:rPr>
          <w:color w:val="000000"/>
        </w:rPr>
        <w:t>,</w:t>
      </w:r>
      <w:r w:rsidRPr="00840943">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w:t>
      </w:r>
      <w:hyperlink r:id="rId22" w:history="1">
        <w:r w:rsidRPr="00840943">
          <w:rPr>
            <w:color w:val="000000"/>
          </w:rPr>
          <w:t>пункта</w:t>
        </w:r>
      </w:hyperlink>
      <w:r w:rsidRPr="00840943">
        <w:rPr>
          <w:color w:val="000000"/>
        </w:rPr>
        <w:t>,</w:t>
      </w:r>
      <w:r w:rsidRPr="00840943">
        <w:t xml:space="preserve"> не применяются в отношении закупок, осуществляемых заказчиками для обеспечения муниципальных нужд сельских поселений.</w:t>
      </w:r>
    </w:p>
    <w:p w:rsidR="00B730F5" w:rsidRDefault="00B730F5" w:rsidP="00B730F5">
      <w:pPr>
        <w:autoSpaceDE w:val="0"/>
        <w:autoSpaceDN w:val="0"/>
        <w:adjustRightInd w:val="0"/>
        <w:ind w:firstLine="540"/>
        <w:jc w:val="both"/>
      </w:pPr>
      <w:r>
        <w:t xml:space="preserve">В соответствии с п. 5 ч. 1 ст. 93 Закона № 44-ФЗ закупка у единственного поставщика (подрядчика, исполнителя) может осуществляться  заказчиком в случае закупки товаров, работ или услуг на сумму, не превышающую четырехсот тысяч рублей.  </w:t>
      </w:r>
      <w:r w:rsidRPr="00840943">
        <w:t xml:space="preserve">При этом годовой объем закупок, которые заказчик вправе осуществить на основании настоящего </w:t>
      </w:r>
      <w:hyperlink r:id="rId23" w:history="1">
        <w:r w:rsidRPr="00840943">
          <w:rPr>
            <w:color w:val="000000"/>
          </w:rPr>
          <w:t>пункта</w:t>
        </w:r>
      </w:hyperlink>
      <w:r w:rsidRPr="00840943">
        <w:rPr>
          <w:color w:val="000000"/>
        </w:rPr>
        <w:t>,</w:t>
      </w:r>
      <w:r w:rsidRPr="00840943">
        <w:t xml:space="preserve"> не превыша</w:t>
      </w:r>
      <w:r>
        <w:t>е</w:t>
      </w:r>
      <w:r w:rsidRPr="00840943">
        <w:t>т</w:t>
      </w:r>
      <w:r>
        <w:t xml:space="preserve">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r w:rsidRPr="00840943">
        <w:t xml:space="preserve"> </w:t>
      </w:r>
    </w:p>
    <w:p w:rsidR="00B730F5" w:rsidRPr="00840943" w:rsidRDefault="00B730F5" w:rsidP="00B730F5">
      <w:pPr>
        <w:autoSpaceDE w:val="0"/>
        <w:autoSpaceDN w:val="0"/>
        <w:adjustRightInd w:val="0"/>
        <w:ind w:firstLine="540"/>
        <w:jc w:val="both"/>
      </w:pPr>
      <w:r>
        <w:t xml:space="preserve">  </w:t>
      </w:r>
      <w:r w:rsidRPr="00840943">
        <w:t xml:space="preserve">Таким образом, заказчик вправе осуществлять все закупки у единственного поставщика (подрядчика, исполнителя) в соответствии с </w:t>
      </w:r>
      <w:hyperlink r:id="rId24" w:history="1">
        <w:r w:rsidRPr="00840943">
          <w:rPr>
            <w:color w:val="000000"/>
          </w:rPr>
          <w:t>пункт</w:t>
        </w:r>
        <w:r>
          <w:rPr>
            <w:color w:val="000000"/>
          </w:rPr>
          <w:t>ами</w:t>
        </w:r>
        <w:r w:rsidRPr="00840943">
          <w:rPr>
            <w:color w:val="000000"/>
          </w:rPr>
          <w:t xml:space="preserve"> 4</w:t>
        </w:r>
      </w:hyperlink>
      <w:r w:rsidRPr="00840943">
        <w:rPr>
          <w:color w:val="000000"/>
        </w:rPr>
        <w:t xml:space="preserve"> </w:t>
      </w:r>
      <w:r>
        <w:rPr>
          <w:color w:val="000000"/>
        </w:rPr>
        <w:t>и 5 части 1 статьи 93</w:t>
      </w:r>
      <w:r w:rsidRPr="00840943">
        <w:t xml:space="preserve"> Закона </w:t>
      </w:r>
      <w:r>
        <w:t xml:space="preserve">№ </w:t>
      </w:r>
      <w:r w:rsidRPr="00840943">
        <w:t xml:space="preserve">44-ФЗ в случае соблюдения ограничений для осуществления таких закупок, предусмотренных </w:t>
      </w:r>
      <w:hyperlink r:id="rId25" w:history="1">
        <w:r w:rsidRPr="00840943">
          <w:rPr>
            <w:color w:val="000000"/>
          </w:rPr>
          <w:t>Законом</w:t>
        </w:r>
      </w:hyperlink>
      <w:r w:rsidRPr="00840943">
        <w:rPr>
          <w:color w:val="000000"/>
        </w:rPr>
        <w:t xml:space="preserve"> </w:t>
      </w:r>
      <w:r>
        <w:rPr>
          <w:color w:val="000000"/>
        </w:rPr>
        <w:t>№</w:t>
      </w:r>
      <w:r w:rsidRPr="00840943">
        <w:t xml:space="preserve"> 44-ФЗ.</w:t>
      </w:r>
    </w:p>
    <w:p w:rsidR="00B730F5" w:rsidRDefault="00B730F5" w:rsidP="00B730F5">
      <w:pPr>
        <w:autoSpaceDE w:val="0"/>
        <w:autoSpaceDN w:val="0"/>
        <w:adjustRightInd w:val="0"/>
        <w:jc w:val="both"/>
        <w:rPr>
          <w:color w:val="000000"/>
        </w:rPr>
      </w:pPr>
      <w:r>
        <w:rPr>
          <w:color w:val="000000"/>
        </w:rPr>
        <w:tab/>
        <w:t>В ходе проведения плановой проверки, установлено, что Субъект контроля соблюдает ограничения  осуществления закупок в соответствии с положениями п. 4 и п. 5  ч. 1 ст. 93 Закона № 44-ФЗ.</w:t>
      </w:r>
    </w:p>
    <w:p w:rsidR="00854293" w:rsidRDefault="00854293" w:rsidP="00B730F5">
      <w:pPr>
        <w:autoSpaceDE w:val="0"/>
        <w:autoSpaceDN w:val="0"/>
        <w:adjustRightInd w:val="0"/>
        <w:jc w:val="both"/>
        <w:rPr>
          <w:color w:val="000000"/>
        </w:rPr>
      </w:pPr>
    </w:p>
    <w:p w:rsidR="00854293" w:rsidRDefault="00854293" w:rsidP="00B730F5">
      <w:pPr>
        <w:autoSpaceDE w:val="0"/>
        <w:autoSpaceDN w:val="0"/>
        <w:adjustRightInd w:val="0"/>
        <w:jc w:val="both"/>
        <w:rPr>
          <w:color w:val="000000"/>
        </w:rPr>
      </w:pPr>
    </w:p>
    <w:p w:rsidR="00854293" w:rsidRDefault="00854293" w:rsidP="00B730F5">
      <w:pPr>
        <w:autoSpaceDE w:val="0"/>
        <w:autoSpaceDN w:val="0"/>
        <w:adjustRightInd w:val="0"/>
        <w:jc w:val="both"/>
        <w:rPr>
          <w:color w:val="000000"/>
        </w:rPr>
      </w:pPr>
    </w:p>
    <w:p w:rsidR="00854293" w:rsidRDefault="00854293" w:rsidP="00B730F5">
      <w:pPr>
        <w:autoSpaceDE w:val="0"/>
        <w:autoSpaceDN w:val="0"/>
        <w:adjustRightInd w:val="0"/>
        <w:jc w:val="both"/>
        <w:rPr>
          <w:b/>
          <w:lang w:eastAsia="en-US"/>
        </w:rPr>
      </w:pPr>
    </w:p>
    <w:p w:rsidR="0082716F" w:rsidRDefault="0082716F" w:rsidP="00761570">
      <w:pPr>
        <w:ind w:firstLine="709"/>
        <w:jc w:val="both"/>
      </w:pPr>
      <w:r>
        <w:tab/>
      </w:r>
    </w:p>
    <w:p w:rsidR="0082716F" w:rsidRPr="00761570" w:rsidRDefault="0082716F" w:rsidP="0082716F">
      <w:pPr>
        <w:jc w:val="center"/>
        <w:rPr>
          <w:b/>
          <w:color w:val="FF0000"/>
        </w:rPr>
      </w:pPr>
      <w:r w:rsidRPr="00761570">
        <w:rPr>
          <w:b/>
        </w:rPr>
        <w:t>Выводы и предложения по результатам контроля:</w:t>
      </w:r>
    </w:p>
    <w:p w:rsidR="0082716F" w:rsidRDefault="0082716F" w:rsidP="0082716F">
      <w:pPr>
        <w:pStyle w:val="ConsPlusNormal"/>
        <w:tabs>
          <w:tab w:val="left" w:pos="6522"/>
        </w:tabs>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82716F" w:rsidRPr="00A816B0" w:rsidRDefault="00A816B0" w:rsidP="00A816B0">
      <w:pPr>
        <w:pStyle w:val="ConsPlusNormal"/>
        <w:widowControl/>
        <w:tabs>
          <w:tab w:val="left" w:pos="426"/>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61570">
        <w:rPr>
          <w:rFonts w:ascii="Times New Roman" w:hAnsi="Times New Roman" w:cs="Times New Roman"/>
          <w:color w:val="000000"/>
          <w:sz w:val="24"/>
          <w:szCs w:val="24"/>
        </w:rPr>
        <w:t xml:space="preserve">По итогам проведения плановой проверки соблюдения МКОУ СОШ п. Пяльма Пудожского района </w:t>
      </w:r>
      <w:r w:rsidR="0082716F">
        <w:rPr>
          <w:rFonts w:ascii="Times New Roman" w:hAnsi="Times New Roman" w:cs="Times New Roman"/>
          <w:color w:val="000000"/>
          <w:sz w:val="24"/>
          <w:szCs w:val="24"/>
        </w:rPr>
        <w:t xml:space="preserve">требований </w:t>
      </w:r>
      <w:r w:rsidR="0082716F">
        <w:rPr>
          <w:rFonts w:ascii="Times New Roman" w:hAnsi="Times New Roman" w:cs="Times New Roman"/>
          <w:color w:val="000000"/>
          <w:spacing w:val="-3"/>
          <w:sz w:val="24"/>
          <w:szCs w:val="24"/>
        </w:rPr>
        <w:t xml:space="preserve">законодательства Российской Федерации </w:t>
      </w:r>
      <w:r w:rsidR="00761570">
        <w:rPr>
          <w:rFonts w:ascii="Times New Roman" w:hAnsi="Times New Roman" w:cs="Times New Roman"/>
          <w:color w:val="000000"/>
          <w:spacing w:val="-3"/>
          <w:sz w:val="24"/>
          <w:szCs w:val="24"/>
        </w:rPr>
        <w:t xml:space="preserve">и иных нормативных правовых актов Российской Федерации </w:t>
      </w:r>
      <w:r w:rsidR="0082716F">
        <w:rPr>
          <w:rFonts w:ascii="Times New Roman" w:hAnsi="Times New Roman" w:cs="Times New Roman"/>
          <w:color w:val="000000"/>
          <w:spacing w:val="-3"/>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spacing w:val="-3"/>
          <w:sz w:val="24"/>
          <w:szCs w:val="24"/>
        </w:rPr>
        <w:t xml:space="preserve"> уполномоченный на проведения проверки, пришел к следующим выводам:</w:t>
      </w:r>
    </w:p>
    <w:p w:rsidR="00A816B0" w:rsidRDefault="00A816B0" w:rsidP="003410D9">
      <w:pPr>
        <w:pStyle w:val="ConsPlusNormal"/>
        <w:widowControl/>
        <w:numPr>
          <w:ilvl w:val="0"/>
          <w:numId w:val="1"/>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осуществлении в проверяемый период закупок для обеспечения нужд МКОУ СОШ п. Пяльма Пудожского района выявлены нарушения законодательства Российской Федерации и иных нормативных правовых актов о контрактной системе в сфере закупок товаров, работ, услуг, в частности требований  статей </w:t>
      </w:r>
      <w:r w:rsidR="00863887">
        <w:rPr>
          <w:rFonts w:ascii="Times New Roman" w:hAnsi="Times New Roman" w:cs="Times New Roman"/>
          <w:color w:val="000000"/>
          <w:sz w:val="24"/>
          <w:szCs w:val="24"/>
        </w:rPr>
        <w:t>31, 34, 42, 93, 103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2716F" w:rsidRDefault="0082716F" w:rsidP="001370F7">
      <w:pPr>
        <w:pStyle w:val="ConsPlusNormal"/>
        <w:widowControl/>
        <w:numPr>
          <w:ilvl w:val="0"/>
          <w:numId w:val="1"/>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 акта </w:t>
      </w:r>
      <w:r w:rsidR="001370F7">
        <w:rPr>
          <w:rFonts w:ascii="Times New Roman" w:hAnsi="Times New Roman" w:cs="Times New Roman"/>
          <w:color w:val="000000"/>
          <w:sz w:val="24"/>
          <w:szCs w:val="24"/>
        </w:rPr>
        <w:t xml:space="preserve">плановой </w:t>
      </w:r>
      <w:r>
        <w:rPr>
          <w:rFonts w:ascii="Times New Roman" w:hAnsi="Times New Roman" w:cs="Times New Roman"/>
          <w:color w:val="000000"/>
          <w:sz w:val="24"/>
          <w:szCs w:val="24"/>
        </w:rPr>
        <w:t xml:space="preserve">проверки направить </w:t>
      </w:r>
      <w:r w:rsidR="00DC6D51">
        <w:rPr>
          <w:rFonts w:ascii="Times New Roman" w:hAnsi="Times New Roman" w:cs="Times New Roman"/>
          <w:color w:val="000000"/>
          <w:sz w:val="24"/>
          <w:szCs w:val="24"/>
        </w:rPr>
        <w:t xml:space="preserve">Субъекту контроля, </w:t>
      </w:r>
      <w:r>
        <w:rPr>
          <w:rFonts w:ascii="Times New Roman" w:hAnsi="Times New Roman" w:cs="Times New Roman"/>
          <w:color w:val="000000"/>
          <w:sz w:val="24"/>
          <w:szCs w:val="24"/>
        </w:rPr>
        <w:t>в орган, уполномоченный на осуществления контроля за соблюдением законодательства Российской Федерации и иных нормативных правовых актов о контрактной системе в с</w:t>
      </w:r>
      <w:r w:rsidR="001370F7">
        <w:rPr>
          <w:rFonts w:ascii="Times New Roman" w:hAnsi="Times New Roman" w:cs="Times New Roman"/>
          <w:color w:val="000000"/>
          <w:sz w:val="24"/>
          <w:szCs w:val="24"/>
        </w:rPr>
        <w:t>ф</w:t>
      </w:r>
      <w:r>
        <w:rPr>
          <w:rFonts w:ascii="Times New Roman" w:hAnsi="Times New Roman" w:cs="Times New Roman"/>
          <w:color w:val="000000"/>
          <w:sz w:val="24"/>
          <w:szCs w:val="24"/>
        </w:rPr>
        <w:t xml:space="preserve">ере закупок товаров, работ, услуг для обеспечения нужд Республики Карелия и Прокуратуру Пудожского района </w:t>
      </w:r>
      <w:r w:rsidR="001370F7">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приняти</w:t>
      </w:r>
      <w:r w:rsidR="001370F7">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решени</w:t>
      </w:r>
      <w:r w:rsidR="00DC6D51">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в соответствии с действующим законодательством</w:t>
      </w:r>
      <w:r w:rsidR="001370F7">
        <w:rPr>
          <w:rFonts w:ascii="Times New Roman" w:hAnsi="Times New Roman" w:cs="Times New Roman"/>
          <w:color w:val="000000"/>
          <w:sz w:val="24"/>
          <w:szCs w:val="24"/>
        </w:rPr>
        <w:t>.</w:t>
      </w:r>
    </w:p>
    <w:p w:rsidR="001370F7" w:rsidRDefault="001370F7" w:rsidP="001370F7">
      <w:pPr>
        <w:pStyle w:val="ConsPlusNormal"/>
        <w:widowControl/>
        <w:tabs>
          <w:tab w:val="left" w:pos="426"/>
        </w:tabs>
        <w:jc w:val="both"/>
        <w:rPr>
          <w:rFonts w:ascii="Times New Roman" w:hAnsi="Times New Roman" w:cs="Times New Roman"/>
          <w:color w:val="000000"/>
          <w:sz w:val="24"/>
          <w:szCs w:val="24"/>
        </w:rPr>
      </w:pPr>
    </w:p>
    <w:p w:rsidR="00DC6D51" w:rsidRDefault="00DC6D51" w:rsidP="001370F7">
      <w:pPr>
        <w:pStyle w:val="ConsPlusNormal"/>
        <w:widowControl/>
        <w:tabs>
          <w:tab w:val="left" w:pos="426"/>
        </w:tabs>
        <w:ind w:firstLine="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t xml:space="preserve"> МКОУ СОШ п. Пяльма Пудожского района:</w:t>
      </w:r>
    </w:p>
    <w:p w:rsidR="00DC6D51" w:rsidRDefault="00DC6D51" w:rsidP="00DC6D51">
      <w:pPr>
        <w:pStyle w:val="ConsPlusNormal"/>
        <w:widowControl/>
        <w:numPr>
          <w:ilvl w:val="0"/>
          <w:numId w:val="6"/>
        </w:numPr>
        <w:tabs>
          <w:tab w:val="left" w:pos="426"/>
        </w:tabs>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Безотлагательно рассмотреть настоящий акт проверки.</w:t>
      </w:r>
    </w:p>
    <w:p w:rsidR="00DC6D51" w:rsidRDefault="00DC6D51" w:rsidP="00DC6D51">
      <w:pPr>
        <w:pStyle w:val="ConsPlusNormal"/>
        <w:widowControl/>
        <w:numPr>
          <w:ilvl w:val="0"/>
          <w:numId w:val="6"/>
        </w:numPr>
        <w:tabs>
          <w:tab w:val="left" w:pos="426"/>
        </w:tabs>
        <w:ind w:left="0" w:firstLine="426"/>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Принять меры по устранению причин и условий, способствующих  совершению нарушений законодательства Российской Федерации о контрактной системе в сфере закупок.</w:t>
      </w:r>
    </w:p>
    <w:p w:rsidR="0082716F" w:rsidRPr="00DC6D51" w:rsidRDefault="00DC6D51" w:rsidP="00DC6D51">
      <w:pPr>
        <w:pStyle w:val="ConsPlusNormal"/>
        <w:widowControl/>
        <w:numPr>
          <w:ilvl w:val="0"/>
          <w:numId w:val="6"/>
        </w:numPr>
        <w:tabs>
          <w:tab w:val="left" w:pos="426"/>
        </w:tabs>
        <w:spacing w:line="276" w:lineRule="auto"/>
        <w:ind w:left="0" w:firstLine="426"/>
        <w:jc w:val="both"/>
        <w:rPr>
          <w:rFonts w:ascii="Times New Roman" w:hAnsi="Times New Roman" w:cs="Times New Roman"/>
          <w:color w:val="000000"/>
          <w:sz w:val="24"/>
          <w:szCs w:val="24"/>
        </w:rPr>
      </w:pPr>
      <w:r w:rsidRPr="00DC6D51">
        <w:rPr>
          <w:rFonts w:ascii="Times New Roman" w:hAnsi="Times New Roman" w:cs="Times New Roman"/>
          <w:color w:val="000000"/>
          <w:spacing w:val="-3"/>
          <w:sz w:val="24"/>
          <w:szCs w:val="24"/>
        </w:rPr>
        <w:t xml:space="preserve">О результатах рассмотрения акта проверки и принятых мерах сообщить </w:t>
      </w:r>
      <w:r w:rsidR="001370F7" w:rsidRPr="00DC6D51">
        <w:rPr>
          <w:rFonts w:ascii="Times New Roman" w:hAnsi="Times New Roman" w:cs="Times New Roman"/>
          <w:color w:val="000000"/>
          <w:spacing w:val="-3"/>
          <w:sz w:val="24"/>
          <w:szCs w:val="24"/>
        </w:rPr>
        <w:t xml:space="preserve">в отдел </w:t>
      </w:r>
      <w:r w:rsidRPr="00DC6D51">
        <w:rPr>
          <w:rFonts w:ascii="Times New Roman" w:hAnsi="Times New Roman" w:cs="Times New Roman"/>
          <w:color w:val="000000"/>
          <w:spacing w:val="-3"/>
          <w:sz w:val="24"/>
          <w:szCs w:val="24"/>
        </w:rPr>
        <w:t xml:space="preserve">муниципального контроля, орган </w:t>
      </w:r>
      <w:r w:rsidR="001370F7" w:rsidRPr="00DC6D51">
        <w:rPr>
          <w:rFonts w:ascii="Times New Roman" w:hAnsi="Times New Roman" w:cs="Times New Roman"/>
          <w:color w:val="000000"/>
          <w:spacing w:val="-3"/>
          <w:sz w:val="24"/>
          <w:szCs w:val="24"/>
        </w:rPr>
        <w:t>контроля</w:t>
      </w:r>
      <w:r w:rsidRPr="00DC6D51">
        <w:rPr>
          <w:rFonts w:ascii="Times New Roman" w:hAnsi="Times New Roman" w:cs="Times New Roman"/>
          <w:color w:val="000000"/>
          <w:spacing w:val="-3"/>
          <w:sz w:val="24"/>
          <w:szCs w:val="24"/>
        </w:rPr>
        <w:t xml:space="preserve"> в сфере закупок</w:t>
      </w:r>
      <w:r w:rsidR="001370F7" w:rsidRPr="00DC6D51">
        <w:rPr>
          <w:rFonts w:ascii="Times New Roman" w:hAnsi="Times New Roman" w:cs="Times New Roman"/>
          <w:color w:val="000000"/>
          <w:spacing w:val="-3"/>
          <w:sz w:val="24"/>
          <w:szCs w:val="24"/>
        </w:rPr>
        <w:t xml:space="preserve"> </w:t>
      </w:r>
      <w:r w:rsidRPr="00DC6D51">
        <w:rPr>
          <w:rFonts w:ascii="Times New Roman" w:hAnsi="Times New Roman" w:cs="Times New Roman"/>
          <w:color w:val="000000"/>
          <w:spacing w:val="-3"/>
          <w:sz w:val="24"/>
          <w:szCs w:val="24"/>
        </w:rPr>
        <w:t xml:space="preserve">в письменной форме не позднее 10 рабочих с момента получения настоящего акта. </w:t>
      </w:r>
      <w:r w:rsidR="001370F7" w:rsidRPr="00DC6D51">
        <w:rPr>
          <w:color w:val="000000"/>
        </w:rPr>
        <w:t xml:space="preserve"> </w:t>
      </w:r>
    </w:p>
    <w:p w:rsidR="0082716F" w:rsidRDefault="0082716F" w:rsidP="0082716F">
      <w:pPr>
        <w:pStyle w:val="ConsPlusNormal"/>
        <w:jc w:val="both"/>
        <w:rPr>
          <w:rFonts w:ascii="Times New Roman" w:hAnsi="Times New Roman" w:cs="Times New Roman"/>
          <w:sz w:val="24"/>
          <w:szCs w:val="24"/>
        </w:rPr>
      </w:pPr>
    </w:p>
    <w:p w:rsidR="0082716F" w:rsidRDefault="0082716F" w:rsidP="0082716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Начальник отдела муниципального</w:t>
      </w:r>
    </w:p>
    <w:p w:rsidR="0082716F" w:rsidRDefault="0082716F" w:rsidP="0082716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                                                  Д.С. Захаров</w:t>
      </w:r>
    </w:p>
    <w:p w:rsidR="00DC6D51" w:rsidRDefault="00DC6D51" w:rsidP="0082716F">
      <w:pPr>
        <w:pStyle w:val="ConsPlusNormal"/>
        <w:ind w:firstLine="0"/>
        <w:jc w:val="both"/>
        <w:rPr>
          <w:rFonts w:ascii="Times New Roman" w:hAnsi="Times New Roman" w:cs="Times New Roman"/>
          <w:sz w:val="24"/>
          <w:szCs w:val="24"/>
        </w:rPr>
      </w:pPr>
    </w:p>
    <w:p w:rsidR="0082716F" w:rsidRDefault="0082716F" w:rsidP="0082716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Предписание об устранении выявленных нарушений законодательства о контрактной системе в сфере закупок товаров, работ и услуг для муниципальных нужд Пудожского муниципального района  не выдавать</w:t>
      </w:r>
      <w:r>
        <w:rPr>
          <w:rFonts w:ascii="Times New Roman" w:hAnsi="Times New Roman" w:cs="Times New Roman"/>
          <w:i/>
          <w:sz w:val="24"/>
          <w:szCs w:val="24"/>
        </w:rPr>
        <w:t xml:space="preserve">. </w:t>
      </w:r>
    </w:p>
    <w:p w:rsidR="009F6958" w:rsidRDefault="009F6958" w:rsidP="0082716F">
      <w:pPr>
        <w:pStyle w:val="ConsPlusNormal"/>
        <w:ind w:firstLine="540"/>
        <w:jc w:val="both"/>
        <w:rPr>
          <w:rFonts w:ascii="Times New Roman" w:hAnsi="Times New Roman" w:cs="Times New Roman"/>
          <w:sz w:val="24"/>
          <w:szCs w:val="24"/>
        </w:rPr>
      </w:pPr>
    </w:p>
    <w:p w:rsidR="0082716F" w:rsidRDefault="0082716F" w:rsidP="008271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82716F" w:rsidRDefault="0082716F" w:rsidP="0082716F">
      <w:pPr>
        <w:pStyle w:val="ConsPlusNormal"/>
        <w:jc w:val="right"/>
        <w:rPr>
          <w:rFonts w:ascii="Times New Roman" w:hAnsi="Times New Roman" w:cs="Times New Roman"/>
          <w:sz w:val="24"/>
          <w:szCs w:val="24"/>
        </w:rPr>
      </w:pPr>
    </w:p>
    <w:p w:rsidR="0082716F" w:rsidRPr="00DC6D51" w:rsidRDefault="0082716F" w:rsidP="0082716F">
      <w:pPr>
        <w:pStyle w:val="HTML"/>
        <w:numPr>
          <w:ilvl w:val="0"/>
          <w:numId w:val="2"/>
        </w:numPr>
        <w:ind w:left="1275"/>
        <w:jc w:val="both"/>
        <w:rPr>
          <w:rFonts w:ascii="Times New Roman" w:hAnsi="Times New Roman" w:cs="Times New Roman"/>
          <w:sz w:val="24"/>
          <w:szCs w:val="24"/>
        </w:rPr>
      </w:pPr>
      <w:r w:rsidRPr="00DC6D51">
        <w:rPr>
          <w:rFonts w:ascii="Times New Roman" w:hAnsi="Times New Roman" w:cs="Times New Roman"/>
          <w:sz w:val="24"/>
          <w:szCs w:val="24"/>
        </w:rPr>
        <w:t>С актом  ознакомлен и экземпляр его для исполнения получил:</w:t>
      </w:r>
    </w:p>
    <w:p w:rsidR="0082716F" w:rsidRDefault="0082716F" w:rsidP="0082716F">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82716F" w:rsidRDefault="0082716F" w:rsidP="0082716F">
      <w:pPr>
        <w:pStyle w:val="ConsPlusNormal"/>
        <w:ind w:firstLine="0"/>
        <w:jc w:val="both"/>
        <w:rPr>
          <w:rFonts w:ascii="Times New Roman" w:hAnsi="Times New Roman" w:cs="Times New Roman"/>
        </w:rPr>
      </w:pPr>
      <w:r>
        <w:rPr>
          <w:rFonts w:ascii="Times New Roman" w:hAnsi="Times New Roman" w:cs="Times New Roman"/>
        </w:rPr>
        <w:t>(должность руководителя заказчика                       (подпись)                            (расшифровка подписи)</w:t>
      </w:r>
    </w:p>
    <w:p w:rsidR="0082716F" w:rsidRDefault="0082716F" w:rsidP="0082716F">
      <w:pPr>
        <w:pStyle w:val="ConsPlusNormal"/>
        <w:ind w:firstLine="0"/>
        <w:jc w:val="both"/>
        <w:rPr>
          <w:rFonts w:ascii="Times New Roman" w:hAnsi="Times New Roman" w:cs="Times New Roman"/>
        </w:rPr>
      </w:pPr>
      <w:r>
        <w:rPr>
          <w:rFonts w:ascii="Times New Roman" w:hAnsi="Times New Roman" w:cs="Times New Roman"/>
        </w:rPr>
        <w:t xml:space="preserve">или иного уполномоченного представителя заказчика) </w:t>
      </w:r>
    </w:p>
    <w:p w:rsidR="0082716F" w:rsidRDefault="0082716F" w:rsidP="0082716F">
      <w:pPr>
        <w:pStyle w:val="ConsPlusNormal"/>
        <w:jc w:val="both"/>
        <w:rPr>
          <w:rFonts w:ascii="Times New Roman" w:hAnsi="Times New Roman" w:cs="Times New Roman"/>
        </w:rPr>
      </w:pPr>
    </w:p>
    <w:p w:rsidR="0082716F" w:rsidRDefault="0082716F" w:rsidP="0082716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w:t>
      </w:r>
      <w:r w:rsidR="009F6958">
        <w:rPr>
          <w:rFonts w:ascii="Times New Roman" w:hAnsi="Times New Roman" w:cs="Times New Roman"/>
          <w:sz w:val="24"/>
          <w:szCs w:val="24"/>
        </w:rPr>
        <w:t>__</w:t>
      </w:r>
      <w:r>
        <w:rPr>
          <w:rFonts w:ascii="Times New Roman" w:hAnsi="Times New Roman" w:cs="Times New Roman"/>
          <w:sz w:val="24"/>
          <w:szCs w:val="24"/>
        </w:rPr>
        <w:t xml:space="preserve"> 201</w:t>
      </w:r>
      <w:r w:rsidR="00450364">
        <w:rPr>
          <w:rFonts w:ascii="Times New Roman" w:hAnsi="Times New Roman" w:cs="Times New Roman"/>
          <w:sz w:val="24"/>
          <w:szCs w:val="24"/>
        </w:rPr>
        <w:t>6</w:t>
      </w:r>
      <w:r>
        <w:rPr>
          <w:rFonts w:ascii="Times New Roman" w:hAnsi="Times New Roman" w:cs="Times New Roman"/>
          <w:sz w:val="24"/>
          <w:szCs w:val="24"/>
        </w:rPr>
        <w:t xml:space="preserve"> г. </w:t>
      </w:r>
    </w:p>
    <w:p w:rsidR="0082716F" w:rsidRDefault="0082716F" w:rsidP="0082716F">
      <w:pPr>
        <w:pStyle w:val="ConsPlusNormal"/>
        <w:ind w:firstLine="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(дата  ознакомления и  получения  акта)</w:t>
      </w:r>
    </w:p>
    <w:p w:rsidR="0082716F" w:rsidRDefault="0082716F" w:rsidP="0082716F">
      <w:pPr>
        <w:pStyle w:val="HTML"/>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p>
    <w:tbl>
      <w:tblPr>
        <w:tblW w:w="15270" w:type="dxa"/>
        <w:tblLook w:val="01E0"/>
      </w:tblPr>
      <w:tblGrid>
        <w:gridCol w:w="10598"/>
        <w:gridCol w:w="4672"/>
      </w:tblGrid>
      <w:tr w:rsidR="0082716F" w:rsidTr="0082716F">
        <w:tc>
          <w:tcPr>
            <w:tcW w:w="10598" w:type="dxa"/>
            <w:hideMark/>
          </w:tcPr>
          <w:p w:rsidR="0082716F" w:rsidRDefault="0082716F" w:rsidP="003410D9">
            <w:pPr>
              <w:numPr>
                <w:ilvl w:val="0"/>
                <w:numId w:val="2"/>
              </w:numPr>
              <w:tabs>
                <w:tab w:val="left" w:pos="851"/>
              </w:tabs>
              <w:overflowPunct w:val="0"/>
              <w:autoSpaceDE w:val="0"/>
              <w:autoSpaceDN w:val="0"/>
              <w:adjustRightInd w:val="0"/>
              <w:jc w:val="both"/>
              <w:textAlignment w:val="baseline"/>
            </w:pPr>
            <w:r>
              <w:t xml:space="preserve">Акт  от "___" ___________ 20____ г. N _____ направлен  заказным почтовым </w:t>
            </w:r>
          </w:p>
          <w:p w:rsidR="0082716F" w:rsidRDefault="0082716F">
            <w:pPr>
              <w:tabs>
                <w:tab w:val="left" w:pos="2610"/>
              </w:tabs>
              <w:overflowPunct w:val="0"/>
              <w:autoSpaceDE w:val="0"/>
              <w:autoSpaceDN w:val="0"/>
              <w:adjustRightInd w:val="0"/>
              <w:jc w:val="both"/>
              <w:textAlignment w:val="baseline"/>
            </w:pPr>
            <w:r>
              <w:t>отправлением с уведомлением о вручении "___" ___________ 20____ г.</w:t>
            </w:r>
          </w:p>
        </w:tc>
        <w:tc>
          <w:tcPr>
            <w:tcW w:w="4672" w:type="dxa"/>
          </w:tcPr>
          <w:p w:rsidR="0082716F" w:rsidRDefault="0082716F">
            <w:pPr>
              <w:tabs>
                <w:tab w:val="left" w:pos="2610"/>
              </w:tabs>
              <w:overflowPunct w:val="0"/>
              <w:autoSpaceDE w:val="0"/>
              <w:autoSpaceDN w:val="0"/>
              <w:adjustRightInd w:val="0"/>
              <w:jc w:val="both"/>
              <w:textAlignment w:val="baseline"/>
            </w:pPr>
          </w:p>
        </w:tc>
      </w:tr>
    </w:tbl>
    <w:p w:rsidR="0082716F" w:rsidRDefault="0082716F" w:rsidP="0082716F">
      <w:pPr>
        <w:tabs>
          <w:tab w:val="left" w:pos="0"/>
        </w:tabs>
        <w:jc w:val="both"/>
      </w:pPr>
    </w:p>
    <w:p w:rsidR="005A1A64" w:rsidRPr="0082716F" w:rsidRDefault="005A1A64" w:rsidP="0082716F"/>
    <w:sectPr w:rsidR="005A1A64" w:rsidRPr="0082716F" w:rsidSect="00DC6D51">
      <w:headerReference w:type="default" r:id="rId26"/>
      <w:headerReference w:type="first" r:id="rId27"/>
      <w:pgSz w:w="11906" w:h="16838"/>
      <w:pgMar w:top="426" w:right="1247" w:bottom="719"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5A6" w:rsidRDefault="007345A6">
      <w:r>
        <w:separator/>
      </w:r>
    </w:p>
  </w:endnote>
  <w:endnote w:type="continuationSeparator" w:id="1">
    <w:p w:rsidR="007345A6" w:rsidRDefault="00734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5A6" w:rsidRDefault="007345A6">
      <w:r>
        <w:separator/>
      </w:r>
    </w:p>
  </w:footnote>
  <w:footnote w:type="continuationSeparator" w:id="1">
    <w:p w:rsidR="007345A6" w:rsidRDefault="00734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80" w:rsidRDefault="003C32BB">
    <w:pPr>
      <w:pStyle w:val="ac"/>
      <w:jc w:val="center"/>
    </w:pPr>
    <w:fldSimple w:instr=" PAGE   \* MERGEFORMAT ">
      <w:r w:rsidR="00B63495">
        <w:rPr>
          <w:noProof/>
        </w:rPr>
        <w:t>5</w:t>
      </w:r>
    </w:fldSimple>
  </w:p>
  <w:p w:rsidR="00365980" w:rsidRDefault="0036598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80" w:rsidRDefault="00365980">
    <w:pPr>
      <w:pStyle w:val="ac"/>
      <w:jc w:val="center"/>
    </w:pPr>
  </w:p>
  <w:p w:rsidR="00365980" w:rsidRDefault="003659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DF1"/>
    <w:multiLevelType w:val="hybridMultilevel"/>
    <w:tmpl w:val="41E20CFC"/>
    <w:lvl w:ilvl="0" w:tplc="8910AA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3522CD"/>
    <w:multiLevelType w:val="multilevel"/>
    <w:tmpl w:val="EC9CD0E6"/>
    <w:lvl w:ilvl="0">
      <w:start w:val="1"/>
      <w:numFmt w:val="decimal"/>
      <w:lvlText w:val="%1."/>
      <w:lvlJc w:val="left"/>
      <w:pPr>
        <w:ind w:left="90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46D80D40"/>
    <w:multiLevelType w:val="hybridMultilevel"/>
    <w:tmpl w:val="FC8C2658"/>
    <w:lvl w:ilvl="0" w:tplc="FFA05E74">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7D6C5DF5"/>
    <w:multiLevelType w:val="hybridMultilevel"/>
    <w:tmpl w:val="7FB81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1E2D"/>
    <w:rsid w:val="000026AD"/>
    <w:rsid w:val="000036A2"/>
    <w:rsid w:val="00005127"/>
    <w:rsid w:val="00005957"/>
    <w:rsid w:val="00006242"/>
    <w:rsid w:val="000063E6"/>
    <w:rsid w:val="0000666C"/>
    <w:rsid w:val="000067C2"/>
    <w:rsid w:val="000072D3"/>
    <w:rsid w:val="00011090"/>
    <w:rsid w:val="0001147C"/>
    <w:rsid w:val="00011798"/>
    <w:rsid w:val="00011B3F"/>
    <w:rsid w:val="00012ED3"/>
    <w:rsid w:val="0001303B"/>
    <w:rsid w:val="0001304E"/>
    <w:rsid w:val="00013CDD"/>
    <w:rsid w:val="00014487"/>
    <w:rsid w:val="00014584"/>
    <w:rsid w:val="000158FC"/>
    <w:rsid w:val="00015BDC"/>
    <w:rsid w:val="00016599"/>
    <w:rsid w:val="00017ECC"/>
    <w:rsid w:val="00020256"/>
    <w:rsid w:val="0002351C"/>
    <w:rsid w:val="000247C2"/>
    <w:rsid w:val="00026A6C"/>
    <w:rsid w:val="00026A87"/>
    <w:rsid w:val="00026CCA"/>
    <w:rsid w:val="000270E3"/>
    <w:rsid w:val="00030E75"/>
    <w:rsid w:val="00032280"/>
    <w:rsid w:val="00032F89"/>
    <w:rsid w:val="00033EF7"/>
    <w:rsid w:val="0003496B"/>
    <w:rsid w:val="000358C0"/>
    <w:rsid w:val="00037259"/>
    <w:rsid w:val="00043B35"/>
    <w:rsid w:val="00044A63"/>
    <w:rsid w:val="0004578A"/>
    <w:rsid w:val="000458B6"/>
    <w:rsid w:val="00045B73"/>
    <w:rsid w:val="00046182"/>
    <w:rsid w:val="00046FBE"/>
    <w:rsid w:val="0004724D"/>
    <w:rsid w:val="0004797D"/>
    <w:rsid w:val="00047C58"/>
    <w:rsid w:val="00051145"/>
    <w:rsid w:val="00051CB5"/>
    <w:rsid w:val="000521DF"/>
    <w:rsid w:val="00052970"/>
    <w:rsid w:val="00053DB6"/>
    <w:rsid w:val="0005477E"/>
    <w:rsid w:val="000554E9"/>
    <w:rsid w:val="00055536"/>
    <w:rsid w:val="00055869"/>
    <w:rsid w:val="00055D36"/>
    <w:rsid w:val="000567FC"/>
    <w:rsid w:val="00056ADC"/>
    <w:rsid w:val="00056C9A"/>
    <w:rsid w:val="0005740C"/>
    <w:rsid w:val="00057F85"/>
    <w:rsid w:val="00061074"/>
    <w:rsid w:val="000624AD"/>
    <w:rsid w:val="000628D5"/>
    <w:rsid w:val="00063BE0"/>
    <w:rsid w:val="00064EFE"/>
    <w:rsid w:val="00065A03"/>
    <w:rsid w:val="00067101"/>
    <w:rsid w:val="0006784A"/>
    <w:rsid w:val="00067A93"/>
    <w:rsid w:val="00071E76"/>
    <w:rsid w:val="00072F39"/>
    <w:rsid w:val="00075179"/>
    <w:rsid w:val="000753FC"/>
    <w:rsid w:val="00075DE6"/>
    <w:rsid w:val="000764A4"/>
    <w:rsid w:val="00080089"/>
    <w:rsid w:val="00080301"/>
    <w:rsid w:val="00082714"/>
    <w:rsid w:val="00083285"/>
    <w:rsid w:val="00086F77"/>
    <w:rsid w:val="000906A5"/>
    <w:rsid w:val="00090C9C"/>
    <w:rsid w:val="00090D4D"/>
    <w:rsid w:val="00093053"/>
    <w:rsid w:val="00093AEA"/>
    <w:rsid w:val="00094912"/>
    <w:rsid w:val="000949F3"/>
    <w:rsid w:val="00094A1D"/>
    <w:rsid w:val="00095567"/>
    <w:rsid w:val="000960D4"/>
    <w:rsid w:val="00096349"/>
    <w:rsid w:val="000975B8"/>
    <w:rsid w:val="00097648"/>
    <w:rsid w:val="000A2495"/>
    <w:rsid w:val="000A24E5"/>
    <w:rsid w:val="000A2B87"/>
    <w:rsid w:val="000A32E3"/>
    <w:rsid w:val="000A33E3"/>
    <w:rsid w:val="000A38CD"/>
    <w:rsid w:val="000A42BC"/>
    <w:rsid w:val="000A570F"/>
    <w:rsid w:val="000A670F"/>
    <w:rsid w:val="000A72D6"/>
    <w:rsid w:val="000A79E7"/>
    <w:rsid w:val="000B2833"/>
    <w:rsid w:val="000B2EC3"/>
    <w:rsid w:val="000B3511"/>
    <w:rsid w:val="000B3EE9"/>
    <w:rsid w:val="000B48E8"/>
    <w:rsid w:val="000B716B"/>
    <w:rsid w:val="000B76A4"/>
    <w:rsid w:val="000C0E92"/>
    <w:rsid w:val="000C137B"/>
    <w:rsid w:val="000C1633"/>
    <w:rsid w:val="000C2538"/>
    <w:rsid w:val="000C3340"/>
    <w:rsid w:val="000C3520"/>
    <w:rsid w:val="000C436A"/>
    <w:rsid w:val="000C5300"/>
    <w:rsid w:val="000C5D0C"/>
    <w:rsid w:val="000C62B6"/>
    <w:rsid w:val="000D0546"/>
    <w:rsid w:val="000D109F"/>
    <w:rsid w:val="000D13E9"/>
    <w:rsid w:val="000D1FC9"/>
    <w:rsid w:val="000D29AF"/>
    <w:rsid w:val="000D2A50"/>
    <w:rsid w:val="000D302B"/>
    <w:rsid w:val="000D392B"/>
    <w:rsid w:val="000D494A"/>
    <w:rsid w:val="000D54A4"/>
    <w:rsid w:val="000D61B9"/>
    <w:rsid w:val="000D69CA"/>
    <w:rsid w:val="000D75F1"/>
    <w:rsid w:val="000D7833"/>
    <w:rsid w:val="000E0DF4"/>
    <w:rsid w:val="000E0F80"/>
    <w:rsid w:val="000E17E0"/>
    <w:rsid w:val="000E2EA2"/>
    <w:rsid w:val="000E402D"/>
    <w:rsid w:val="000E40DD"/>
    <w:rsid w:val="000E535B"/>
    <w:rsid w:val="000E75C7"/>
    <w:rsid w:val="000F04E0"/>
    <w:rsid w:val="000F0512"/>
    <w:rsid w:val="000F14FF"/>
    <w:rsid w:val="000F1B60"/>
    <w:rsid w:val="000F1E03"/>
    <w:rsid w:val="000F200A"/>
    <w:rsid w:val="000F2F1B"/>
    <w:rsid w:val="000F35B4"/>
    <w:rsid w:val="000F3D15"/>
    <w:rsid w:val="000F4226"/>
    <w:rsid w:val="000F5560"/>
    <w:rsid w:val="000F5731"/>
    <w:rsid w:val="000F576F"/>
    <w:rsid w:val="000F637B"/>
    <w:rsid w:val="000F6638"/>
    <w:rsid w:val="001007EF"/>
    <w:rsid w:val="001011C6"/>
    <w:rsid w:val="0010162B"/>
    <w:rsid w:val="00103DDD"/>
    <w:rsid w:val="0010479B"/>
    <w:rsid w:val="0010568C"/>
    <w:rsid w:val="0010591B"/>
    <w:rsid w:val="00106406"/>
    <w:rsid w:val="001073DE"/>
    <w:rsid w:val="001078B3"/>
    <w:rsid w:val="00110796"/>
    <w:rsid w:val="00110D82"/>
    <w:rsid w:val="00111848"/>
    <w:rsid w:val="001130B4"/>
    <w:rsid w:val="00113543"/>
    <w:rsid w:val="00113746"/>
    <w:rsid w:val="00113E9F"/>
    <w:rsid w:val="001152BB"/>
    <w:rsid w:val="00115512"/>
    <w:rsid w:val="001161B4"/>
    <w:rsid w:val="00116944"/>
    <w:rsid w:val="00117BCA"/>
    <w:rsid w:val="00120B95"/>
    <w:rsid w:val="00124343"/>
    <w:rsid w:val="001251BA"/>
    <w:rsid w:val="00125508"/>
    <w:rsid w:val="0012576A"/>
    <w:rsid w:val="001257F4"/>
    <w:rsid w:val="001259F8"/>
    <w:rsid w:val="00126603"/>
    <w:rsid w:val="00126952"/>
    <w:rsid w:val="00126CF5"/>
    <w:rsid w:val="00127ED9"/>
    <w:rsid w:val="0013111D"/>
    <w:rsid w:val="00132F7E"/>
    <w:rsid w:val="00133345"/>
    <w:rsid w:val="00134923"/>
    <w:rsid w:val="001353A7"/>
    <w:rsid w:val="001354EB"/>
    <w:rsid w:val="00136257"/>
    <w:rsid w:val="001370F7"/>
    <w:rsid w:val="001374F2"/>
    <w:rsid w:val="00137C34"/>
    <w:rsid w:val="00140201"/>
    <w:rsid w:val="00140771"/>
    <w:rsid w:val="00140D70"/>
    <w:rsid w:val="00142C6E"/>
    <w:rsid w:val="001436CC"/>
    <w:rsid w:val="00143CD0"/>
    <w:rsid w:val="0014408D"/>
    <w:rsid w:val="0014431B"/>
    <w:rsid w:val="001446E3"/>
    <w:rsid w:val="00144D7B"/>
    <w:rsid w:val="00145292"/>
    <w:rsid w:val="001456A0"/>
    <w:rsid w:val="00145E07"/>
    <w:rsid w:val="001464B5"/>
    <w:rsid w:val="00146C30"/>
    <w:rsid w:val="0014724B"/>
    <w:rsid w:val="00150DAF"/>
    <w:rsid w:val="001527DD"/>
    <w:rsid w:val="001529F0"/>
    <w:rsid w:val="00153242"/>
    <w:rsid w:val="001537A2"/>
    <w:rsid w:val="00155060"/>
    <w:rsid w:val="00157A6C"/>
    <w:rsid w:val="00157FAF"/>
    <w:rsid w:val="00161413"/>
    <w:rsid w:val="00163113"/>
    <w:rsid w:val="0016326A"/>
    <w:rsid w:val="00163CD5"/>
    <w:rsid w:val="0016677B"/>
    <w:rsid w:val="00167755"/>
    <w:rsid w:val="00170DD6"/>
    <w:rsid w:val="00171EBA"/>
    <w:rsid w:val="001734FC"/>
    <w:rsid w:val="00173878"/>
    <w:rsid w:val="00173A07"/>
    <w:rsid w:val="0017483E"/>
    <w:rsid w:val="001754FA"/>
    <w:rsid w:val="001760FF"/>
    <w:rsid w:val="00176561"/>
    <w:rsid w:val="00176AFA"/>
    <w:rsid w:val="001773E2"/>
    <w:rsid w:val="0018069D"/>
    <w:rsid w:val="001809C7"/>
    <w:rsid w:val="00180CE2"/>
    <w:rsid w:val="00181909"/>
    <w:rsid w:val="001821A0"/>
    <w:rsid w:val="00183373"/>
    <w:rsid w:val="00183C18"/>
    <w:rsid w:val="001846AD"/>
    <w:rsid w:val="001850DA"/>
    <w:rsid w:val="00185383"/>
    <w:rsid w:val="001861BC"/>
    <w:rsid w:val="00186B0F"/>
    <w:rsid w:val="00186C8E"/>
    <w:rsid w:val="00187B93"/>
    <w:rsid w:val="00187D2A"/>
    <w:rsid w:val="001946B6"/>
    <w:rsid w:val="00194974"/>
    <w:rsid w:val="001958EE"/>
    <w:rsid w:val="00195A32"/>
    <w:rsid w:val="001A0BDC"/>
    <w:rsid w:val="001A173D"/>
    <w:rsid w:val="001A79D0"/>
    <w:rsid w:val="001B05A9"/>
    <w:rsid w:val="001B093C"/>
    <w:rsid w:val="001B1900"/>
    <w:rsid w:val="001B20AD"/>
    <w:rsid w:val="001B2798"/>
    <w:rsid w:val="001B3C09"/>
    <w:rsid w:val="001B3C99"/>
    <w:rsid w:val="001B404D"/>
    <w:rsid w:val="001B4895"/>
    <w:rsid w:val="001B489F"/>
    <w:rsid w:val="001B6890"/>
    <w:rsid w:val="001B6CD8"/>
    <w:rsid w:val="001B74CA"/>
    <w:rsid w:val="001B7F73"/>
    <w:rsid w:val="001C058E"/>
    <w:rsid w:val="001C1B22"/>
    <w:rsid w:val="001C2285"/>
    <w:rsid w:val="001C2576"/>
    <w:rsid w:val="001C2E87"/>
    <w:rsid w:val="001C2F0D"/>
    <w:rsid w:val="001C39EB"/>
    <w:rsid w:val="001C3FAC"/>
    <w:rsid w:val="001C40ED"/>
    <w:rsid w:val="001C4758"/>
    <w:rsid w:val="001C4828"/>
    <w:rsid w:val="001C4DE0"/>
    <w:rsid w:val="001C5525"/>
    <w:rsid w:val="001C573B"/>
    <w:rsid w:val="001C5823"/>
    <w:rsid w:val="001C7252"/>
    <w:rsid w:val="001C73F5"/>
    <w:rsid w:val="001C75BF"/>
    <w:rsid w:val="001C779C"/>
    <w:rsid w:val="001D1331"/>
    <w:rsid w:val="001D1AB4"/>
    <w:rsid w:val="001D2336"/>
    <w:rsid w:val="001D24B8"/>
    <w:rsid w:val="001D3A76"/>
    <w:rsid w:val="001D3CA6"/>
    <w:rsid w:val="001D4489"/>
    <w:rsid w:val="001D601A"/>
    <w:rsid w:val="001D68B3"/>
    <w:rsid w:val="001D715A"/>
    <w:rsid w:val="001E08CC"/>
    <w:rsid w:val="001E0A16"/>
    <w:rsid w:val="001E15C6"/>
    <w:rsid w:val="001E47C7"/>
    <w:rsid w:val="001E52CD"/>
    <w:rsid w:val="001F4402"/>
    <w:rsid w:val="001F5B3B"/>
    <w:rsid w:val="001F61FD"/>
    <w:rsid w:val="001F6473"/>
    <w:rsid w:val="001F6747"/>
    <w:rsid w:val="001F6ED2"/>
    <w:rsid w:val="002001DE"/>
    <w:rsid w:val="00200AA7"/>
    <w:rsid w:val="00200F29"/>
    <w:rsid w:val="00201055"/>
    <w:rsid w:val="00202AC9"/>
    <w:rsid w:val="00203115"/>
    <w:rsid w:val="002041B8"/>
    <w:rsid w:val="00204DA4"/>
    <w:rsid w:val="00205087"/>
    <w:rsid w:val="002062AE"/>
    <w:rsid w:val="002068C8"/>
    <w:rsid w:val="00206E89"/>
    <w:rsid w:val="0020737F"/>
    <w:rsid w:val="002078A4"/>
    <w:rsid w:val="00210A4B"/>
    <w:rsid w:val="00210F2D"/>
    <w:rsid w:val="00211366"/>
    <w:rsid w:val="002113F6"/>
    <w:rsid w:val="0021147E"/>
    <w:rsid w:val="00212FC4"/>
    <w:rsid w:val="00214987"/>
    <w:rsid w:val="0021570E"/>
    <w:rsid w:val="00215812"/>
    <w:rsid w:val="0021717C"/>
    <w:rsid w:val="002172E1"/>
    <w:rsid w:val="00217A30"/>
    <w:rsid w:val="00220FC1"/>
    <w:rsid w:val="00221279"/>
    <w:rsid w:val="002217BB"/>
    <w:rsid w:val="00221DC8"/>
    <w:rsid w:val="002220D8"/>
    <w:rsid w:val="002227B5"/>
    <w:rsid w:val="00223343"/>
    <w:rsid w:val="0022339C"/>
    <w:rsid w:val="0022348F"/>
    <w:rsid w:val="0022394F"/>
    <w:rsid w:val="002241AE"/>
    <w:rsid w:val="00224DFE"/>
    <w:rsid w:val="00225261"/>
    <w:rsid w:val="00226341"/>
    <w:rsid w:val="002264D0"/>
    <w:rsid w:val="002265A7"/>
    <w:rsid w:val="00227863"/>
    <w:rsid w:val="00230297"/>
    <w:rsid w:val="00230E0B"/>
    <w:rsid w:val="002313FE"/>
    <w:rsid w:val="002319F5"/>
    <w:rsid w:val="00231F6D"/>
    <w:rsid w:val="00232226"/>
    <w:rsid w:val="002323D2"/>
    <w:rsid w:val="002350C2"/>
    <w:rsid w:val="00235189"/>
    <w:rsid w:val="00240F4D"/>
    <w:rsid w:val="002413E6"/>
    <w:rsid w:val="00243E06"/>
    <w:rsid w:val="00245D63"/>
    <w:rsid w:val="002466BE"/>
    <w:rsid w:val="002466C0"/>
    <w:rsid w:val="00246895"/>
    <w:rsid w:val="002500D1"/>
    <w:rsid w:val="00250847"/>
    <w:rsid w:val="00251B18"/>
    <w:rsid w:val="00254409"/>
    <w:rsid w:val="00254DFA"/>
    <w:rsid w:val="00256298"/>
    <w:rsid w:val="00256A8F"/>
    <w:rsid w:val="00256BAE"/>
    <w:rsid w:val="00256C05"/>
    <w:rsid w:val="00257976"/>
    <w:rsid w:val="00261480"/>
    <w:rsid w:val="00261820"/>
    <w:rsid w:val="002620D5"/>
    <w:rsid w:val="00264432"/>
    <w:rsid w:val="00264C10"/>
    <w:rsid w:val="00264F76"/>
    <w:rsid w:val="00265AD9"/>
    <w:rsid w:val="00266C19"/>
    <w:rsid w:val="00266F3C"/>
    <w:rsid w:val="002674D0"/>
    <w:rsid w:val="002701CC"/>
    <w:rsid w:val="00272798"/>
    <w:rsid w:val="00273497"/>
    <w:rsid w:val="00273E54"/>
    <w:rsid w:val="0027592D"/>
    <w:rsid w:val="00276183"/>
    <w:rsid w:val="00276C44"/>
    <w:rsid w:val="00276D93"/>
    <w:rsid w:val="00277856"/>
    <w:rsid w:val="00280C08"/>
    <w:rsid w:val="00280D53"/>
    <w:rsid w:val="002818C0"/>
    <w:rsid w:val="00281E66"/>
    <w:rsid w:val="00282A68"/>
    <w:rsid w:val="00284A23"/>
    <w:rsid w:val="0028658D"/>
    <w:rsid w:val="0028684D"/>
    <w:rsid w:val="002905CE"/>
    <w:rsid w:val="00290656"/>
    <w:rsid w:val="002917D7"/>
    <w:rsid w:val="0029317D"/>
    <w:rsid w:val="00295CC3"/>
    <w:rsid w:val="00296A34"/>
    <w:rsid w:val="00296C23"/>
    <w:rsid w:val="00296EE4"/>
    <w:rsid w:val="002973C2"/>
    <w:rsid w:val="00297C2B"/>
    <w:rsid w:val="002A07F0"/>
    <w:rsid w:val="002A169B"/>
    <w:rsid w:val="002A2A29"/>
    <w:rsid w:val="002A2E55"/>
    <w:rsid w:val="002A4144"/>
    <w:rsid w:val="002A4CC7"/>
    <w:rsid w:val="002A5BBA"/>
    <w:rsid w:val="002A5EF3"/>
    <w:rsid w:val="002A6AE6"/>
    <w:rsid w:val="002A7638"/>
    <w:rsid w:val="002B077C"/>
    <w:rsid w:val="002B09B9"/>
    <w:rsid w:val="002B100E"/>
    <w:rsid w:val="002B1A3D"/>
    <w:rsid w:val="002B55B4"/>
    <w:rsid w:val="002B6704"/>
    <w:rsid w:val="002B7050"/>
    <w:rsid w:val="002B7061"/>
    <w:rsid w:val="002B737F"/>
    <w:rsid w:val="002C0278"/>
    <w:rsid w:val="002C0D6F"/>
    <w:rsid w:val="002C221F"/>
    <w:rsid w:val="002C44B5"/>
    <w:rsid w:val="002C4A5B"/>
    <w:rsid w:val="002C4E33"/>
    <w:rsid w:val="002C503F"/>
    <w:rsid w:val="002C520F"/>
    <w:rsid w:val="002C5243"/>
    <w:rsid w:val="002D155B"/>
    <w:rsid w:val="002D1C5D"/>
    <w:rsid w:val="002D2ACC"/>
    <w:rsid w:val="002D2E14"/>
    <w:rsid w:val="002D44A4"/>
    <w:rsid w:val="002D5D13"/>
    <w:rsid w:val="002D6609"/>
    <w:rsid w:val="002D6AAF"/>
    <w:rsid w:val="002D7019"/>
    <w:rsid w:val="002D73B2"/>
    <w:rsid w:val="002D7C81"/>
    <w:rsid w:val="002E132A"/>
    <w:rsid w:val="002E32BA"/>
    <w:rsid w:val="002E3327"/>
    <w:rsid w:val="002E4D8D"/>
    <w:rsid w:val="002E5D0B"/>
    <w:rsid w:val="002E61B9"/>
    <w:rsid w:val="002E6DA1"/>
    <w:rsid w:val="002E71BA"/>
    <w:rsid w:val="002E73BB"/>
    <w:rsid w:val="002F000F"/>
    <w:rsid w:val="002F0560"/>
    <w:rsid w:val="002F0964"/>
    <w:rsid w:val="002F1E0B"/>
    <w:rsid w:val="002F28CF"/>
    <w:rsid w:val="002F3E83"/>
    <w:rsid w:val="002F4698"/>
    <w:rsid w:val="002F4F41"/>
    <w:rsid w:val="002F6201"/>
    <w:rsid w:val="002F67B1"/>
    <w:rsid w:val="002F6983"/>
    <w:rsid w:val="002F6CBC"/>
    <w:rsid w:val="002F6CC8"/>
    <w:rsid w:val="002F7089"/>
    <w:rsid w:val="0030009C"/>
    <w:rsid w:val="003007E3"/>
    <w:rsid w:val="00305821"/>
    <w:rsid w:val="00305AFE"/>
    <w:rsid w:val="0030619E"/>
    <w:rsid w:val="00311DFB"/>
    <w:rsid w:val="00314565"/>
    <w:rsid w:val="00315021"/>
    <w:rsid w:val="003158A2"/>
    <w:rsid w:val="00316C18"/>
    <w:rsid w:val="003173D7"/>
    <w:rsid w:val="00317430"/>
    <w:rsid w:val="003205F7"/>
    <w:rsid w:val="0032073C"/>
    <w:rsid w:val="0032075F"/>
    <w:rsid w:val="00320B25"/>
    <w:rsid w:val="00320E6C"/>
    <w:rsid w:val="00321679"/>
    <w:rsid w:val="003216CE"/>
    <w:rsid w:val="00321B2F"/>
    <w:rsid w:val="00321FE1"/>
    <w:rsid w:val="0032235B"/>
    <w:rsid w:val="00322D5A"/>
    <w:rsid w:val="00323A9D"/>
    <w:rsid w:val="003242C0"/>
    <w:rsid w:val="003242F0"/>
    <w:rsid w:val="00324310"/>
    <w:rsid w:val="003248C0"/>
    <w:rsid w:val="00326078"/>
    <w:rsid w:val="003261ED"/>
    <w:rsid w:val="00326B74"/>
    <w:rsid w:val="0032725B"/>
    <w:rsid w:val="003273E8"/>
    <w:rsid w:val="00327B33"/>
    <w:rsid w:val="00330ECC"/>
    <w:rsid w:val="00332A1D"/>
    <w:rsid w:val="003335CE"/>
    <w:rsid w:val="00333D38"/>
    <w:rsid w:val="00337915"/>
    <w:rsid w:val="003407A8"/>
    <w:rsid w:val="00340B5B"/>
    <w:rsid w:val="00340C2F"/>
    <w:rsid w:val="003410C9"/>
    <w:rsid w:val="003410D9"/>
    <w:rsid w:val="00341404"/>
    <w:rsid w:val="00341A10"/>
    <w:rsid w:val="003422A0"/>
    <w:rsid w:val="00342302"/>
    <w:rsid w:val="00342DB2"/>
    <w:rsid w:val="00342FC8"/>
    <w:rsid w:val="0034509E"/>
    <w:rsid w:val="00345E7E"/>
    <w:rsid w:val="003477C7"/>
    <w:rsid w:val="003505C6"/>
    <w:rsid w:val="00350BD4"/>
    <w:rsid w:val="003518BC"/>
    <w:rsid w:val="00351A3E"/>
    <w:rsid w:val="00351BC9"/>
    <w:rsid w:val="00352435"/>
    <w:rsid w:val="00352A12"/>
    <w:rsid w:val="0035338A"/>
    <w:rsid w:val="003533D0"/>
    <w:rsid w:val="00354062"/>
    <w:rsid w:val="0035473B"/>
    <w:rsid w:val="00355B0D"/>
    <w:rsid w:val="00355BC6"/>
    <w:rsid w:val="003562E2"/>
    <w:rsid w:val="00356459"/>
    <w:rsid w:val="003567A7"/>
    <w:rsid w:val="003567DB"/>
    <w:rsid w:val="00356C33"/>
    <w:rsid w:val="0035794E"/>
    <w:rsid w:val="00357EE9"/>
    <w:rsid w:val="003602A6"/>
    <w:rsid w:val="00361424"/>
    <w:rsid w:val="00361660"/>
    <w:rsid w:val="00361694"/>
    <w:rsid w:val="003624AD"/>
    <w:rsid w:val="00362847"/>
    <w:rsid w:val="00364446"/>
    <w:rsid w:val="003644E0"/>
    <w:rsid w:val="00364D6F"/>
    <w:rsid w:val="00364D92"/>
    <w:rsid w:val="00364E61"/>
    <w:rsid w:val="00365980"/>
    <w:rsid w:val="00365B3D"/>
    <w:rsid w:val="00366299"/>
    <w:rsid w:val="00366FE7"/>
    <w:rsid w:val="00371828"/>
    <w:rsid w:val="00371931"/>
    <w:rsid w:val="003724CF"/>
    <w:rsid w:val="00372CD1"/>
    <w:rsid w:val="00374B1D"/>
    <w:rsid w:val="00375986"/>
    <w:rsid w:val="00377680"/>
    <w:rsid w:val="00377802"/>
    <w:rsid w:val="0037786C"/>
    <w:rsid w:val="00377D04"/>
    <w:rsid w:val="003800B8"/>
    <w:rsid w:val="00380605"/>
    <w:rsid w:val="003813CF"/>
    <w:rsid w:val="00381726"/>
    <w:rsid w:val="00381A8E"/>
    <w:rsid w:val="003822A9"/>
    <w:rsid w:val="00384000"/>
    <w:rsid w:val="00384162"/>
    <w:rsid w:val="00384769"/>
    <w:rsid w:val="003847F6"/>
    <w:rsid w:val="00385A9E"/>
    <w:rsid w:val="00385F06"/>
    <w:rsid w:val="0038728F"/>
    <w:rsid w:val="00387349"/>
    <w:rsid w:val="00387F5C"/>
    <w:rsid w:val="00390773"/>
    <w:rsid w:val="003916B7"/>
    <w:rsid w:val="0039497A"/>
    <w:rsid w:val="003949F7"/>
    <w:rsid w:val="00394D1A"/>
    <w:rsid w:val="00395233"/>
    <w:rsid w:val="003952DD"/>
    <w:rsid w:val="00395336"/>
    <w:rsid w:val="00395385"/>
    <w:rsid w:val="0039627A"/>
    <w:rsid w:val="00396BC1"/>
    <w:rsid w:val="0039732D"/>
    <w:rsid w:val="003974A0"/>
    <w:rsid w:val="0039786B"/>
    <w:rsid w:val="003979F5"/>
    <w:rsid w:val="003A00D5"/>
    <w:rsid w:val="003A0D65"/>
    <w:rsid w:val="003A221E"/>
    <w:rsid w:val="003A23F6"/>
    <w:rsid w:val="003A4139"/>
    <w:rsid w:val="003A4495"/>
    <w:rsid w:val="003A5DCF"/>
    <w:rsid w:val="003B119B"/>
    <w:rsid w:val="003B120E"/>
    <w:rsid w:val="003B1827"/>
    <w:rsid w:val="003B2C7F"/>
    <w:rsid w:val="003B3FA2"/>
    <w:rsid w:val="003B42C3"/>
    <w:rsid w:val="003B5063"/>
    <w:rsid w:val="003B6BF3"/>
    <w:rsid w:val="003B741F"/>
    <w:rsid w:val="003B7CAA"/>
    <w:rsid w:val="003C06A3"/>
    <w:rsid w:val="003C170C"/>
    <w:rsid w:val="003C1889"/>
    <w:rsid w:val="003C18B6"/>
    <w:rsid w:val="003C1D2C"/>
    <w:rsid w:val="003C2998"/>
    <w:rsid w:val="003C2BB6"/>
    <w:rsid w:val="003C32BB"/>
    <w:rsid w:val="003C634D"/>
    <w:rsid w:val="003C765A"/>
    <w:rsid w:val="003C7F69"/>
    <w:rsid w:val="003D1B9C"/>
    <w:rsid w:val="003D288D"/>
    <w:rsid w:val="003D34C3"/>
    <w:rsid w:val="003D43D2"/>
    <w:rsid w:val="003D4BC1"/>
    <w:rsid w:val="003D57E8"/>
    <w:rsid w:val="003E04EB"/>
    <w:rsid w:val="003E11E6"/>
    <w:rsid w:val="003E181D"/>
    <w:rsid w:val="003E245B"/>
    <w:rsid w:val="003E2952"/>
    <w:rsid w:val="003E4E8C"/>
    <w:rsid w:val="003E5022"/>
    <w:rsid w:val="003E50BB"/>
    <w:rsid w:val="003E654E"/>
    <w:rsid w:val="003E6565"/>
    <w:rsid w:val="003F0782"/>
    <w:rsid w:val="003F0992"/>
    <w:rsid w:val="003F1C1B"/>
    <w:rsid w:val="003F1DCA"/>
    <w:rsid w:val="003F2623"/>
    <w:rsid w:val="003F2B7D"/>
    <w:rsid w:val="003F311E"/>
    <w:rsid w:val="003F39D5"/>
    <w:rsid w:val="003F4031"/>
    <w:rsid w:val="003F5DAD"/>
    <w:rsid w:val="003F6402"/>
    <w:rsid w:val="003F72DF"/>
    <w:rsid w:val="003F7362"/>
    <w:rsid w:val="004001A6"/>
    <w:rsid w:val="00400C33"/>
    <w:rsid w:val="00400C55"/>
    <w:rsid w:val="0040113F"/>
    <w:rsid w:val="00402034"/>
    <w:rsid w:val="00404FEF"/>
    <w:rsid w:val="00405489"/>
    <w:rsid w:val="00405D49"/>
    <w:rsid w:val="004060C0"/>
    <w:rsid w:val="00406112"/>
    <w:rsid w:val="00406773"/>
    <w:rsid w:val="004068FB"/>
    <w:rsid w:val="00406AAF"/>
    <w:rsid w:val="004110AB"/>
    <w:rsid w:val="004113E3"/>
    <w:rsid w:val="00412346"/>
    <w:rsid w:val="00412E6D"/>
    <w:rsid w:val="00413BDC"/>
    <w:rsid w:val="004154F3"/>
    <w:rsid w:val="00422B65"/>
    <w:rsid w:val="00422FAD"/>
    <w:rsid w:val="00423E6B"/>
    <w:rsid w:val="0042483B"/>
    <w:rsid w:val="004252B0"/>
    <w:rsid w:val="00425640"/>
    <w:rsid w:val="00425FD7"/>
    <w:rsid w:val="00426AF3"/>
    <w:rsid w:val="00426D23"/>
    <w:rsid w:val="00427905"/>
    <w:rsid w:val="00430102"/>
    <w:rsid w:val="00430D06"/>
    <w:rsid w:val="00430FB0"/>
    <w:rsid w:val="00431137"/>
    <w:rsid w:val="00432175"/>
    <w:rsid w:val="004324AC"/>
    <w:rsid w:val="00432E2B"/>
    <w:rsid w:val="004331E7"/>
    <w:rsid w:val="00433E08"/>
    <w:rsid w:val="004342D0"/>
    <w:rsid w:val="004348D0"/>
    <w:rsid w:val="00436794"/>
    <w:rsid w:val="004375BA"/>
    <w:rsid w:val="0044001B"/>
    <w:rsid w:val="00440132"/>
    <w:rsid w:val="0044070F"/>
    <w:rsid w:val="00440D6C"/>
    <w:rsid w:val="00442CDB"/>
    <w:rsid w:val="0044328A"/>
    <w:rsid w:val="004440E7"/>
    <w:rsid w:val="00444CB9"/>
    <w:rsid w:val="004455C8"/>
    <w:rsid w:val="00446A21"/>
    <w:rsid w:val="00446F82"/>
    <w:rsid w:val="00447415"/>
    <w:rsid w:val="004475A4"/>
    <w:rsid w:val="00450364"/>
    <w:rsid w:val="0045045F"/>
    <w:rsid w:val="00450D9F"/>
    <w:rsid w:val="004513F7"/>
    <w:rsid w:val="004520EA"/>
    <w:rsid w:val="004525FB"/>
    <w:rsid w:val="00453413"/>
    <w:rsid w:val="0045397E"/>
    <w:rsid w:val="00453A99"/>
    <w:rsid w:val="00454C6F"/>
    <w:rsid w:val="00455C4B"/>
    <w:rsid w:val="00457B14"/>
    <w:rsid w:val="00462458"/>
    <w:rsid w:val="00463235"/>
    <w:rsid w:val="004632C8"/>
    <w:rsid w:val="0046535B"/>
    <w:rsid w:val="00465AD0"/>
    <w:rsid w:val="00466709"/>
    <w:rsid w:val="00466770"/>
    <w:rsid w:val="00467B1F"/>
    <w:rsid w:val="00470B31"/>
    <w:rsid w:val="00470F58"/>
    <w:rsid w:val="00471477"/>
    <w:rsid w:val="0047171C"/>
    <w:rsid w:val="00471738"/>
    <w:rsid w:val="00472E89"/>
    <w:rsid w:val="00472F62"/>
    <w:rsid w:val="00473FE7"/>
    <w:rsid w:val="00475251"/>
    <w:rsid w:val="00475A46"/>
    <w:rsid w:val="00476C17"/>
    <w:rsid w:val="004773CD"/>
    <w:rsid w:val="0047750D"/>
    <w:rsid w:val="004805C2"/>
    <w:rsid w:val="004808DA"/>
    <w:rsid w:val="00480931"/>
    <w:rsid w:val="00484ACE"/>
    <w:rsid w:val="00485C46"/>
    <w:rsid w:val="00486A66"/>
    <w:rsid w:val="00487502"/>
    <w:rsid w:val="0048778E"/>
    <w:rsid w:val="00487EDB"/>
    <w:rsid w:val="004900EA"/>
    <w:rsid w:val="0049056F"/>
    <w:rsid w:val="004905D8"/>
    <w:rsid w:val="0049237D"/>
    <w:rsid w:val="004928F8"/>
    <w:rsid w:val="00492D75"/>
    <w:rsid w:val="0049300E"/>
    <w:rsid w:val="00493233"/>
    <w:rsid w:val="00493564"/>
    <w:rsid w:val="004937A4"/>
    <w:rsid w:val="00494CF6"/>
    <w:rsid w:val="00494E3A"/>
    <w:rsid w:val="00494EA4"/>
    <w:rsid w:val="004955EC"/>
    <w:rsid w:val="0049664D"/>
    <w:rsid w:val="0049666A"/>
    <w:rsid w:val="004966A3"/>
    <w:rsid w:val="00497255"/>
    <w:rsid w:val="00497262"/>
    <w:rsid w:val="00497AF0"/>
    <w:rsid w:val="004A07BC"/>
    <w:rsid w:val="004A0F6F"/>
    <w:rsid w:val="004A169D"/>
    <w:rsid w:val="004A443A"/>
    <w:rsid w:val="004A444E"/>
    <w:rsid w:val="004A47A4"/>
    <w:rsid w:val="004A5B63"/>
    <w:rsid w:val="004A667D"/>
    <w:rsid w:val="004A709A"/>
    <w:rsid w:val="004B3FE4"/>
    <w:rsid w:val="004B4256"/>
    <w:rsid w:val="004B4305"/>
    <w:rsid w:val="004B454C"/>
    <w:rsid w:val="004B5214"/>
    <w:rsid w:val="004B603A"/>
    <w:rsid w:val="004B6439"/>
    <w:rsid w:val="004B64C6"/>
    <w:rsid w:val="004B6BB2"/>
    <w:rsid w:val="004B6E7E"/>
    <w:rsid w:val="004B7AF5"/>
    <w:rsid w:val="004C0F61"/>
    <w:rsid w:val="004C1713"/>
    <w:rsid w:val="004C209D"/>
    <w:rsid w:val="004C28C7"/>
    <w:rsid w:val="004C42CD"/>
    <w:rsid w:val="004C42DD"/>
    <w:rsid w:val="004C4427"/>
    <w:rsid w:val="004C463D"/>
    <w:rsid w:val="004C6F52"/>
    <w:rsid w:val="004C6F9E"/>
    <w:rsid w:val="004C7099"/>
    <w:rsid w:val="004C77D1"/>
    <w:rsid w:val="004D08ED"/>
    <w:rsid w:val="004D0A03"/>
    <w:rsid w:val="004D0B9E"/>
    <w:rsid w:val="004D1FEB"/>
    <w:rsid w:val="004D1FFA"/>
    <w:rsid w:val="004D2488"/>
    <w:rsid w:val="004D440F"/>
    <w:rsid w:val="004D5A08"/>
    <w:rsid w:val="004D61D8"/>
    <w:rsid w:val="004D6868"/>
    <w:rsid w:val="004D76BF"/>
    <w:rsid w:val="004E03BF"/>
    <w:rsid w:val="004E07D9"/>
    <w:rsid w:val="004E1A83"/>
    <w:rsid w:val="004E3719"/>
    <w:rsid w:val="004E4240"/>
    <w:rsid w:val="004E440A"/>
    <w:rsid w:val="004E5753"/>
    <w:rsid w:val="004E6887"/>
    <w:rsid w:val="004E6915"/>
    <w:rsid w:val="004F066F"/>
    <w:rsid w:val="004F0E67"/>
    <w:rsid w:val="004F1FDA"/>
    <w:rsid w:val="004F3C28"/>
    <w:rsid w:val="004F404E"/>
    <w:rsid w:val="004F452F"/>
    <w:rsid w:val="004F46DE"/>
    <w:rsid w:val="004F4769"/>
    <w:rsid w:val="004F540F"/>
    <w:rsid w:val="004F5E63"/>
    <w:rsid w:val="004F66BA"/>
    <w:rsid w:val="004F68E1"/>
    <w:rsid w:val="004F6D5D"/>
    <w:rsid w:val="004F7832"/>
    <w:rsid w:val="004F7836"/>
    <w:rsid w:val="00500735"/>
    <w:rsid w:val="0050096B"/>
    <w:rsid w:val="00501A4D"/>
    <w:rsid w:val="00502001"/>
    <w:rsid w:val="00502D1B"/>
    <w:rsid w:val="00503897"/>
    <w:rsid w:val="00503BD2"/>
    <w:rsid w:val="00503EAD"/>
    <w:rsid w:val="00504AF7"/>
    <w:rsid w:val="00504EF0"/>
    <w:rsid w:val="00507FC5"/>
    <w:rsid w:val="00510501"/>
    <w:rsid w:val="00510F7A"/>
    <w:rsid w:val="0051155E"/>
    <w:rsid w:val="0051227C"/>
    <w:rsid w:val="00512B04"/>
    <w:rsid w:val="005138B3"/>
    <w:rsid w:val="00513AA6"/>
    <w:rsid w:val="0051436A"/>
    <w:rsid w:val="00515396"/>
    <w:rsid w:val="00517010"/>
    <w:rsid w:val="005178DB"/>
    <w:rsid w:val="00517AB0"/>
    <w:rsid w:val="00520A65"/>
    <w:rsid w:val="00520F47"/>
    <w:rsid w:val="00521FD0"/>
    <w:rsid w:val="005236E0"/>
    <w:rsid w:val="00523ACF"/>
    <w:rsid w:val="00523E78"/>
    <w:rsid w:val="00524117"/>
    <w:rsid w:val="00524CC5"/>
    <w:rsid w:val="0052626E"/>
    <w:rsid w:val="0053375D"/>
    <w:rsid w:val="00533CE3"/>
    <w:rsid w:val="00534F84"/>
    <w:rsid w:val="005352E0"/>
    <w:rsid w:val="00535549"/>
    <w:rsid w:val="00535B6C"/>
    <w:rsid w:val="0053608F"/>
    <w:rsid w:val="005362A0"/>
    <w:rsid w:val="00536774"/>
    <w:rsid w:val="0054048F"/>
    <w:rsid w:val="005413E7"/>
    <w:rsid w:val="00541537"/>
    <w:rsid w:val="00541D4C"/>
    <w:rsid w:val="005423A7"/>
    <w:rsid w:val="00544BF6"/>
    <w:rsid w:val="00545A18"/>
    <w:rsid w:val="005462E8"/>
    <w:rsid w:val="00547202"/>
    <w:rsid w:val="005478B8"/>
    <w:rsid w:val="00550ABC"/>
    <w:rsid w:val="00550D2D"/>
    <w:rsid w:val="00550D68"/>
    <w:rsid w:val="00550EAF"/>
    <w:rsid w:val="0055169F"/>
    <w:rsid w:val="00551FE1"/>
    <w:rsid w:val="005526A1"/>
    <w:rsid w:val="00553F01"/>
    <w:rsid w:val="0055599D"/>
    <w:rsid w:val="00556343"/>
    <w:rsid w:val="0055647D"/>
    <w:rsid w:val="005577CD"/>
    <w:rsid w:val="00557FFD"/>
    <w:rsid w:val="005601E0"/>
    <w:rsid w:val="0056192B"/>
    <w:rsid w:val="0056291B"/>
    <w:rsid w:val="005644FE"/>
    <w:rsid w:val="00564AE0"/>
    <w:rsid w:val="00565556"/>
    <w:rsid w:val="0056706E"/>
    <w:rsid w:val="00567CB1"/>
    <w:rsid w:val="00570BBF"/>
    <w:rsid w:val="00570D46"/>
    <w:rsid w:val="00571304"/>
    <w:rsid w:val="0057263C"/>
    <w:rsid w:val="005728C4"/>
    <w:rsid w:val="00572BAE"/>
    <w:rsid w:val="00573374"/>
    <w:rsid w:val="005738B2"/>
    <w:rsid w:val="00573C0A"/>
    <w:rsid w:val="00573D72"/>
    <w:rsid w:val="005749B6"/>
    <w:rsid w:val="00576B7F"/>
    <w:rsid w:val="00580D89"/>
    <w:rsid w:val="0058120D"/>
    <w:rsid w:val="00581E1B"/>
    <w:rsid w:val="005820F3"/>
    <w:rsid w:val="005836FC"/>
    <w:rsid w:val="00584612"/>
    <w:rsid w:val="00587227"/>
    <w:rsid w:val="00591510"/>
    <w:rsid w:val="00591AE9"/>
    <w:rsid w:val="005929BD"/>
    <w:rsid w:val="00594092"/>
    <w:rsid w:val="005944D4"/>
    <w:rsid w:val="00595228"/>
    <w:rsid w:val="0059523E"/>
    <w:rsid w:val="005952F6"/>
    <w:rsid w:val="00595469"/>
    <w:rsid w:val="00596022"/>
    <w:rsid w:val="0059651A"/>
    <w:rsid w:val="00596A43"/>
    <w:rsid w:val="00596DA8"/>
    <w:rsid w:val="00597CB1"/>
    <w:rsid w:val="005A03E2"/>
    <w:rsid w:val="005A135F"/>
    <w:rsid w:val="005A1563"/>
    <w:rsid w:val="005A1A64"/>
    <w:rsid w:val="005A2253"/>
    <w:rsid w:val="005A2B97"/>
    <w:rsid w:val="005A2E8A"/>
    <w:rsid w:val="005A34EB"/>
    <w:rsid w:val="005A3D95"/>
    <w:rsid w:val="005A4032"/>
    <w:rsid w:val="005A51ED"/>
    <w:rsid w:val="005A61E4"/>
    <w:rsid w:val="005A73D4"/>
    <w:rsid w:val="005A7BDE"/>
    <w:rsid w:val="005B3B67"/>
    <w:rsid w:val="005B7DAD"/>
    <w:rsid w:val="005C11ED"/>
    <w:rsid w:val="005C175D"/>
    <w:rsid w:val="005C21BD"/>
    <w:rsid w:val="005C2B38"/>
    <w:rsid w:val="005C2D56"/>
    <w:rsid w:val="005C34C5"/>
    <w:rsid w:val="005C4C20"/>
    <w:rsid w:val="005C4F45"/>
    <w:rsid w:val="005C6537"/>
    <w:rsid w:val="005C6595"/>
    <w:rsid w:val="005C6EFC"/>
    <w:rsid w:val="005C73B4"/>
    <w:rsid w:val="005D0459"/>
    <w:rsid w:val="005D08F9"/>
    <w:rsid w:val="005D1A34"/>
    <w:rsid w:val="005D1CAA"/>
    <w:rsid w:val="005D1E77"/>
    <w:rsid w:val="005D2511"/>
    <w:rsid w:val="005D3507"/>
    <w:rsid w:val="005D44F1"/>
    <w:rsid w:val="005D6539"/>
    <w:rsid w:val="005D6561"/>
    <w:rsid w:val="005D6924"/>
    <w:rsid w:val="005D6F28"/>
    <w:rsid w:val="005D7C33"/>
    <w:rsid w:val="005E06FA"/>
    <w:rsid w:val="005E19E7"/>
    <w:rsid w:val="005E2103"/>
    <w:rsid w:val="005E236E"/>
    <w:rsid w:val="005E2C80"/>
    <w:rsid w:val="005E54E5"/>
    <w:rsid w:val="005E59E9"/>
    <w:rsid w:val="005E652E"/>
    <w:rsid w:val="005E67EC"/>
    <w:rsid w:val="005E7994"/>
    <w:rsid w:val="005F0073"/>
    <w:rsid w:val="005F2289"/>
    <w:rsid w:val="005F2F47"/>
    <w:rsid w:val="005F51C8"/>
    <w:rsid w:val="005F55AE"/>
    <w:rsid w:val="005F5D92"/>
    <w:rsid w:val="005F7C86"/>
    <w:rsid w:val="005F7CC2"/>
    <w:rsid w:val="005F7F9A"/>
    <w:rsid w:val="00602DF4"/>
    <w:rsid w:val="006035F0"/>
    <w:rsid w:val="00603901"/>
    <w:rsid w:val="0060437C"/>
    <w:rsid w:val="006049BF"/>
    <w:rsid w:val="0060547D"/>
    <w:rsid w:val="00605D5D"/>
    <w:rsid w:val="00606AB3"/>
    <w:rsid w:val="00606FCC"/>
    <w:rsid w:val="006076CF"/>
    <w:rsid w:val="00610871"/>
    <w:rsid w:val="00612A35"/>
    <w:rsid w:val="00612DEB"/>
    <w:rsid w:val="00613894"/>
    <w:rsid w:val="00614279"/>
    <w:rsid w:val="00615154"/>
    <w:rsid w:val="0061620F"/>
    <w:rsid w:val="006163E3"/>
    <w:rsid w:val="00616D8D"/>
    <w:rsid w:val="00617217"/>
    <w:rsid w:val="00617461"/>
    <w:rsid w:val="00624A31"/>
    <w:rsid w:val="00624D63"/>
    <w:rsid w:val="00625908"/>
    <w:rsid w:val="00626116"/>
    <w:rsid w:val="00626733"/>
    <w:rsid w:val="00626ED3"/>
    <w:rsid w:val="00627A6C"/>
    <w:rsid w:val="0063040A"/>
    <w:rsid w:val="00632237"/>
    <w:rsid w:val="0063269F"/>
    <w:rsid w:val="006328B1"/>
    <w:rsid w:val="00633959"/>
    <w:rsid w:val="00633A8E"/>
    <w:rsid w:val="00633BF7"/>
    <w:rsid w:val="0063433F"/>
    <w:rsid w:val="006346A6"/>
    <w:rsid w:val="0063527F"/>
    <w:rsid w:val="006358B6"/>
    <w:rsid w:val="00635BA1"/>
    <w:rsid w:val="00635BA5"/>
    <w:rsid w:val="00640E21"/>
    <w:rsid w:val="006411AD"/>
    <w:rsid w:val="006415CF"/>
    <w:rsid w:val="006417F2"/>
    <w:rsid w:val="00641AB3"/>
    <w:rsid w:val="00641B2B"/>
    <w:rsid w:val="006433A8"/>
    <w:rsid w:val="006435BD"/>
    <w:rsid w:val="0064397A"/>
    <w:rsid w:val="00644320"/>
    <w:rsid w:val="00644383"/>
    <w:rsid w:val="0064569B"/>
    <w:rsid w:val="00645BE8"/>
    <w:rsid w:val="00646F4D"/>
    <w:rsid w:val="00651475"/>
    <w:rsid w:val="00652471"/>
    <w:rsid w:val="00652835"/>
    <w:rsid w:val="006534C1"/>
    <w:rsid w:val="0065399B"/>
    <w:rsid w:val="00653DFC"/>
    <w:rsid w:val="00655AE0"/>
    <w:rsid w:val="00656577"/>
    <w:rsid w:val="00656974"/>
    <w:rsid w:val="00656E6A"/>
    <w:rsid w:val="00656EDF"/>
    <w:rsid w:val="00656EEA"/>
    <w:rsid w:val="00657D4F"/>
    <w:rsid w:val="00657E88"/>
    <w:rsid w:val="006600ED"/>
    <w:rsid w:val="006624C6"/>
    <w:rsid w:val="00662E03"/>
    <w:rsid w:val="00663756"/>
    <w:rsid w:val="00663BFD"/>
    <w:rsid w:val="00663EDB"/>
    <w:rsid w:val="006653FC"/>
    <w:rsid w:val="00665E3B"/>
    <w:rsid w:val="006669F0"/>
    <w:rsid w:val="00667E2A"/>
    <w:rsid w:val="0067009F"/>
    <w:rsid w:val="00671BFA"/>
    <w:rsid w:val="006720D0"/>
    <w:rsid w:val="006727B6"/>
    <w:rsid w:val="006727B9"/>
    <w:rsid w:val="0067300E"/>
    <w:rsid w:val="00676626"/>
    <w:rsid w:val="006775CC"/>
    <w:rsid w:val="00677B14"/>
    <w:rsid w:val="00680957"/>
    <w:rsid w:val="0068184D"/>
    <w:rsid w:val="00682583"/>
    <w:rsid w:val="00682684"/>
    <w:rsid w:val="00684C94"/>
    <w:rsid w:val="0068557C"/>
    <w:rsid w:val="006861E9"/>
    <w:rsid w:val="00687507"/>
    <w:rsid w:val="00687575"/>
    <w:rsid w:val="00690512"/>
    <w:rsid w:val="00690844"/>
    <w:rsid w:val="00690929"/>
    <w:rsid w:val="006913A5"/>
    <w:rsid w:val="00692127"/>
    <w:rsid w:val="00695FB6"/>
    <w:rsid w:val="0069636F"/>
    <w:rsid w:val="0069693C"/>
    <w:rsid w:val="006976F3"/>
    <w:rsid w:val="006A0142"/>
    <w:rsid w:val="006A06E8"/>
    <w:rsid w:val="006A14D5"/>
    <w:rsid w:val="006A183A"/>
    <w:rsid w:val="006A48B7"/>
    <w:rsid w:val="006A65C6"/>
    <w:rsid w:val="006A696C"/>
    <w:rsid w:val="006A7F7A"/>
    <w:rsid w:val="006B24D1"/>
    <w:rsid w:val="006B25CD"/>
    <w:rsid w:val="006B2B94"/>
    <w:rsid w:val="006B4A02"/>
    <w:rsid w:val="006B4AD5"/>
    <w:rsid w:val="006B5E70"/>
    <w:rsid w:val="006B63F3"/>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59F"/>
    <w:rsid w:val="006D174C"/>
    <w:rsid w:val="006D3D1E"/>
    <w:rsid w:val="006D3D9E"/>
    <w:rsid w:val="006D6075"/>
    <w:rsid w:val="006D6C86"/>
    <w:rsid w:val="006E0080"/>
    <w:rsid w:val="006E0D87"/>
    <w:rsid w:val="006E1DF2"/>
    <w:rsid w:val="006E2C5D"/>
    <w:rsid w:val="006E3286"/>
    <w:rsid w:val="006E33C0"/>
    <w:rsid w:val="006E38C7"/>
    <w:rsid w:val="006E3AA0"/>
    <w:rsid w:val="006E6C8C"/>
    <w:rsid w:val="006E780A"/>
    <w:rsid w:val="006F0AB2"/>
    <w:rsid w:val="006F35DB"/>
    <w:rsid w:val="006F46B2"/>
    <w:rsid w:val="006F5125"/>
    <w:rsid w:val="006F601A"/>
    <w:rsid w:val="006F6C40"/>
    <w:rsid w:val="00700741"/>
    <w:rsid w:val="00700956"/>
    <w:rsid w:val="00700AAC"/>
    <w:rsid w:val="0070117F"/>
    <w:rsid w:val="00702666"/>
    <w:rsid w:val="0070380F"/>
    <w:rsid w:val="007053F8"/>
    <w:rsid w:val="00705D2E"/>
    <w:rsid w:val="0070610F"/>
    <w:rsid w:val="00707DF1"/>
    <w:rsid w:val="007117CF"/>
    <w:rsid w:val="00711D3E"/>
    <w:rsid w:val="00711E10"/>
    <w:rsid w:val="00711EE1"/>
    <w:rsid w:val="007126EC"/>
    <w:rsid w:val="0071305E"/>
    <w:rsid w:val="00713061"/>
    <w:rsid w:val="0071440C"/>
    <w:rsid w:val="00715860"/>
    <w:rsid w:val="00715F2F"/>
    <w:rsid w:val="00715FD2"/>
    <w:rsid w:val="007162D5"/>
    <w:rsid w:val="007176FC"/>
    <w:rsid w:val="007177C7"/>
    <w:rsid w:val="007206B5"/>
    <w:rsid w:val="007210A3"/>
    <w:rsid w:val="00721D7F"/>
    <w:rsid w:val="00722398"/>
    <w:rsid w:val="007227A7"/>
    <w:rsid w:val="0072301C"/>
    <w:rsid w:val="007232C9"/>
    <w:rsid w:val="007232D9"/>
    <w:rsid w:val="0072344C"/>
    <w:rsid w:val="00723484"/>
    <w:rsid w:val="00723712"/>
    <w:rsid w:val="0072386B"/>
    <w:rsid w:val="00724883"/>
    <w:rsid w:val="007248CF"/>
    <w:rsid w:val="007251FE"/>
    <w:rsid w:val="0072741D"/>
    <w:rsid w:val="0072751C"/>
    <w:rsid w:val="007275F9"/>
    <w:rsid w:val="00727718"/>
    <w:rsid w:val="007279E1"/>
    <w:rsid w:val="007301A8"/>
    <w:rsid w:val="00731BA2"/>
    <w:rsid w:val="00732FCF"/>
    <w:rsid w:val="00733E52"/>
    <w:rsid w:val="00734316"/>
    <w:rsid w:val="00734381"/>
    <w:rsid w:val="007345A6"/>
    <w:rsid w:val="00734AF5"/>
    <w:rsid w:val="00734AFC"/>
    <w:rsid w:val="00735C42"/>
    <w:rsid w:val="0073687C"/>
    <w:rsid w:val="00737A45"/>
    <w:rsid w:val="00742D18"/>
    <w:rsid w:val="0074437B"/>
    <w:rsid w:val="00746841"/>
    <w:rsid w:val="00746C12"/>
    <w:rsid w:val="00747A10"/>
    <w:rsid w:val="00752EEB"/>
    <w:rsid w:val="007530A4"/>
    <w:rsid w:val="00753517"/>
    <w:rsid w:val="00754795"/>
    <w:rsid w:val="0075500D"/>
    <w:rsid w:val="00755C38"/>
    <w:rsid w:val="00755D26"/>
    <w:rsid w:val="0075698B"/>
    <w:rsid w:val="00757BA1"/>
    <w:rsid w:val="007614EE"/>
    <w:rsid w:val="00761570"/>
    <w:rsid w:val="00761B7D"/>
    <w:rsid w:val="0076251C"/>
    <w:rsid w:val="00762D8D"/>
    <w:rsid w:val="00763C4C"/>
    <w:rsid w:val="00763EEF"/>
    <w:rsid w:val="00765001"/>
    <w:rsid w:val="00765905"/>
    <w:rsid w:val="007664A9"/>
    <w:rsid w:val="007672EF"/>
    <w:rsid w:val="00767A56"/>
    <w:rsid w:val="00767B5B"/>
    <w:rsid w:val="0077124D"/>
    <w:rsid w:val="00771CF2"/>
    <w:rsid w:val="00771E04"/>
    <w:rsid w:val="00772E61"/>
    <w:rsid w:val="00774A05"/>
    <w:rsid w:val="00775DF0"/>
    <w:rsid w:val="007764AB"/>
    <w:rsid w:val="0077681F"/>
    <w:rsid w:val="00776D1A"/>
    <w:rsid w:val="00777327"/>
    <w:rsid w:val="00777C88"/>
    <w:rsid w:val="007816FE"/>
    <w:rsid w:val="0078184F"/>
    <w:rsid w:val="0078378A"/>
    <w:rsid w:val="007843A6"/>
    <w:rsid w:val="00784949"/>
    <w:rsid w:val="0078542E"/>
    <w:rsid w:val="007854B0"/>
    <w:rsid w:val="00786730"/>
    <w:rsid w:val="00787779"/>
    <w:rsid w:val="00787C7D"/>
    <w:rsid w:val="00790584"/>
    <w:rsid w:val="00790869"/>
    <w:rsid w:val="00791103"/>
    <w:rsid w:val="00791AB3"/>
    <w:rsid w:val="00791E4E"/>
    <w:rsid w:val="00793BC0"/>
    <w:rsid w:val="00793C5D"/>
    <w:rsid w:val="00794585"/>
    <w:rsid w:val="00794A62"/>
    <w:rsid w:val="007955C2"/>
    <w:rsid w:val="007962A6"/>
    <w:rsid w:val="00796AC2"/>
    <w:rsid w:val="007979C6"/>
    <w:rsid w:val="00797DED"/>
    <w:rsid w:val="007A036D"/>
    <w:rsid w:val="007A3D62"/>
    <w:rsid w:val="007A3D95"/>
    <w:rsid w:val="007A464D"/>
    <w:rsid w:val="007A4CDD"/>
    <w:rsid w:val="007A4E10"/>
    <w:rsid w:val="007A502D"/>
    <w:rsid w:val="007A645A"/>
    <w:rsid w:val="007A6F54"/>
    <w:rsid w:val="007A7DC9"/>
    <w:rsid w:val="007B123B"/>
    <w:rsid w:val="007B179A"/>
    <w:rsid w:val="007B1E53"/>
    <w:rsid w:val="007B488E"/>
    <w:rsid w:val="007B51F4"/>
    <w:rsid w:val="007B5565"/>
    <w:rsid w:val="007B5BB7"/>
    <w:rsid w:val="007B63C5"/>
    <w:rsid w:val="007B6829"/>
    <w:rsid w:val="007C0730"/>
    <w:rsid w:val="007C07C6"/>
    <w:rsid w:val="007C0D97"/>
    <w:rsid w:val="007C0F2C"/>
    <w:rsid w:val="007C1E56"/>
    <w:rsid w:val="007C1E7D"/>
    <w:rsid w:val="007C2805"/>
    <w:rsid w:val="007C2E47"/>
    <w:rsid w:val="007C62C9"/>
    <w:rsid w:val="007C66A5"/>
    <w:rsid w:val="007C7EE8"/>
    <w:rsid w:val="007D0F10"/>
    <w:rsid w:val="007D10BC"/>
    <w:rsid w:val="007D15B7"/>
    <w:rsid w:val="007D1CFB"/>
    <w:rsid w:val="007D26FB"/>
    <w:rsid w:val="007D2A24"/>
    <w:rsid w:val="007D46F6"/>
    <w:rsid w:val="007D4791"/>
    <w:rsid w:val="007D47BF"/>
    <w:rsid w:val="007D4B46"/>
    <w:rsid w:val="007D5132"/>
    <w:rsid w:val="007D5F8E"/>
    <w:rsid w:val="007D6380"/>
    <w:rsid w:val="007D742D"/>
    <w:rsid w:val="007E0579"/>
    <w:rsid w:val="007E157C"/>
    <w:rsid w:val="007E16E1"/>
    <w:rsid w:val="007E1E74"/>
    <w:rsid w:val="007E2BB6"/>
    <w:rsid w:val="007E2D5C"/>
    <w:rsid w:val="007E485A"/>
    <w:rsid w:val="007E5D36"/>
    <w:rsid w:val="007E6281"/>
    <w:rsid w:val="007E6AE1"/>
    <w:rsid w:val="007E79C6"/>
    <w:rsid w:val="007E7AF7"/>
    <w:rsid w:val="007F054F"/>
    <w:rsid w:val="007F0D55"/>
    <w:rsid w:val="007F148D"/>
    <w:rsid w:val="007F199F"/>
    <w:rsid w:val="007F2D87"/>
    <w:rsid w:val="007F52A2"/>
    <w:rsid w:val="007F553F"/>
    <w:rsid w:val="007F6846"/>
    <w:rsid w:val="007F69AC"/>
    <w:rsid w:val="007F6AEC"/>
    <w:rsid w:val="007F701A"/>
    <w:rsid w:val="00800337"/>
    <w:rsid w:val="008012D3"/>
    <w:rsid w:val="00801597"/>
    <w:rsid w:val="00801771"/>
    <w:rsid w:val="00802CED"/>
    <w:rsid w:val="00803484"/>
    <w:rsid w:val="00803C9F"/>
    <w:rsid w:val="008048AE"/>
    <w:rsid w:val="0080543B"/>
    <w:rsid w:val="00805903"/>
    <w:rsid w:val="00805E98"/>
    <w:rsid w:val="00806419"/>
    <w:rsid w:val="00807673"/>
    <w:rsid w:val="00810448"/>
    <w:rsid w:val="00810834"/>
    <w:rsid w:val="008115DC"/>
    <w:rsid w:val="00812483"/>
    <w:rsid w:val="00817071"/>
    <w:rsid w:val="008203CA"/>
    <w:rsid w:val="0082049B"/>
    <w:rsid w:val="00821E48"/>
    <w:rsid w:val="008223E1"/>
    <w:rsid w:val="008225B8"/>
    <w:rsid w:val="0082260D"/>
    <w:rsid w:val="00822FF7"/>
    <w:rsid w:val="008231A6"/>
    <w:rsid w:val="008254D0"/>
    <w:rsid w:val="008262CD"/>
    <w:rsid w:val="00826F59"/>
    <w:rsid w:val="0082716F"/>
    <w:rsid w:val="0083187F"/>
    <w:rsid w:val="00831DBB"/>
    <w:rsid w:val="00832EC4"/>
    <w:rsid w:val="00834479"/>
    <w:rsid w:val="00835113"/>
    <w:rsid w:val="00835DCB"/>
    <w:rsid w:val="0083623C"/>
    <w:rsid w:val="00837AFD"/>
    <w:rsid w:val="00841414"/>
    <w:rsid w:val="00842E0A"/>
    <w:rsid w:val="00842F13"/>
    <w:rsid w:val="00843082"/>
    <w:rsid w:val="00843B76"/>
    <w:rsid w:val="00843DA9"/>
    <w:rsid w:val="00844CDE"/>
    <w:rsid w:val="00845CAE"/>
    <w:rsid w:val="00845FE8"/>
    <w:rsid w:val="0084677E"/>
    <w:rsid w:val="008468BC"/>
    <w:rsid w:val="00847A19"/>
    <w:rsid w:val="00847C13"/>
    <w:rsid w:val="00847D1E"/>
    <w:rsid w:val="0085033F"/>
    <w:rsid w:val="0085151A"/>
    <w:rsid w:val="00852BDE"/>
    <w:rsid w:val="00854293"/>
    <w:rsid w:val="008547F5"/>
    <w:rsid w:val="008549AB"/>
    <w:rsid w:val="00856F11"/>
    <w:rsid w:val="00857264"/>
    <w:rsid w:val="008579FA"/>
    <w:rsid w:val="008609D3"/>
    <w:rsid w:val="0086263C"/>
    <w:rsid w:val="00863887"/>
    <w:rsid w:val="00864229"/>
    <w:rsid w:val="00864311"/>
    <w:rsid w:val="0086502A"/>
    <w:rsid w:val="008658A4"/>
    <w:rsid w:val="0086606B"/>
    <w:rsid w:val="00866DA9"/>
    <w:rsid w:val="00870C71"/>
    <w:rsid w:val="00871210"/>
    <w:rsid w:val="00871966"/>
    <w:rsid w:val="00872E9C"/>
    <w:rsid w:val="00873311"/>
    <w:rsid w:val="00873591"/>
    <w:rsid w:val="008748B6"/>
    <w:rsid w:val="00874A05"/>
    <w:rsid w:val="008776FA"/>
    <w:rsid w:val="00877A2F"/>
    <w:rsid w:val="00880187"/>
    <w:rsid w:val="00880679"/>
    <w:rsid w:val="00880814"/>
    <w:rsid w:val="008811DA"/>
    <w:rsid w:val="00881DE5"/>
    <w:rsid w:val="00883299"/>
    <w:rsid w:val="008832CB"/>
    <w:rsid w:val="00883D9C"/>
    <w:rsid w:val="00884E27"/>
    <w:rsid w:val="00885980"/>
    <w:rsid w:val="00886D7F"/>
    <w:rsid w:val="0089044C"/>
    <w:rsid w:val="0089066E"/>
    <w:rsid w:val="00891177"/>
    <w:rsid w:val="00891268"/>
    <w:rsid w:val="00891A73"/>
    <w:rsid w:val="0089318C"/>
    <w:rsid w:val="00895700"/>
    <w:rsid w:val="008958DB"/>
    <w:rsid w:val="00895BF9"/>
    <w:rsid w:val="00895BFA"/>
    <w:rsid w:val="00896917"/>
    <w:rsid w:val="0089765A"/>
    <w:rsid w:val="008A0947"/>
    <w:rsid w:val="008A1038"/>
    <w:rsid w:val="008A11D9"/>
    <w:rsid w:val="008A1C9B"/>
    <w:rsid w:val="008A29AF"/>
    <w:rsid w:val="008A41B7"/>
    <w:rsid w:val="008A5F41"/>
    <w:rsid w:val="008A7794"/>
    <w:rsid w:val="008B0120"/>
    <w:rsid w:val="008B0F1B"/>
    <w:rsid w:val="008B11CE"/>
    <w:rsid w:val="008B28D4"/>
    <w:rsid w:val="008B2A48"/>
    <w:rsid w:val="008B39D8"/>
    <w:rsid w:val="008B4568"/>
    <w:rsid w:val="008B6EA9"/>
    <w:rsid w:val="008B71FA"/>
    <w:rsid w:val="008B755D"/>
    <w:rsid w:val="008B7696"/>
    <w:rsid w:val="008B76B1"/>
    <w:rsid w:val="008B798B"/>
    <w:rsid w:val="008B7D04"/>
    <w:rsid w:val="008B7D80"/>
    <w:rsid w:val="008C0105"/>
    <w:rsid w:val="008C0C1B"/>
    <w:rsid w:val="008C0D44"/>
    <w:rsid w:val="008C2AFF"/>
    <w:rsid w:val="008C30CA"/>
    <w:rsid w:val="008C6D79"/>
    <w:rsid w:val="008D133F"/>
    <w:rsid w:val="008D1BC1"/>
    <w:rsid w:val="008D1D80"/>
    <w:rsid w:val="008D2074"/>
    <w:rsid w:val="008D3149"/>
    <w:rsid w:val="008D3374"/>
    <w:rsid w:val="008D3B98"/>
    <w:rsid w:val="008D402F"/>
    <w:rsid w:val="008D4034"/>
    <w:rsid w:val="008D46FE"/>
    <w:rsid w:val="008D4837"/>
    <w:rsid w:val="008D49AF"/>
    <w:rsid w:val="008D4A66"/>
    <w:rsid w:val="008D575D"/>
    <w:rsid w:val="008D5EFC"/>
    <w:rsid w:val="008D6475"/>
    <w:rsid w:val="008D7368"/>
    <w:rsid w:val="008E009F"/>
    <w:rsid w:val="008E0471"/>
    <w:rsid w:val="008E3625"/>
    <w:rsid w:val="008E3730"/>
    <w:rsid w:val="008E37E7"/>
    <w:rsid w:val="008E4058"/>
    <w:rsid w:val="008E4A19"/>
    <w:rsid w:val="008E515B"/>
    <w:rsid w:val="008E5535"/>
    <w:rsid w:val="008E56BD"/>
    <w:rsid w:val="008E61A0"/>
    <w:rsid w:val="008E6D6E"/>
    <w:rsid w:val="008F0120"/>
    <w:rsid w:val="008F0FCC"/>
    <w:rsid w:val="008F12F0"/>
    <w:rsid w:val="008F1367"/>
    <w:rsid w:val="008F172F"/>
    <w:rsid w:val="008F243A"/>
    <w:rsid w:val="008F2AF2"/>
    <w:rsid w:val="008F3F4A"/>
    <w:rsid w:val="008F456F"/>
    <w:rsid w:val="008F50E0"/>
    <w:rsid w:val="008F53E1"/>
    <w:rsid w:val="00900936"/>
    <w:rsid w:val="0090204C"/>
    <w:rsid w:val="009026D4"/>
    <w:rsid w:val="00902F26"/>
    <w:rsid w:val="00903919"/>
    <w:rsid w:val="00903F53"/>
    <w:rsid w:val="0090436B"/>
    <w:rsid w:val="00905062"/>
    <w:rsid w:val="009054EA"/>
    <w:rsid w:val="009061FC"/>
    <w:rsid w:val="0090640E"/>
    <w:rsid w:val="0091132D"/>
    <w:rsid w:val="009121EE"/>
    <w:rsid w:val="009129FC"/>
    <w:rsid w:val="00912CFE"/>
    <w:rsid w:val="00912E57"/>
    <w:rsid w:val="009137A6"/>
    <w:rsid w:val="009147C4"/>
    <w:rsid w:val="0091531C"/>
    <w:rsid w:val="0091537D"/>
    <w:rsid w:val="00915578"/>
    <w:rsid w:val="00916559"/>
    <w:rsid w:val="00916A47"/>
    <w:rsid w:val="00916FAC"/>
    <w:rsid w:val="0091708E"/>
    <w:rsid w:val="00920E03"/>
    <w:rsid w:val="009223FB"/>
    <w:rsid w:val="009239C7"/>
    <w:rsid w:val="00931920"/>
    <w:rsid w:val="009321A2"/>
    <w:rsid w:val="00932391"/>
    <w:rsid w:val="00932A14"/>
    <w:rsid w:val="0093344A"/>
    <w:rsid w:val="00933F31"/>
    <w:rsid w:val="009348AC"/>
    <w:rsid w:val="00934AFD"/>
    <w:rsid w:val="00935ECD"/>
    <w:rsid w:val="0093756C"/>
    <w:rsid w:val="00937E54"/>
    <w:rsid w:val="0094038E"/>
    <w:rsid w:val="0094146E"/>
    <w:rsid w:val="00941922"/>
    <w:rsid w:val="00942EB8"/>
    <w:rsid w:val="00943107"/>
    <w:rsid w:val="00945030"/>
    <w:rsid w:val="00945447"/>
    <w:rsid w:val="00945F94"/>
    <w:rsid w:val="00946E58"/>
    <w:rsid w:val="00950827"/>
    <w:rsid w:val="00950A88"/>
    <w:rsid w:val="009510CB"/>
    <w:rsid w:val="00951ABC"/>
    <w:rsid w:val="00951C82"/>
    <w:rsid w:val="00954707"/>
    <w:rsid w:val="009547F9"/>
    <w:rsid w:val="00955E57"/>
    <w:rsid w:val="00956809"/>
    <w:rsid w:val="00956B92"/>
    <w:rsid w:val="00957086"/>
    <w:rsid w:val="00957AE8"/>
    <w:rsid w:val="00960483"/>
    <w:rsid w:val="0096127F"/>
    <w:rsid w:val="00961527"/>
    <w:rsid w:val="009616D9"/>
    <w:rsid w:val="00961BA6"/>
    <w:rsid w:val="009620F9"/>
    <w:rsid w:val="00962182"/>
    <w:rsid w:val="00964315"/>
    <w:rsid w:val="00964912"/>
    <w:rsid w:val="009653EF"/>
    <w:rsid w:val="009670B6"/>
    <w:rsid w:val="009703EB"/>
    <w:rsid w:val="00971192"/>
    <w:rsid w:val="0097249C"/>
    <w:rsid w:val="00973B32"/>
    <w:rsid w:val="00975542"/>
    <w:rsid w:val="009755D2"/>
    <w:rsid w:val="009760D6"/>
    <w:rsid w:val="00976333"/>
    <w:rsid w:val="00976B58"/>
    <w:rsid w:val="009771D9"/>
    <w:rsid w:val="0097774B"/>
    <w:rsid w:val="00977C1B"/>
    <w:rsid w:val="009800C3"/>
    <w:rsid w:val="00980F57"/>
    <w:rsid w:val="00981121"/>
    <w:rsid w:val="00981902"/>
    <w:rsid w:val="00982101"/>
    <w:rsid w:val="00983177"/>
    <w:rsid w:val="00983FA2"/>
    <w:rsid w:val="00984234"/>
    <w:rsid w:val="00984989"/>
    <w:rsid w:val="00984E56"/>
    <w:rsid w:val="00985016"/>
    <w:rsid w:val="009864C8"/>
    <w:rsid w:val="00986F36"/>
    <w:rsid w:val="00992290"/>
    <w:rsid w:val="0099245C"/>
    <w:rsid w:val="00993121"/>
    <w:rsid w:val="0099667A"/>
    <w:rsid w:val="00997237"/>
    <w:rsid w:val="00997540"/>
    <w:rsid w:val="009975A2"/>
    <w:rsid w:val="009A05C5"/>
    <w:rsid w:val="009A287C"/>
    <w:rsid w:val="009A2886"/>
    <w:rsid w:val="009A2ACA"/>
    <w:rsid w:val="009A33C6"/>
    <w:rsid w:val="009A53FD"/>
    <w:rsid w:val="009A5504"/>
    <w:rsid w:val="009A76CC"/>
    <w:rsid w:val="009A795D"/>
    <w:rsid w:val="009A7EAF"/>
    <w:rsid w:val="009B0387"/>
    <w:rsid w:val="009B052D"/>
    <w:rsid w:val="009B071C"/>
    <w:rsid w:val="009B0A99"/>
    <w:rsid w:val="009B1353"/>
    <w:rsid w:val="009B1711"/>
    <w:rsid w:val="009B1732"/>
    <w:rsid w:val="009B2B6F"/>
    <w:rsid w:val="009B5BF2"/>
    <w:rsid w:val="009B615D"/>
    <w:rsid w:val="009B6904"/>
    <w:rsid w:val="009B6BBB"/>
    <w:rsid w:val="009B6E29"/>
    <w:rsid w:val="009B6FB6"/>
    <w:rsid w:val="009B7BA5"/>
    <w:rsid w:val="009C022C"/>
    <w:rsid w:val="009C026E"/>
    <w:rsid w:val="009C15AE"/>
    <w:rsid w:val="009C1950"/>
    <w:rsid w:val="009C2065"/>
    <w:rsid w:val="009C2319"/>
    <w:rsid w:val="009C2A62"/>
    <w:rsid w:val="009C48C5"/>
    <w:rsid w:val="009C4AAF"/>
    <w:rsid w:val="009C4B2C"/>
    <w:rsid w:val="009C64E5"/>
    <w:rsid w:val="009C740A"/>
    <w:rsid w:val="009C7D8B"/>
    <w:rsid w:val="009D03E8"/>
    <w:rsid w:val="009D0D5F"/>
    <w:rsid w:val="009D0E4D"/>
    <w:rsid w:val="009D0F7A"/>
    <w:rsid w:val="009D10A9"/>
    <w:rsid w:val="009D1B34"/>
    <w:rsid w:val="009D2721"/>
    <w:rsid w:val="009D2AF9"/>
    <w:rsid w:val="009D2CD0"/>
    <w:rsid w:val="009D3303"/>
    <w:rsid w:val="009D488F"/>
    <w:rsid w:val="009D59E0"/>
    <w:rsid w:val="009D6759"/>
    <w:rsid w:val="009D6C17"/>
    <w:rsid w:val="009D6CEA"/>
    <w:rsid w:val="009D72A4"/>
    <w:rsid w:val="009D790F"/>
    <w:rsid w:val="009E00BF"/>
    <w:rsid w:val="009E19D2"/>
    <w:rsid w:val="009E3715"/>
    <w:rsid w:val="009E3FD5"/>
    <w:rsid w:val="009E4924"/>
    <w:rsid w:val="009E5444"/>
    <w:rsid w:val="009E5536"/>
    <w:rsid w:val="009E58A4"/>
    <w:rsid w:val="009E5C94"/>
    <w:rsid w:val="009E7ABD"/>
    <w:rsid w:val="009F011E"/>
    <w:rsid w:val="009F06AF"/>
    <w:rsid w:val="009F0FBE"/>
    <w:rsid w:val="009F13AA"/>
    <w:rsid w:val="009F19FF"/>
    <w:rsid w:val="009F1AD4"/>
    <w:rsid w:val="009F1F3D"/>
    <w:rsid w:val="009F3111"/>
    <w:rsid w:val="009F4A65"/>
    <w:rsid w:val="009F6958"/>
    <w:rsid w:val="009F69FC"/>
    <w:rsid w:val="009F6DBA"/>
    <w:rsid w:val="009F75F3"/>
    <w:rsid w:val="00A00789"/>
    <w:rsid w:val="00A0140F"/>
    <w:rsid w:val="00A02BEA"/>
    <w:rsid w:val="00A02ED5"/>
    <w:rsid w:val="00A04617"/>
    <w:rsid w:val="00A04931"/>
    <w:rsid w:val="00A0544C"/>
    <w:rsid w:val="00A05840"/>
    <w:rsid w:val="00A07F02"/>
    <w:rsid w:val="00A10073"/>
    <w:rsid w:val="00A111D4"/>
    <w:rsid w:val="00A119CC"/>
    <w:rsid w:val="00A1237F"/>
    <w:rsid w:val="00A125FA"/>
    <w:rsid w:val="00A13C2F"/>
    <w:rsid w:val="00A14CF9"/>
    <w:rsid w:val="00A1504F"/>
    <w:rsid w:val="00A169F2"/>
    <w:rsid w:val="00A16B4E"/>
    <w:rsid w:val="00A16B56"/>
    <w:rsid w:val="00A17230"/>
    <w:rsid w:val="00A202D5"/>
    <w:rsid w:val="00A20B76"/>
    <w:rsid w:val="00A22A1B"/>
    <w:rsid w:val="00A22BD1"/>
    <w:rsid w:val="00A230EB"/>
    <w:rsid w:val="00A24CFA"/>
    <w:rsid w:val="00A25B45"/>
    <w:rsid w:val="00A275D2"/>
    <w:rsid w:val="00A30D7C"/>
    <w:rsid w:val="00A31001"/>
    <w:rsid w:val="00A358B2"/>
    <w:rsid w:val="00A37A5A"/>
    <w:rsid w:val="00A37A66"/>
    <w:rsid w:val="00A4055A"/>
    <w:rsid w:val="00A405CF"/>
    <w:rsid w:val="00A40D0F"/>
    <w:rsid w:val="00A42305"/>
    <w:rsid w:val="00A4308A"/>
    <w:rsid w:val="00A432D6"/>
    <w:rsid w:val="00A43310"/>
    <w:rsid w:val="00A43A36"/>
    <w:rsid w:val="00A44D5C"/>
    <w:rsid w:val="00A45E00"/>
    <w:rsid w:val="00A46E77"/>
    <w:rsid w:val="00A47801"/>
    <w:rsid w:val="00A50195"/>
    <w:rsid w:val="00A506AF"/>
    <w:rsid w:val="00A51313"/>
    <w:rsid w:val="00A5176A"/>
    <w:rsid w:val="00A52698"/>
    <w:rsid w:val="00A5274D"/>
    <w:rsid w:val="00A547CC"/>
    <w:rsid w:val="00A55AAA"/>
    <w:rsid w:val="00A569FC"/>
    <w:rsid w:val="00A57C60"/>
    <w:rsid w:val="00A57DCA"/>
    <w:rsid w:val="00A629C3"/>
    <w:rsid w:val="00A62AB5"/>
    <w:rsid w:val="00A62E29"/>
    <w:rsid w:val="00A65769"/>
    <w:rsid w:val="00A65A62"/>
    <w:rsid w:val="00A65FE6"/>
    <w:rsid w:val="00A660FC"/>
    <w:rsid w:val="00A674B6"/>
    <w:rsid w:val="00A701AB"/>
    <w:rsid w:val="00A71306"/>
    <w:rsid w:val="00A72081"/>
    <w:rsid w:val="00A72B64"/>
    <w:rsid w:val="00A736E8"/>
    <w:rsid w:val="00A74513"/>
    <w:rsid w:val="00A7490C"/>
    <w:rsid w:val="00A76F16"/>
    <w:rsid w:val="00A77998"/>
    <w:rsid w:val="00A77B6C"/>
    <w:rsid w:val="00A80D1B"/>
    <w:rsid w:val="00A813C2"/>
    <w:rsid w:val="00A816B0"/>
    <w:rsid w:val="00A82F7B"/>
    <w:rsid w:val="00A83922"/>
    <w:rsid w:val="00A84FC0"/>
    <w:rsid w:val="00A86172"/>
    <w:rsid w:val="00A86AAD"/>
    <w:rsid w:val="00A86FE8"/>
    <w:rsid w:val="00A870F9"/>
    <w:rsid w:val="00A874AC"/>
    <w:rsid w:val="00A9186F"/>
    <w:rsid w:val="00A92807"/>
    <w:rsid w:val="00A93725"/>
    <w:rsid w:val="00A95861"/>
    <w:rsid w:val="00A9604E"/>
    <w:rsid w:val="00A9626B"/>
    <w:rsid w:val="00A96AF2"/>
    <w:rsid w:val="00A97337"/>
    <w:rsid w:val="00A9771A"/>
    <w:rsid w:val="00AA030B"/>
    <w:rsid w:val="00AA1D03"/>
    <w:rsid w:val="00AA2225"/>
    <w:rsid w:val="00AA3E25"/>
    <w:rsid w:val="00AA3FD0"/>
    <w:rsid w:val="00AA4777"/>
    <w:rsid w:val="00AA5D6D"/>
    <w:rsid w:val="00AA6398"/>
    <w:rsid w:val="00AA793B"/>
    <w:rsid w:val="00AB058D"/>
    <w:rsid w:val="00AB0684"/>
    <w:rsid w:val="00AB3A06"/>
    <w:rsid w:val="00AB4684"/>
    <w:rsid w:val="00AB4799"/>
    <w:rsid w:val="00AB5C3B"/>
    <w:rsid w:val="00AB6D3B"/>
    <w:rsid w:val="00AB735B"/>
    <w:rsid w:val="00AC00FE"/>
    <w:rsid w:val="00AC0341"/>
    <w:rsid w:val="00AC0352"/>
    <w:rsid w:val="00AC0735"/>
    <w:rsid w:val="00AC08D6"/>
    <w:rsid w:val="00AC1450"/>
    <w:rsid w:val="00AC16E9"/>
    <w:rsid w:val="00AC23B1"/>
    <w:rsid w:val="00AC264C"/>
    <w:rsid w:val="00AC3634"/>
    <w:rsid w:val="00AC3EEF"/>
    <w:rsid w:val="00AC4250"/>
    <w:rsid w:val="00AC4FD8"/>
    <w:rsid w:val="00AC526A"/>
    <w:rsid w:val="00AC5846"/>
    <w:rsid w:val="00AC7261"/>
    <w:rsid w:val="00AD000F"/>
    <w:rsid w:val="00AD07FF"/>
    <w:rsid w:val="00AD0F6A"/>
    <w:rsid w:val="00AD18C8"/>
    <w:rsid w:val="00AD3253"/>
    <w:rsid w:val="00AD3285"/>
    <w:rsid w:val="00AD3795"/>
    <w:rsid w:val="00AD3E0D"/>
    <w:rsid w:val="00AD63A9"/>
    <w:rsid w:val="00AD6AF0"/>
    <w:rsid w:val="00AD6C07"/>
    <w:rsid w:val="00AD7873"/>
    <w:rsid w:val="00AD7CA8"/>
    <w:rsid w:val="00AE00C4"/>
    <w:rsid w:val="00AE2375"/>
    <w:rsid w:val="00AE2633"/>
    <w:rsid w:val="00AE2B8A"/>
    <w:rsid w:val="00AE2BA2"/>
    <w:rsid w:val="00AE5586"/>
    <w:rsid w:val="00AE6449"/>
    <w:rsid w:val="00AE6D61"/>
    <w:rsid w:val="00AF25D1"/>
    <w:rsid w:val="00AF316C"/>
    <w:rsid w:val="00AF3D14"/>
    <w:rsid w:val="00AF3EEA"/>
    <w:rsid w:val="00AF565D"/>
    <w:rsid w:val="00AF5D51"/>
    <w:rsid w:val="00AF5DA1"/>
    <w:rsid w:val="00AF625E"/>
    <w:rsid w:val="00AF67AC"/>
    <w:rsid w:val="00AF694D"/>
    <w:rsid w:val="00AF7578"/>
    <w:rsid w:val="00B007B6"/>
    <w:rsid w:val="00B00801"/>
    <w:rsid w:val="00B00D72"/>
    <w:rsid w:val="00B00DC0"/>
    <w:rsid w:val="00B00F49"/>
    <w:rsid w:val="00B03000"/>
    <w:rsid w:val="00B035C3"/>
    <w:rsid w:val="00B04865"/>
    <w:rsid w:val="00B04ED9"/>
    <w:rsid w:val="00B05243"/>
    <w:rsid w:val="00B0536A"/>
    <w:rsid w:val="00B057B1"/>
    <w:rsid w:val="00B0632E"/>
    <w:rsid w:val="00B06425"/>
    <w:rsid w:val="00B07D19"/>
    <w:rsid w:val="00B10244"/>
    <w:rsid w:val="00B10C87"/>
    <w:rsid w:val="00B10CE4"/>
    <w:rsid w:val="00B110B8"/>
    <w:rsid w:val="00B11720"/>
    <w:rsid w:val="00B11A03"/>
    <w:rsid w:val="00B12413"/>
    <w:rsid w:val="00B1241C"/>
    <w:rsid w:val="00B12C84"/>
    <w:rsid w:val="00B140EB"/>
    <w:rsid w:val="00B14EC6"/>
    <w:rsid w:val="00B154DB"/>
    <w:rsid w:val="00B15515"/>
    <w:rsid w:val="00B1659C"/>
    <w:rsid w:val="00B16831"/>
    <w:rsid w:val="00B16987"/>
    <w:rsid w:val="00B17607"/>
    <w:rsid w:val="00B17953"/>
    <w:rsid w:val="00B22364"/>
    <w:rsid w:val="00B22AD7"/>
    <w:rsid w:val="00B235E0"/>
    <w:rsid w:val="00B24646"/>
    <w:rsid w:val="00B24C93"/>
    <w:rsid w:val="00B25C79"/>
    <w:rsid w:val="00B2660E"/>
    <w:rsid w:val="00B273C1"/>
    <w:rsid w:val="00B2765E"/>
    <w:rsid w:val="00B27A17"/>
    <w:rsid w:val="00B3083F"/>
    <w:rsid w:val="00B31347"/>
    <w:rsid w:val="00B3142B"/>
    <w:rsid w:val="00B31DD6"/>
    <w:rsid w:val="00B32735"/>
    <w:rsid w:val="00B32874"/>
    <w:rsid w:val="00B33188"/>
    <w:rsid w:val="00B348A7"/>
    <w:rsid w:val="00B34B93"/>
    <w:rsid w:val="00B3523F"/>
    <w:rsid w:val="00B35724"/>
    <w:rsid w:val="00B359C7"/>
    <w:rsid w:val="00B35DAA"/>
    <w:rsid w:val="00B35EAC"/>
    <w:rsid w:val="00B368C1"/>
    <w:rsid w:val="00B36A30"/>
    <w:rsid w:val="00B40B6F"/>
    <w:rsid w:val="00B429B9"/>
    <w:rsid w:val="00B430FA"/>
    <w:rsid w:val="00B432A9"/>
    <w:rsid w:val="00B43B9D"/>
    <w:rsid w:val="00B43CDB"/>
    <w:rsid w:val="00B45091"/>
    <w:rsid w:val="00B45BD3"/>
    <w:rsid w:val="00B47B16"/>
    <w:rsid w:val="00B5105B"/>
    <w:rsid w:val="00B51873"/>
    <w:rsid w:val="00B5227D"/>
    <w:rsid w:val="00B53733"/>
    <w:rsid w:val="00B5481E"/>
    <w:rsid w:val="00B55C81"/>
    <w:rsid w:val="00B5606C"/>
    <w:rsid w:val="00B57D26"/>
    <w:rsid w:val="00B601E6"/>
    <w:rsid w:val="00B6023B"/>
    <w:rsid w:val="00B620B9"/>
    <w:rsid w:val="00B63495"/>
    <w:rsid w:val="00B64DD7"/>
    <w:rsid w:val="00B64E2C"/>
    <w:rsid w:val="00B65598"/>
    <w:rsid w:val="00B65A5E"/>
    <w:rsid w:val="00B67096"/>
    <w:rsid w:val="00B70637"/>
    <w:rsid w:val="00B707B1"/>
    <w:rsid w:val="00B70CC5"/>
    <w:rsid w:val="00B721DE"/>
    <w:rsid w:val="00B730F5"/>
    <w:rsid w:val="00B7455F"/>
    <w:rsid w:val="00B75377"/>
    <w:rsid w:val="00B7628E"/>
    <w:rsid w:val="00B8087B"/>
    <w:rsid w:val="00B82DA3"/>
    <w:rsid w:val="00B83500"/>
    <w:rsid w:val="00B86E22"/>
    <w:rsid w:val="00B875E7"/>
    <w:rsid w:val="00B87B97"/>
    <w:rsid w:val="00B90CE6"/>
    <w:rsid w:val="00B91DBF"/>
    <w:rsid w:val="00B92A51"/>
    <w:rsid w:val="00B92AAB"/>
    <w:rsid w:val="00B9345A"/>
    <w:rsid w:val="00B93D09"/>
    <w:rsid w:val="00B93E2B"/>
    <w:rsid w:val="00B942D7"/>
    <w:rsid w:val="00B94510"/>
    <w:rsid w:val="00B95099"/>
    <w:rsid w:val="00B95C6D"/>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6D34"/>
    <w:rsid w:val="00BA6D3B"/>
    <w:rsid w:val="00BB0312"/>
    <w:rsid w:val="00BB1157"/>
    <w:rsid w:val="00BB1402"/>
    <w:rsid w:val="00BB3A19"/>
    <w:rsid w:val="00BB42B5"/>
    <w:rsid w:val="00BB4711"/>
    <w:rsid w:val="00BB483A"/>
    <w:rsid w:val="00BB5495"/>
    <w:rsid w:val="00BB590B"/>
    <w:rsid w:val="00BB6DC5"/>
    <w:rsid w:val="00BC1A8B"/>
    <w:rsid w:val="00BC1C6B"/>
    <w:rsid w:val="00BC1CAC"/>
    <w:rsid w:val="00BC35C7"/>
    <w:rsid w:val="00BC3D21"/>
    <w:rsid w:val="00BC3DEC"/>
    <w:rsid w:val="00BC42E4"/>
    <w:rsid w:val="00BC4E4D"/>
    <w:rsid w:val="00BC7D10"/>
    <w:rsid w:val="00BD06D1"/>
    <w:rsid w:val="00BD1E76"/>
    <w:rsid w:val="00BD2DAA"/>
    <w:rsid w:val="00BD2E84"/>
    <w:rsid w:val="00BD404B"/>
    <w:rsid w:val="00BD44D3"/>
    <w:rsid w:val="00BD508B"/>
    <w:rsid w:val="00BD663B"/>
    <w:rsid w:val="00BD715B"/>
    <w:rsid w:val="00BD7775"/>
    <w:rsid w:val="00BD7F03"/>
    <w:rsid w:val="00BE089F"/>
    <w:rsid w:val="00BE1064"/>
    <w:rsid w:val="00BE2047"/>
    <w:rsid w:val="00BE2856"/>
    <w:rsid w:val="00BE2922"/>
    <w:rsid w:val="00BE45FA"/>
    <w:rsid w:val="00BE6823"/>
    <w:rsid w:val="00BE7965"/>
    <w:rsid w:val="00BF10D0"/>
    <w:rsid w:val="00BF141C"/>
    <w:rsid w:val="00BF1973"/>
    <w:rsid w:val="00BF3AB7"/>
    <w:rsid w:val="00BF3DBD"/>
    <w:rsid w:val="00BF4D16"/>
    <w:rsid w:val="00BF4F30"/>
    <w:rsid w:val="00BF68B0"/>
    <w:rsid w:val="00BF7DE8"/>
    <w:rsid w:val="00C00A39"/>
    <w:rsid w:val="00C00A81"/>
    <w:rsid w:val="00C01446"/>
    <w:rsid w:val="00C019B1"/>
    <w:rsid w:val="00C024E5"/>
    <w:rsid w:val="00C02BFC"/>
    <w:rsid w:val="00C030FD"/>
    <w:rsid w:val="00C03664"/>
    <w:rsid w:val="00C05636"/>
    <w:rsid w:val="00C05EA1"/>
    <w:rsid w:val="00C1057B"/>
    <w:rsid w:val="00C108FC"/>
    <w:rsid w:val="00C112C4"/>
    <w:rsid w:val="00C115F1"/>
    <w:rsid w:val="00C11D5B"/>
    <w:rsid w:val="00C1314E"/>
    <w:rsid w:val="00C14200"/>
    <w:rsid w:val="00C15236"/>
    <w:rsid w:val="00C16058"/>
    <w:rsid w:val="00C20CFB"/>
    <w:rsid w:val="00C20E27"/>
    <w:rsid w:val="00C20FC0"/>
    <w:rsid w:val="00C22599"/>
    <w:rsid w:val="00C22E2C"/>
    <w:rsid w:val="00C23D80"/>
    <w:rsid w:val="00C2498E"/>
    <w:rsid w:val="00C26764"/>
    <w:rsid w:val="00C26D80"/>
    <w:rsid w:val="00C274A7"/>
    <w:rsid w:val="00C27835"/>
    <w:rsid w:val="00C2788D"/>
    <w:rsid w:val="00C30639"/>
    <w:rsid w:val="00C30EE9"/>
    <w:rsid w:val="00C31064"/>
    <w:rsid w:val="00C332FD"/>
    <w:rsid w:val="00C35AA4"/>
    <w:rsid w:val="00C36832"/>
    <w:rsid w:val="00C36ECD"/>
    <w:rsid w:val="00C402A5"/>
    <w:rsid w:val="00C406EC"/>
    <w:rsid w:val="00C40E56"/>
    <w:rsid w:val="00C4331B"/>
    <w:rsid w:val="00C436D3"/>
    <w:rsid w:val="00C43908"/>
    <w:rsid w:val="00C43B55"/>
    <w:rsid w:val="00C44D51"/>
    <w:rsid w:val="00C459AB"/>
    <w:rsid w:val="00C45AAB"/>
    <w:rsid w:val="00C45B74"/>
    <w:rsid w:val="00C46546"/>
    <w:rsid w:val="00C46EDD"/>
    <w:rsid w:val="00C4750E"/>
    <w:rsid w:val="00C502B4"/>
    <w:rsid w:val="00C50825"/>
    <w:rsid w:val="00C51B1D"/>
    <w:rsid w:val="00C52C40"/>
    <w:rsid w:val="00C54EC0"/>
    <w:rsid w:val="00C55AD3"/>
    <w:rsid w:val="00C5675A"/>
    <w:rsid w:val="00C56DDD"/>
    <w:rsid w:val="00C574AF"/>
    <w:rsid w:val="00C57703"/>
    <w:rsid w:val="00C577F3"/>
    <w:rsid w:val="00C61BA9"/>
    <w:rsid w:val="00C624D4"/>
    <w:rsid w:val="00C625C2"/>
    <w:rsid w:val="00C639D4"/>
    <w:rsid w:val="00C63BFB"/>
    <w:rsid w:val="00C63F27"/>
    <w:rsid w:val="00C64FA9"/>
    <w:rsid w:val="00C66C9F"/>
    <w:rsid w:val="00C6756C"/>
    <w:rsid w:val="00C67C58"/>
    <w:rsid w:val="00C7041B"/>
    <w:rsid w:val="00C706D0"/>
    <w:rsid w:val="00C7099D"/>
    <w:rsid w:val="00C7125B"/>
    <w:rsid w:val="00C71BD1"/>
    <w:rsid w:val="00C7298E"/>
    <w:rsid w:val="00C73287"/>
    <w:rsid w:val="00C741A4"/>
    <w:rsid w:val="00C74D7A"/>
    <w:rsid w:val="00C754C5"/>
    <w:rsid w:val="00C75B02"/>
    <w:rsid w:val="00C75B54"/>
    <w:rsid w:val="00C76172"/>
    <w:rsid w:val="00C808A8"/>
    <w:rsid w:val="00C820C2"/>
    <w:rsid w:val="00C83221"/>
    <w:rsid w:val="00C83919"/>
    <w:rsid w:val="00C84A87"/>
    <w:rsid w:val="00C84AF2"/>
    <w:rsid w:val="00C84C69"/>
    <w:rsid w:val="00C8546D"/>
    <w:rsid w:val="00C85588"/>
    <w:rsid w:val="00C85F2B"/>
    <w:rsid w:val="00C8617D"/>
    <w:rsid w:val="00C86544"/>
    <w:rsid w:val="00C8704C"/>
    <w:rsid w:val="00C8744B"/>
    <w:rsid w:val="00C8774A"/>
    <w:rsid w:val="00C91771"/>
    <w:rsid w:val="00C924EF"/>
    <w:rsid w:val="00C928DA"/>
    <w:rsid w:val="00C92D01"/>
    <w:rsid w:val="00C94174"/>
    <w:rsid w:val="00C94DD4"/>
    <w:rsid w:val="00C94E61"/>
    <w:rsid w:val="00C95248"/>
    <w:rsid w:val="00C9635C"/>
    <w:rsid w:val="00C965A4"/>
    <w:rsid w:val="00C966C9"/>
    <w:rsid w:val="00C96CC4"/>
    <w:rsid w:val="00C976D9"/>
    <w:rsid w:val="00CA1120"/>
    <w:rsid w:val="00CA1A73"/>
    <w:rsid w:val="00CA3141"/>
    <w:rsid w:val="00CA33F1"/>
    <w:rsid w:val="00CA3FBD"/>
    <w:rsid w:val="00CA728B"/>
    <w:rsid w:val="00CB0610"/>
    <w:rsid w:val="00CB0B88"/>
    <w:rsid w:val="00CB1389"/>
    <w:rsid w:val="00CB2517"/>
    <w:rsid w:val="00CB3A87"/>
    <w:rsid w:val="00CB46F0"/>
    <w:rsid w:val="00CB4968"/>
    <w:rsid w:val="00CB4B66"/>
    <w:rsid w:val="00CB6177"/>
    <w:rsid w:val="00CB6200"/>
    <w:rsid w:val="00CB6225"/>
    <w:rsid w:val="00CB6D76"/>
    <w:rsid w:val="00CC0B27"/>
    <w:rsid w:val="00CC0F4A"/>
    <w:rsid w:val="00CC1176"/>
    <w:rsid w:val="00CC17D8"/>
    <w:rsid w:val="00CC1A6B"/>
    <w:rsid w:val="00CC41B4"/>
    <w:rsid w:val="00CC4BB7"/>
    <w:rsid w:val="00CC4CB1"/>
    <w:rsid w:val="00CC57AF"/>
    <w:rsid w:val="00CC656D"/>
    <w:rsid w:val="00CC66AF"/>
    <w:rsid w:val="00CC7DBE"/>
    <w:rsid w:val="00CC7E7F"/>
    <w:rsid w:val="00CD08F5"/>
    <w:rsid w:val="00CD0E28"/>
    <w:rsid w:val="00CD151A"/>
    <w:rsid w:val="00CD19FE"/>
    <w:rsid w:val="00CD1CFA"/>
    <w:rsid w:val="00CD2D30"/>
    <w:rsid w:val="00CD2E06"/>
    <w:rsid w:val="00CD32F2"/>
    <w:rsid w:val="00CD32F8"/>
    <w:rsid w:val="00CD3D8C"/>
    <w:rsid w:val="00CD48F3"/>
    <w:rsid w:val="00CD501C"/>
    <w:rsid w:val="00CD5164"/>
    <w:rsid w:val="00CD5D9B"/>
    <w:rsid w:val="00CD627D"/>
    <w:rsid w:val="00CD650A"/>
    <w:rsid w:val="00CD78EE"/>
    <w:rsid w:val="00CE0314"/>
    <w:rsid w:val="00CE058F"/>
    <w:rsid w:val="00CE065A"/>
    <w:rsid w:val="00CE1432"/>
    <w:rsid w:val="00CE19A0"/>
    <w:rsid w:val="00CE19CF"/>
    <w:rsid w:val="00CE1AA9"/>
    <w:rsid w:val="00CE2572"/>
    <w:rsid w:val="00CE2D2F"/>
    <w:rsid w:val="00CE3349"/>
    <w:rsid w:val="00CE4E19"/>
    <w:rsid w:val="00CE584C"/>
    <w:rsid w:val="00CE6280"/>
    <w:rsid w:val="00CE63FF"/>
    <w:rsid w:val="00CE759E"/>
    <w:rsid w:val="00CF03C9"/>
    <w:rsid w:val="00CF0FE7"/>
    <w:rsid w:val="00CF21D8"/>
    <w:rsid w:val="00CF31DA"/>
    <w:rsid w:val="00CF35DF"/>
    <w:rsid w:val="00CF414A"/>
    <w:rsid w:val="00CF4A7E"/>
    <w:rsid w:val="00CF5315"/>
    <w:rsid w:val="00CF59E8"/>
    <w:rsid w:val="00CF5A5D"/>
    <w:rsid w:val="00CF5E95"/>
    <w:rsid w:val="00CF693C"/>
    <w:rsid w:val="00CF764E"/>
    <w:rsid w:val="00CF78DF"/>
    <w:rsid w:val="00CF7C20"/>
    <w:rsid w:val="00D03699"/>
    <w:rsid w:val="00D03F9F"/>
    <w:rsid w:val="00D068A1"/>
    <w:rsid w:val="00D06DC3"/>
    <w:rsid w:val="00D07331"/>
    <w:rsid w:val="00D079DA"/>
    <w:rsid w:val="00D07CC2"/>
    <w:rsid w:val="00D113C8"/>
    <w:rsid w:val="00D114DF"/>
    <w:rsid w:val="00D11ABB"/>
    <w:rsid w:val="00D11DBC"/>
    <w:rsid w:val="00D12FA6"/>
    <w:rsid w:val="00D13894"/>
    <w:rsid w:val="00D142F5"/>
    <w:rsid w:val="00D1445C"/>
    <w:rsid w:val="00D14864"/>
    <w:rsid w:val="00D15932"/>
    <w:rsid w:val="00D16B86"/>
    <w:rsid w:val="00D172E8"/>
    <w:rsid w:val="00D178ED"/>
    <w:rsid w:val="00D17A81"/>
    <w:rsid w:val="00D20792"/>
    <w:rsid w:val="00D20CB1"/>
    <w:rsid w:val="00D20D4B"/>
    <w:rsid w:val="00D213C4"/>
    <w:rsid w:val="00D21DDD"/>
    <w:rsid w:val="00D21FDB"/>
    <w:rsid w:val="00D22618"/>
    <w:rsid w:val="00D23234"/>
    <w:rsid w:val="00D23F10"/>
    <w:rsid w:val="00D24696"/>
    <w:rsid w:val="00D26BCE"/>
    <w:rsid w:val="00D27672"/>
    <w:rsid w:val="00D27763"/>
    <w:rsid w:val="00D3047D"/>
    <w:rsid w:val="00D3239B"/>
    <w:rsid w:val="00D3263B"/>
    <w:rsid w:val="00D3367A"/>
    <w:rsid w:val="00D340AE"/>
    <w:rsid w:val="00D35603"/>
    <w:rsid w:val="00D35CED"/>
    <w:rsid w:val="00D35E6A"/>
    <w:rsid w:val="00D41687"/>
    <w:rsid w:val="00D41C96"/>
    <w:rsid w:val="00D4253C"/>
    <w:rsid w:val="00D43195"/>
    <w:rsid w:val="00D44EB7"/>
    <w:rsid w:val="00D451AC"/>
    <w:rsid w:val="00D45348"/>
    <w:rsid w:val="00D453AF"/>
    <w:rsid w:val="00D457ED"/>
    <w:rsid w:val="00D458F4"/>
    <w:rsid w:val="00D473D3"/>
    <w:rsid w:val="00D47E73"/>
    <w:rsid w:val="00D501BD"/>
    <w:rsid w:val="00D5047B"/>
    <w:rsid w:val="00D50C08"/>
    <w:rsid w:val="00D51B2E"/>
    <w:rsid w:val="00D52A15"/>
    <w:rsid w:val="00D52B1E"/>
    <w:rsid w:val="00D5437E"/>
    <w:rsid w:val="00D550A1"/>
    <w:rsid w:val="00D55788"/>
    <w:rsid w:val="00D57276"/>
    <w:rsid w:val="00D608EE"/>
    <w:rsid w:val="00D61ED3"/>
    <w:rsid w:val="00D6209E"/>
    <w:rsid w:val="00D630DC"/>
    <w:rsid w:val="00D63F57"/>
    <w:rsid w:val="00D64627"/>
    <w:rsid w:val="00D648BA"/>
    <w:rsid w:val="00D659B3"/>
    <w:rsid w:val="00D67EC7"/>
    <w:rsid w:val="00D704A7"/>
    <w:rsid w:val="00D70CDC"/>
    <w:rsid w:val="00D7119B"/>
    <w:rsid w:val="00D71ACF"/>
    <w:rsid w:val="00D71E56"/>
    <w:rsid w:val="00D723ED"/>
    <w:rsid w:val="00D753CB"/>
    <w:rsid w:val="00D76138"/>
    <w:rsid w:val="00D7697C"/>
    <w:rsid w:val="00D76E16"/>
    <w:rsid w:val="00D808E5"/>
    <w:rsid w:val="00D80ACB"/>
    <w:rsid w:val="00D80F9D"/>
    <w:rsid w:val="00D81778"/>
    <w:rsid w:val="00D81838"/>
    <w:rsid w:val="00D83054"/>
    <w:rsid w:val="00D838FC"/>
    <w:rsid w:val="00D84A0E"/>
    <w:rsid w:val="00D863C5"/>
    <w:rsid w:val="00D8671E"/>
    <w:rsid w:val="00D87DD5"/>
    <w:rsid w:val="00D90717"/>
    <w:rsid w:val="00D907B5"/>
    <w:rsid w:val="00D90E87"/>
    <w:rsid w:val="00D93744"/>
    <w:rsid w:val="00D941D7"/>
    <w:rsid w:val="00D97670"/>
    <w:rsid w:val="00DA1156"/>
    <w:rsid w:val="00DA1E7A"/>
    <w:rsid w:val="00DA265D"/>
    <w:rsid w:val="00DA323C"/>
    <w:rsid w:val="00DA34AA"/>
    <w:rsid w:val="00DA419C"/>
    <w:rsid w:val="00DA42A8"/>
    <w:rsid w:val="00DA453B"/>
    <w:rsid w:val="00DA456C"/>
    <w:rsid w:val="00DA4F33"/>
    <w:rsid w:val="00DA534B"/>
    <w:rsid w:val="00DA562E"/>
    <w:rsid w:val="00DA6420"/>
    <w:rsid w:val="00DA69C0"/>
    <w:rsid w:val="00DB0BDA"/>
    <w:rsid w:val="00DB258D"/>
    <w:rsid w:val="00DB3441"/>
    <w:rsid w:val="00DB36FE"/>
    <w:rsid w:val="00DB3DD6"/>
    <w:rsid w:val="00DB509B"/>
    <w:rsid w:val="00DB50E4"/>
    <w:rsid w:val="00DB5B5D"/>
    <w:rsid w:val="00DB7BE0"/>
    <w:rsid w:val="00DC08B7"/>
    <w:rsid w:val="00DC09F7"/>
    <w:rsid w:val="00DC0FE8"/>
    <w:rsid w:val="00DC10ED"/>
    <w:rsid w:val="00DC17D9"/>
    <w:rsid w:val="00DC3E1E"/>
    <w:rsid w:val="00DC518A"/>
    <w:rsid w:val="00DC6D51"/>
    <w:rsid w:val="00DC7084"/>
    <w:rsid w:val="00DC740D"/>
    <w:rsid w:val="00DC75C4"/>
    <w:rsid w:val="00DC7A1B"/>
    <w:rsid w:val="00DD00F8"/>
    <w:rsid w:val="00DD0491"/>
    <w:rsid w:val="00DD1084"/>
    <w:rsid w:val="00DD1C66"/>
    <w:rsid w:val="00DD2651"/>
    <w:rsid w:val="00DD2968"/>
    <w:rsid w:val="00DD38E7"/>
    <w:rsid w:val="00DD39B7"/>
    <w:rsid w:val="00DD3F1C"/>
    <w:rsid w:val="00DD405D"/>
    <w:rsid w:val="00DD437E"/>
    <w:rsid w:val="00DD5BE4"/>
    <w:rsid w:val="00DD610A"/>
    <w:rsid w:val="00DD6B65"/>
    <w:rsid w:val="00DD6F6B"/>
    <w:rsid w:val="00DE07C7"/>
    <w:rsid w:val="00DE0BBF"/>
    <w:rsid w:val="00DE0F79"/>
    <w:rsid w:val="00DE2F96"/>
    <w:rsid w:val="00DE3829"/>
    <w:rsid w:val="00DE3ECA"/>
    <w:rsid w:val="00DE3FB0"/>
    <w:rsid w:val="00DE42DB"/>
    <w:rsid w:val="00DE49FD"/>
    <w:rsid w:val="00DE725E"/>
    <w:rsid w:val="00DF0601"/>
    <w:rsid w:val="00DF0616"/>
    <w:rsid w:val="00DF0C88"/>
    <w:rsid w:val="00DF1A70"/>
    <w:rsid w:val="00DF3124"/>
    <w:rsid w:val="00DF399F"/>
    <w:rsid w:val="00DF4261"/>
    <w:rsid w:val="00DF4D0E"/>
    <w:rsid w:val="00E00D55"/>
    <w:rsid w:val="00E01228"/>
    <w:rsid w:val="00E01544"/>
    <w:rsid w:val="00E01BC9"/>
    <w:rsid w:val="00E01D33"/>
    <w:rsid w:val="00E038A6"/>
    <w:rsid w:val="00E03BF7"/>
    <w:rsid w:val="00E03ED5"/>
    <w:rsid w:val="00E0547B"/>
    <w:rsid w:val="00E054B0"/>
    <w:rsid w:val="00E05868"/>
    <w:rsid w:val="00E1042D"/>
    <w:rsid w:val="00E110BD"/>
    <w:rsid w:val="00E1171B"/>
    <w:rsid w:val="00E12B52"/>
    <w:rsid w:val="00E12D56"/>
    <w:rsid w:val="00E13644"/>
    <w:rsid w:val="00E13786"/>
    <w:rsid w:val="00E13C33"/>
    <w:rsid w:val="00E14D70"/>
    <w:rsid w:val="00E15B1D"/>
    <w:rsid w:val="00E169A6"/>
    <w:rsid w:val="00E2047F"/>
    <w:rsid w:val="00E216D6"/>
    <w:rsid w:val="00E21B40"/>
    <w:rsid w:val="00E22301"/>
    <w:rsid w:val="00E233B2"/>
    <w:rsid w:val="00E23D3A"/>
    <w:rsid w:val="00E254D8"/>
    <w:rsid w:val="00E25511"/>
    <w:rsid w:val="00E26610"/>
    <w:rsid w:val="00E267EF"/>
    <w:rsid w:val="00E26C73"/>
    <w:rsid w:val="00E27923"/>
    <w:rsid w:val="00E27CFC"/>
    <w:rsid w:val="00E30506"/>
    <w:rsid w:val="00E31653"/>
    <w:rsid w:val="00E32336"/>
    <w:rsid w:val="00E336F1"/>
    <w:rsid w:val="00E33832"/>
    <w:rsid w:val="00E33C87"/>
    <w:rsid w:val="00E3447F"/>
    <w:rsid w:val="00E35814"/>
    <w:rsid w:val="00E35C12"/>
    <w:rsid w:val="00E35FA2"/>
    <w:rsid w:val="00E37846"/>
    <w:rsid w:val="00E3792B"/>
    <w:rsid w:val="00E4059A"/>
    <w:rsid w:val="00E40980"/>
    <w:rsid w:val="00E40BE6"/>
    <w:rsid w:val="00E40E00"/>
    <w:rsid w:val="00E41467"/>
    <w:rsid w:val="00E4169F"/>
    <w:rsid w:val="00E44D49"/>
    <w:rsid w:val="00E45D8B"/>
    <w:rsid w:val="00E46857"/>
    <w:rsid w:val="00E47FB4"/>
    <w:rsid w:val="00E50A6B"/>
    <w:rsid w:val="00E51B09"/>
    <w:rsid w:val="00E51C8D"/>
    <w:rsid w:val="00E52EFC"/>
    <w:rsid w:val="00E53644"/>
    <w:rsid w:val="00E53C37"/>
    <w:rsid w:val="00E5625B"/>
    <w:rsid w:val="00E566DF"/>
    <w:rsid w:val="00E5748A"/>
    <w:rsid w:val="00E57894"/>
    <w:rsid w:val="00E606A8"/>
    <w:rsid w:val="00E61592"/>
    <w:rsid w:val="00E61D82"/>
    <w:rsid w:val="00E649EA"/>
    <w:rsid w:val="00E64F0C"/>
    <w:rsid w:val="00E65AAB"/>
    <w:rsid w:val="00E662CC"/>
    <w:rsid w:val="00E666E0"/>
    <w:rsid w:val="00E66A5B"/>
    <w:rsid w:val="00E719AF"/>
    <w:rsid w:val="00E723F1"/>
    <w:rsid w:val="00E72795"/>
    <w:rsid w:val="00E72DC1"/>
    <w:rsid w:val="00E73A94"/>
    <w:rsid w:val="00E73BEE"/>
    <w:rsid w:val="00E773CF"/>
    <w:rsid w:val="00E777DC"/>
    <w:rsid w:val="00E778A8"/>
    <w:rsid w:val="00E77A18"/>
    <w:rsid w:val="00E8283E"/>
    <w:rsid w:val="00E83357"/>
    <w:rsid w:val="00E83945"/>
    <w:rsid w:val="00E848D9"/>
    <w:rsid w:val="00E8664F"/>
    <w:rsid w:val="00E9061D"/>
    <w:rsid w:val="00E90726"/>
    <w:rsid w:val="00E90BB8"/>
    <w:rsid w:val="00E91E80"/>
    <w:rsid w:val="00E91EA5"/>
    <w:rsid w:val="00E92C63"/>
    <w:rsid w:val="00E92F86"/>
    <w:rsid w:val="00E9349A"/>
    <w:rsid w:val="00E974F1"/>
    <w:rsid w:val="00EA1567"/>
    <w:rsid w:val="00EA1E8D"/>
    <w:rsid w:val="00EA25B6"/>
    <w:rsid w:val="00EA42A3"/>
    <w:rsid w:val="00EA5647"/>
    <w:rsid w:val="00EA6D62"/>
    <w:rsid w:val="00EB01CB"/>
    <w:rsid w:val="00EB042A"/>
    <w:rsid w:val="00EB0D1F"/>
    <w:rsid w:val="00EB0F99"/>
    <w:rsid w:val="00EB158C"/>
    <w:rsid w:val="00EB1AE5"/>
    <w:rsid w:val="00EB2F8D"/>
    <w:rsid w:val="00EB5179"/>
    <w:rsid w:val="00EB65BB"/>
    <w:rsid w:val="00EB66A2"/>
    <w:rsid w:val="00EB7501"/>
    <w:rsid w:val="00EC0968"/>
    <w:rsid w:val="00EC0C74"/>
    <w:rsid w:val="00EC428B"/>
    <w:rsid w:val="00EC4A3A"/>
    <w:rsid w:val="00EC4F55"/>
    <w:rsid w:val="00EC55FE"/>
    <w:rsid w:val="00EC58CE"/>
    <w:rsid w:val="00EC5DF6"/>
    <w:rsid w:val="00EC6490"/>
    <w:rsid w:val="00EC6909"/>
    <w:rsid w:val="00EC796C"/>
    <w:rsid w:val="00EC7BAB"/>
    <w:rsid w:val="00EC7FDE"/>
    <w:rsid w:val="00ED0448"/>
    <w:rsid w:val="00ED0D50"/>
    <w:rsid w:val="00ED1142"/>
    <w:rsid w:val="00ED180D"/>
    <w:rsid w:val="00ED1ECC"/>
    <w:rsid w:val="00ED246F"/>
    <w:rsid w:val="00ED281F"/>
    <w:rsid w:val="00ED31B0"/>
    <w:rsid w:val="00ED401D"/>
    <w:rsid w:val="00ED4B62"/>
    <w:rsid w:val="00ED4CB5"/>
    <w:rsid w:val="00ED5099"/>
    <w:rsid w:val="00ED50C7"/>
    <w:rsid w:val="00ED52B3"/>
    <w:rsid w:val="00ED5CFD"/>
    <w:rsid w:val="00ED65E6"/>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09CE"/>
    <w:rsid w:val="00EF1108"/>
    <w:rsid w:val="00EF154F"/>
    <w:rsid w:val="00EF1E7B"/>
    <w:rsid w:val="00EF3942"/>
    <w:rsid w:val="00EF3F08"/>
    <w:rsid w:val="00EF4220"/>
    <w:rsid w:val="00EF5246"/>
    <w:rsid w:val="00EF63A8"/>
    <w:rsid w:val="00EF7012"/>
    <w:rsid w:val="00EF7BE7"/>
    <w:rsid w:val="00F00082"/>
    <w:rsid w:val="00F00193"/>
    <w:rsid w:val="00F00235"/>
    <w:rsid w:val="00F0058C"/>
    <w:rsid w:val="00F00F20"/>
    <w:rsid w:val="00F0168E"/>
    <w:rsid w:val="00F01CE2"/>
    <w:rsid w:val="00F030C0"/>
    <w:rsid w:val="00F03120"/>
    <w:rsid w:val="00F041FC"/>
    <w:rsid w:val="00F05A86"/>
    <w:rsid w:val="00F06B18"/>
    <w:rsid w:val="00F0730C"/>
    <w:rsid w:val="00F076A1"/>
    <w:rsid w:val="00F07A9E"/>
    <w:rsid w:val="00F07E73"/>
    <w:rsid w:val="00F107EE"/>
    <w:rsid w:val="00F1094A"/>
    <w:rsid w:val="00F11D75"/>
    <w:rsid w:val="00F13966"/>
    <w:rsid w:val="00F14802"/>
    <w:rsid w:val="00F16DAD"/>
    <w:rsid w:val="00F170F7"/>
    <w:rsid w:val="00F20F0C"/>
    <w:rsid w:val="00F21DCE"/>
    <w:rsid w:val="00F22790"/>
    <w:rsid w:val="00F233D6"/>
    <w:rsid w:val="00F24998"/>
    <w:rsid w:val="00F253A8"/>
    <w:rsid w:val="00F254DE"/>
    <w:rsid w:val="00F256F6"/>
    <w:rsid w:val="00F259EF"/>
    <w:rsid w:val="00F26329"/>
    <w:rsid w:val="00F264B0"/>
    <w:rsid w:val="00F27AAA"/>
    <w:rsid w:val="00F27BDE"/>
    <w:rsid w:val="00F30AD4"/>
    <w:rsid w:val="00F310C5"/>
    <w:rsid w:val="00F31332"/>
    <w:rsid w:val="00F3288C"/>
    <w:rsid w:val="00F35450"/>
    <w:rsid w:val="00F35B28"/>
    <w:rsid w:val="00F36307"/>
    <w:rsid w:val="00F407FC"/>
    <w:rsid w:val="00F40C10"/>
    <w:rsid w:val="00F424DD"/>
    <w:rsid w:val="00F428E6"/>
    <w:rsid w:val="00F42C64"/>
    <w:rsid w:val="00F42F96"/>
    <w:rsid w:val="00F4412A"/>
    <w:rsid w:val="00F4428A"/>
    <w:rsid w:val="00F44961"/>
    <w:rsid w:val="00F45A83"/>
    <w:rsid w:val="00F45F4A"/>
    <w:rsid w:val="00F46D8B"/>
    <w:rsid w:val="00F523C3"/>
    <w:rsid w:val="00F53E15"/>
    <w:rsid w:val="00F53EDC"/>
    <w:rsid w:val="00F556CA"/>
    <w:rsid w:val="00F55735"/>
    <w:rsid w:val="00F55E12"/>
    <w:rsid w:val="00F55F41"/>
    <w:rsid w:val="00F569C6"/>
    <w:rsid w:val="00F56C13"/>
    <w:rsid w:val="00F56FAD"/>
    <w:rsid w:val="00F609B3"/>
    <w:rsid w:val="00F60A9F"/>
    <w:rsid w:val="00F61648"/>
    <w:rsid w:val="00F621B5"/>
    <w:rsid w:val="00F62E4D"/>
    <w:rsid w:val="00F63291"/>
    <w:rsid w:val="00F63E58"/>
    <w:rsid w:val="00F652B0"/>
    <w:rsid w:val="00F65F57"/>
    <w:rsid w:val="00F660A7"/>
    <w:rsid w:val="00F666F4"/>
    <w:rsid w:val="00F66AE1"/>
    <w:rsid w:val="00F7162E"/>
    <w:rsid w:val="00F720DA"/>
    <w:rsid w:val="00F725AF"/>
    <w:rsid w:val="00F72746"/>
    <w:rsid w:val="00F73DE8"/>
    <w:rsid w:val="00F751B4"/>
    <w:rsid w:val="00F777DD"/>
    <w:rsid w:val="00F80368"/>
    <w:rsid w:val="00F8036F"/>
    <w:rsid w:val="00F81251"/>
    <w:rsid w:val="00F8196F"/>
    <w:rsid w:val="00F81D1D"/>
    <w:rsid w:val="00F826B7"/>
    <w:rsid w:val="00F846ED"/>
    <w:rsid w:val="00F90010"/>
    <w:rsid w:val="00F9178B"/>
    <w:rsid w:val="00F91CFB"/>
    <w:rsid w:val="00F92220"/>
    <w:rsid w:val="00F92381"/>
    <w:rsid w:val="00F929E7"/>
    <w:rsid w:val="00F92A56"/>
    <w:rsid w:val="00F931E3"/>
    <w:rsid w:val="00F946C7"/>
    <w:rsid w:val="00F958FA"/>
    <w:rsid w:val="00F9604B"/>
    <w:rsid w:val="00F97FC3"/>
    <w:rsid w:val="00FA140D"/>
    <w:rsid w:val="00FA2294"/>
    <w:rsid w:val="00FA23F7"/>
    <w:rsid w:val="00FA2E0E"/>
    <w:rsid w:val="00FA3429"/>
    <w:rsid w:val="00FA4572"/>
    <w:rsid w:val="00FA4CCE"/>
    <w:rsid w:val="00FA59F6"/>
    <w:rsid w:val="00FA5EF9"/>
    <w:rsid w:val="00FA6D04"/>
    <w:rsid w:val="00FB18E0"/>
    <w:rsid w:val="00FB1AD8"/>
    <w:rsid w:val="00FB5406"/>
    <w:rsid w:val="00FB5AF9"/>
    <w:rsid w:val="00FB6713"/>
    <w:rsid w:val="00FB67FB"/>
    <w:rsid w:val="00FB6AD0"/>
    <w:rsid w:val="00FC1326"/>
    <w:rsid w:val="00FC42FE"/>
    <w:rsid w:val="00FC448C"/>
    <w:rsid w:val="00FC4B40"/>
    <w:rsid w:val="00FC534B"/>
    <w:rsid w:val="00FC5485"/>
    <w:rsid w:val="00FC5596"/>
    <w:rsid w:val="00FC5B15"/>
    <w:rsid w:val="00FC735C"/>
    <w:rsid w:val="00FD0106"/>
    <w:rsid w:val="00FD4B4E"/>
    <w:rsid w:val="00FD601E"/>
    <w:rsid w:val="00FD736A"/>
    <w:rsid w:val="00FD7906"/>
    <w:rsid w:val="00FD7A47"/>
    <w:rsid w:val="00FE2982"/>
    <w:rsid w:val="00FE36B8"/>
    <w:rsid w:val="00FE40A5"/>
    <w:rsid w:val="00FE5EDD"/>
    <w:rsid w:val="00FE706D"/>
    <w:rsid w:val="00FE78A0"/>
    <w:rsid w:val="00FF006D"/>
    <w:rsid w:val="00FF03DF"/>
    <w:rsid w:val="00FF2181"/>
    <w:rsid w:val="00FF21C5"/>
    <w:rsid w:val="00FF2580"/>
    <w:rsid w:val="00FF2597"/>
    <w:rsid w:val="00FF26F0"/>
    <w:rsid w:val="00FF45E2"/>
    <w:rsid w:val="00FF5EA5"/>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 w:type="character" w:styleId="afa">
    <w:name w:val="Strong"/>
    <w:basedOn w:val="a0"/>
    <w:uiPriority w:val="22"/>
    <w:qFormat/>
    <w:locked/>
    <w:rsid w:val="00B730F5"/>
    <w:rPr>
      <w:b/>
      <w:bCs/>
    </w:rPr>
  </w:style>
  <w:style w:type="character" w:customStyle="1" w:styleId="apple-converted-space">
    <w:name w:val="apple-converted-space"/>
    <w:basedOn w:val="a0"/>
    <w:rsid w:val="00B730F5"/>
  </w:style>
  <w:style w:type="character" w:customStyle="1" w:styleId="spellchecker-word-highlight">
    <w:name w:val="spellchecker-word-highlight"/>
    <w:basedOn w:val="a0"/>
    <w:rsid w:val="00B730F5"/>
  </w:style>
</w:styles>
</file>

<file path=word/webSettings.xml><?xml version="1.0" encoding="utf-8"?>
<w:webSettings xmlns:r="http://schemas.openxmlformats.org/officeDocument/2006/relationships" xmlns:w="http://schemas.openxmlformats.org/wordprocessingml/2006/main">
  <w:divs>
    <w:div w:id="772634189">
      <w:marLeft w:val="0"/>
      <w:marRight w:val="0"/>
      <w:marTop w:val="0"/>
      <w:marBottom w:val="0"/>
      <w:divBdr>
        <w:top w:val="none" w:sz="0" w:space="0" w:color="auto"/>
        <w:left w:val="none" w:sz="0" w:space="0" w:color="auto"/>
        <w:bottom w:val="none" w:sz="0" w:space="0" w:color="auto"/>
        <w:right w:val="none" w:sz="0" w:space="0" w:color="auto"/>
      </w:divBdr>
      <w:divsChild>
        <w:div w:id="772634216">
          <w:marLeft w:val="0"/>
          <w:marRight w:val="0"/>
          <w:marTop w:val="0"/>
          <w:marBottom w:val="0"/>
          <w:divBdr>
            <w:top w:val="none" w:sz="0" w:space="0" w:color="auto"/>
            <w:left w:val="none" w:sz="0" w:space="0" w:color="auto"/>
            <w:bottom w:val="none" w:sz="0" w:space="0" w:color="auto"/>
            <w:right w:val="none" w:sz="0" w:space="0" w:color="auto"/>
          </w:divBdr>
          <w:divsChild>
            <w:div w:id="772634187">
              <w:marLeft w:val="0"/>
              <w:marRight w:val="0"/>
              <w:marTop w:val="0"/>
              <w:marBottom w:val="0"/>
              <w:divBdr>
                <w:top w:val="none" w:sz="0" w:space="0" w:color="auto"/>
                <w:left w:val="none" w:sz="0" w:space="0" w:color="auto"/>
                <w:bottom w:val="none" w:sz="0" w:space="0" w:color="auto"/>
                <w:right w:val="none" w:sz="0" w:space="0" w:color="auto"/>
              </w:divBdr>
              <w:divsChild>
                <w:div w:id="772634261">
                  <w:marLeft w:val="0"/>
                  <w:marRight w:val="0"/>
                  <w:marTop w:val="0"/>
                  <w:marBottom w:val="0"/>
                  <w:divBdr>
                    <w:top w:val="none" w:sz="0" w:space="0" w:color="auto"/>
                    <w:left w:val="none" w:sz="0" w:space="0" w:color="auto"/>
                    <w:bottom w:val="none" w:sz="0" w:space="0" w:color="auto"/>
                    <w:right w:val="none" w:sz="0" w:space="0" w:color="auto"/>
                  </w:divBdr>
                  <w:divsChild>
                    <w:div w:id="772634245">
                      <w:marLeft w:val="0"/>
                      <w:marRight w:val="0"/>
                      <w:marTop w:val="0"/>
                      <w:marBottom w:val="0"/>
                      <w:divBdr>
                        <w:top w:val="none" w:sz="0" w:space="0" w:color="auto"/>
                        <w:left w:val="none" w:sz="0" w:space="0" w:color="auto"/>
                        <w:bottom w:val="none" w:sz="0" w:space="0" w:color="auto"/>
                        <w:right w:val="none" w:sz="0" w:space="0" w:color="auto"/>
                      </w:divBdr>
                      <w:divsChild>
                        <w:div w:id="772634268">
                          <w:marLeft w:val="0"/>
                          <w:marRight w:val="0"/>
                          <w:marTop w:val="0"/>
                          <w:marBottom w:val="0"/>
                          <w:divBdr>
                            <w:top w:val="none" w:sz="0" w:space="0" w:color="auto"/>
                            <w:left w:val="none" w:sz="0" w:space="0" w:color="auto"/>
                            <w:bottom w:val="none" w:sz="0" w:space="0" w:color="auto"/>
                            <w:right w:val="none" w:sz="0" w:space="0" w:color="auto"/>
                          </w:divBdr>
                          <w:divsChild>
                            <w:div w:id="772634273">
                              <w:marLeft w:val="0"/>
                              <w:marRight w:val="0"/>
                              <w:marTop w:val="0"/>
                              <w:marBottom w:val="0"/>
                              <w:divBdr>
                                <w:top w:val="none" w:sz="0" w:space="0" w:color="auto"/>
                                <w:left w:val="none" w:sz="0" w:space="0" w:color="auto"/>
                                <w:bottom w:val="none" w:sz="0" w:space="0" w:color="auto"/>
                                <w:right w:val="none" w:sz="0" w:space="0" w:color="auto"/>
                              </w:divBdr>
                              <w:divsChild>
                                <w:div w:id="772634272">
                                  <w:marLeft w:val="0"/>
                                  <w:marRight w:val="0"/>
                                  <w:marTop w:val="0"/>
                                  <w:marBottom w:val="0"/>
                                  <w:divBdr>
                                    <w:top w:val="none" w:sz="0" w:space="0" w:color="auto"/>
                                    <w:left w:val="none" w:sz="0" w:space="0" w:color="auto"/>
                                    <w:bottom w:val="none" w:sz="0" w:space="0" w:color="auto"/>
                                    <w:right w:val="none" w:sz="0" w:space="0" w:color="auto"/>
                                  </w:divBdr>
                                  <w:divsChild>
                                    <w:div w:id="772634199">
                                      <w:marLeft w:val="0"/>
                                      <w:marRight w:val="0"/>
                                      <w:marTop w:val="0"/>
                                      <w:marBottom w:val="0"/>
                                      <w:divBdr>
                                        <w:top w:val="none" w:sz="0" w:space="0" w:color="auto"/>
                                        <w:left w:val="none" w:sz="0" w:space="0" w:color="auto"/>
                                        <w:bottom w:val="none" w:sz="0" w:space="0" w:color="auto"/>
                                        <w:right w:val="none" w:sz="0" w:space="0" w:color="auto"/>
                                      </w:divBdr>
                                      <w:divsChild>
                                        <w:div w:id="772634234">
                                          <w:marLeft w:val="0"/>
                                          <w:marRight w:val="0"/>
                                          <w:marTop w:val="0"/>
                                          <w:marBottom w:val="0"/>
                                          <w:divBdr>
                                            <w:top w:val="none" w:sz="0" w:space="0" w:color="auto"/>
                                            <w:left w:val="none" w:sz="0" w:space="0" w:color="auto"/>
                                            <w:bottom w:val="none" w:sz="0" w:space="0" w:color="auto"/>
                                            <w:right w:val="none" w:sz="0" w:space="0" w:color="auto"/>
                                          </w:divBdr>
                                          <w:divsChild>
                                            <w:div w:id="7726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634201">
      <w:marLeft w:val="0"/>
      <w:marRight w:val="0"/>
      <w:marTop w:val="0"/>
      <w:marBottom w:val="0"/>
      <w:divBdr>
        <w:top w:val="none" w:sz="0" w:space="0" w:color="auto"/>
        <w:left w:val="none" w:sz="0" w:space="0" w:color="auto"/>
        <w:bottom w:val="none" w:sz="0" w:space="0" w:color="auto"/>
        <w:right w:val="none" w:sz="0" w:space="0" w:color="auto"/>
      </w:divBdr>
      <w:divsChild>
        <w:div w:id="772634248">
          <w:marLeft w:val="0"/>
          <w:marRight w:val="0"/>
          <w:marTop w:val="0"/>
          <w:marBottom w:val="0"/>
          <w:divBdr>
            <w:top w:val="none" w:sz="0" w:space="0" w:color="auto"/>
            <w:left w:val="none" w:sz="0" w:space="0" w:color="auto"/>
            <w:bottom w:val="none" w:sz="0" w:space="0" w:color="auto"/>
            <w:right w:val="none" w:sz="0" w:space="0" w:color="auto"/>
          </w:divBdr>
          <w:divsChild>
            <w:div w:id="772634228">
              <w:marLeft w:val="0"/>
              <w:marRight w:val="0"/>
              <w:marTop w:val="0"/>
              <w:marBottom w:val="0"/>
              <w:divBdr>
                <w:top w:val="none" w:sz="0" w:space="0" w:color="auto"/>
                <w:left w:val="none" w:sz="0" w:space="0" w:color="auto"/>
                <w:bottom w:val="none" w:sz="0" w:space="0" w:color="auto"/>
                <w:right w:val="none" w:sz="0" w:space="0" w:color="auto"/>
              </w:divBdr>
              <w:divsChild>
                <w:div w:id="772634271">
                  <w:marLeft w:val="0"/>
                  <w:marRight w:val="0"/>
                  <w:marTop w:val="0"/>
                  <w:marBottom w:val="0"/>
                  <w:divBdr>
                    <w:top w:val="none" w:sz="0" w:space="0" w:color="auto"/>
                    <w:left w:val="none" w:sz="0" w:space="0" w:color="auto"/>
                    <w:bottom w:val="single" w:sz="6" w:space="0" w:color="DDDDDD"/>
                    <w:right w:val="none" w:sz="0" w:space="0" w:color="auto"/>
                  </w:divBdr>
                  <w:divsChild>
                    <w:div w:id="772634207">
                      <w:marLeft w:val="0"/>
                      <w:marRight w:val="0"/>
                      <w:marTop w:val="0"/>
                      <w:marBottom w:val="0"/>
                      <w:divBdr>
                        <w:top w:val="none" w:sz="0" w:space="0" w:color="auto"/>
                        <w:left w:val="none" w:sz="0" w:space="0" w:color="auto"/>
                        <w:bottom w:val="none" w:sz="0" w:space="0" w:color="auto"/>
                        <w:right w:val="none" w:sz="0" w:space="0" w:color="auto"/>
                      </w:divBdr>
                      <w:divsChild>
                        <w:div w:id="772634239">
                          <w:marLeft w:val="0"/>
                          <w:marRight w:val="0"/>
                          <w:marTop w:val="0"/>
                          <w:marBottom w:val="0"/>
                          <w:divBdr>
                            <w:top w:val="none" w:sz="0" w:space="0" w:color="auto"/>
                            <w:left w:val="none" w:sz="0" w:space="0" w:color="auto"/>
                            <w:bottom w:val="none" w:sz="0" w:space="0" w:color="auto"/>
                            <w:right w:val="none" w:sz="0" w:space="0" w:color="auto"/>
                          </w:divBdr>
                          <w:divsChild>
                            <w:div w:id="772634253">
                              <w:marLeft w:val="0"/>
                              <w:marRight w:val="0"/>
                              <w:marTop w:val="0"/>
                              <w:marBottom w:val="0"/>
                              <w:divBdr>
                                <w:top w:val="none" w:sz="0" w:space="0" w:color="auto"/>
                                <w:left w:val="none" w:sz="0" w:space="0" w:color="auto"/>
                                <w:bottom w:val="none" w:sz="0" w:space="0" w:color="auto"/>
                                <w:right w:val="none" w:sz="0" w:space="0" w:color="auto"/>
                              </w:divBdr>
                              <w:divsChild>
                                <w:div w:id="772634218">
                                  <w:marLeft w:val="0"/>
                                  <w:marRight w:val="0"/>
                                  <w:marTop w:val="0"/>
                                  <w:marBottom w:val="0"/>
                                  <w:divBdr>
                                    <w:top w:val="none" w:sz="0" w:space="0" w:color="auto"/>
                                    <w:left w:val="none" w:sz="0" w:space="0" w:color="auto"/>
                                    <w:bottom w:val="none" w:sz="0" w:space="0" w:color="auto"/>
                                    <w:right w:val="none" w:sz="0" w:space="0" w:color="auto"/>
                                  </w:divBdr>
                                  <w:divsChild>
                                    <w:div w:id="772634246">
                                      <w:marLeft w:val="0"/>
                                      <w:marRight w:val="0"/>
                                      <w:marTop w:val="0"/>
                                      <w:marBottom w:val="0"/>
                                      <w:divBdr>
                                        <w:top w:val="none" w:sz="0" w:space="0" w:color="auto"/>
                                        <w:left w:val="none" w:sz="0" w:space="0" w:color="auto"/>
                                        <w:bottom w:val="none" w:sz="0" w:space="0" w:color="auto"/>
                                        <w:right w:val="none" w:sz="0" w:space="0" w:color="auto"/>
                                      </w:divBdr>
                                      <w:divsChild>
                                        <w:div w:id="772634226">
                                          <w:marLeft w:val="3270"/>
                                          <w:marRight w:val="0"/>
                                          <w:marTop w:val="0"/>
                                          <w:marBottom w:val="0"/>
                                          <w:divBdr>
                                            <w:top w:val="none" w:sz="0" w:space="0" w:color="auto"/>
                                            <w:left w:val="none" w:sz="0" w:space="0" w:color="auto"/>
                                            <w:bottom w:val="none" w:sz="0" w:space="0" w:color="auto"/>
                                            <w:right w:val="none" w:sz="0" w:space="0" w:color="auto"/>
                                          </w:divBdr>
                                          <w:divsChild>
                                            <w:div w:id="772634232">
                                              <w:marLeft w:val="0"/>
                                              <w:marRight w:val="0"/>
                                              <w:marTop w:val="0"/>
                                              <w:marBottom w:val="0"/>
                                              <w:divBdr>
                                                <w:top w:val="none" w:sz="0" w:space="0" w:color="auto"/>
                                                <w:left w:val="none" w:sz="0" w:space="0" w:color="auto"/>
                                                <w:bottom w:val="none" w:sz="0" w:space="0" w:color="auto"/>
                                                <w:right w:val="none" w:sz="0" w:space="0" w:color="auto"/>
                                              </w:divBdr>
                                              <w:divsChild>
                                                <w:div w:id="7726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634210">
      <w:marLeft w:val="0"/>
      <w:marRight w:val="0"/>
      <w:marTop w:val="0"/>
      <w:marBottom w:val="0"/>
      <w:divBdr>
        <w:top w:val="none" w:sz="0" w:space="0" w:color="auto"/>
        <w:left w:val="none" w:sz="0" w:space="0" w:color="auto"/>
        <w:bottom w:val="none" w:sz="0" w:space="0" w:color="auto"/>
        <w:right w:val="none" w:sz="0" w:space="0" w:color="auto"/>
      </w:divBdr>
      <w:divsChild>
        <w:div w:id="772634205">
          <w:marLeft w:val="0"/>
          <w:marRight w:val="0"/>
          <w:marTop w:val="0"/>
          <w:marBottom w:val="0"/>
          <w:divBdr>
            <w:top w:val="none" w:sz="0" w:space="0" w:color="auto"/>
            <w:left w:val="none" w:sz="0" w:space="0" w:color="auto"/>
            <w:bottom w:val="none" w:sz="0" w:space="0" w:color="auto"/>
            <w:right w:val="none" w:sz="0" w:space="0" w:color="auto"/>
          </w:divBdr>
          <w:divsChild>
            <w:div w:id="772634195">
              <w:marLeft w:val="0"/>
              <w:marRight w:val="0"/>
              <w:marTop w:val="0"/>
              <w:marBottom w:val="0"/>
              <w:divBdr>
                <w:top w:val="none" w:sz="0" w:space="0" w:color="auto"/>
                <w:left w:val="none" w:sz="0" w:space="0" w:color="auto"/>
                <w:bottom w:val="none" w:sz="0" w:space="0" w:color="auto"/>
                <w:right w:val="none" w:sz="0" w:space="0" w:color="auto"/>
              </w:divBdr>
              <w:divsChild>
                <w:div w:id="772634266">
                  <w:marLeft w:val="0"/>
                  <w:marRight w:val="0"/>
                  <w:marTop w:val="0"/>
                  <w:marBottom w:val="0"/>
                  <w:divBdr>
                    <w:top w:val="none" w:sz="0" w:space="0" w:color="auto"/>
                    <w:left w:val="none" w:sz="0" w:space="0" w:color="auto"/>
                    <w:bottom w:val="single" w:sz="6" w:space="0" w:color="DDDDDD"/>
                    <w:right w:val="none" w:sz="0" w:space="0" w:color="auto"/>
                  </w:divBdr>
                  <w:divsChild>
                    <w:div w:id="772634235">
                      <w:marLeft w:val="0"/>
                      <w:marRight w:val="0"/>
                      <w:marTop w:val="0"/>
                      <w:marBottom w:val="0"/>
                      <w:divBdr>
                        <w:top w:val="none" w:sz="0" w:space="0" w:color="auto"/>
                        <w:left w:val="none" w:sz="0" w:space="0" w:color="auto"/>
                        <w:bottom w:val="none" w:sz="0" w:space="0" w:color="auto"/>
                        <w:right w:val="none" w:sz="0" w:space="0" w:color="auto"/>
                      </w:divBdr>
                      <w:divsChild>
                        <w:div w:id="772634243">
                          <w:marLeft w:val="0"/>
                          <w:marRight w:val="0"/>
                          <w:marTop w:val="0"/>
                          <w:marBottom w:val="0"/>
                          <w:divBdr>
                            <w:top w:val="none" w:sz="0" w:space="0" w:color="auto"/>
                            <w:left w:val="none" w:sz="0" w:space="0" w:color="auto"/>
                            <w:bottom w:val="none" w:sz="0" w:space="0" w:color="auto"/>
                            <w:right w:val="none" w:sz="0" w:space="0" w:color="auto"/>
                          </w:divBdr>
                          <w:divsChild>
                            <w:div w:id="772634256">
                              <w:marLeft w:val="0"/>
                              <w:marRight w:val="0"/>
                              <w:marTop w:val="0"/>
                              <w:marBottom w:val="0"/>
                              <w:divBdr>
                                <w:top w:val="none" w:sz="0" w:space="0" w:color="auto"/>
                                <w:left w:val="none" w:sz="0" w:space="0" w:color="auto"/>
                                <w:bottom w:val="none" w:sz="0" w:space="0" w:color="auto"/>
                                <w:right w:val="none" w:sz="0" w:space="0" w:color="auto"/>
                              </w:divBdr>
                              <w:divsChild>
                                <w:div w:id="772634211">
                                  <w:marLeft w:val="0"/>
                                  <w:marRight w:val="0"/>
                                  <w:marTop w:val="0"/>
                                  <w:marBottom w:val="0"/>
                                  <w:divBdr>
                                    <w:top w:val="none" w:sz="0" w:space="0" w:color="auto"/>
                                    <w:left w:val="none" w:sz="0" w:space="0" w:color="auto"/>
                                    <w:bottom w:val="none" w:sz="0" w:space="0" w:color="auto"/>
                                    <w:right w:val="none" w:sz="0" w:space="0" w:color="auto"/>
                                  </w:divBdr>
                                  <w:divsChild>
                                    <w:div w:id="772634264">
                                      <w:marLeft w:val="0"/>
                                      <w:marRight w:val="0"/>
                                      <w:marTop w:val="0"/>
                                      <w:marBottom w:val="0"/>
                                      <w:divBdr>
                                        <w:top w:val="none" w:sz="0" w:space="0" w:color="auto"/>
                                        <w:left w:val="none" w:sz="0" w:space="0" w:color="auto"/>
                                        <w:bottom w:val="none" w:sz="0" w:space="0" w:color="auto"/>
                                        <w:right w:val="none" w:sz="0" w:space="0" w:color="auto"/>
                                      </w:divBdr>
                                      <w:divsChild>
                                        <w:div w:id="772634214">
                                          <w:marLeft w:val="3270"/>
                                          <w:marRight w:val="0"/>
                                          <w:marTop w:val="0"/>
                                          <w:marBottom w:val="0"/>
                                          <w:divBdr>
                                            <w:top w:val="none" w:sz="0" w:space="0" w:color="auto"/>
                                            <w:left w:val="none" w:sz="0" w:space="0" w:color="auto"/>
                                            <w:bottom w:val="none" w:sz="0" w:space="0" w:color="auto"/>
                                            <w:right w:val="none" w:sz="0" w:space="0" w:color="auto"/>
                                          </w:divBdr>
                                          <w:divsChild>
                                            <w:div w:id="772634223">
                                              <w:marLeft w:val="0"/>
                                              <w:marRight w:val="0"/>
                                              <w:marTop w:val="0"/>
                                              <w:marBottom w:val="0"/>
                                              <w:divBdr>
                                                <w:top w:val="none" w:sz="0" w:space="0" w:color="auto"/>
                                                <w:left w:val="none" w:sz="0" w:space="0" w:color="auto"/>
                                                <w:bottom w:val="none" w:sz="0" w:space="0" w:color="auto"/>
                                                <w:right w:val="none" w:sz="0" w:space="0" w:color="auto"/>
                                              </w:divBdr>
                                              <w:divsChild>
                                                <w:div w:id="7726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634222">
      <w:marLeft w:val="0"/>
      <w:marRight w:val="0"/>
      <w:marTop w:val="0"/>
      <w:marBottom w:val="0"/>
      <w:divBdr>
        <w:top w:val="none" w:sz="0" w:space="0" w:color="auto"/>
        <w:left w:val="none" w:sz="0" w:space="0" w:color="auto"/>
        <w:bottom w:val="none" w:sz="0" w:space="0" w:color="auto"/>
        <w:right w:val="none" w:sz="0" w:space="0" w:color="auto"/>
      </w:divBdr>
    </w:div>
    <w:div w:id="772634225">
      <w:marLeft w:val="0"/>
      <w:marRight w:val="0"/>
      <w:marTop w:val="0"/>
      <w:marBottom w:val="0"/>
      <w:divBdr>
        <w:top w:val="none" w:sz="0" w:space="0" w:color="auto"/>
        <w:left w:val="none" w:sz="0" w:space="0" w:color="auto"/>
        <w:bottom w:val="none" w:sz="0" w:space="0" w:color="auto"/>
        <w:right w:val="none" w:sz="0" w:space="0" w:color="auto"/>
      </w:divBdr>
    </w:div>
    <w:div w:id="772634238">
      <w:marLeft w:val="0"/>
      <w:marRight w:val="0"/>
      <w:marTop w:val="0"/>
      <w:marBottom w:val="0"/>
      <w:divBdr>
        <w:top w:val="none" w:sz="0" w:space="0" w:color="auto"/>
        <w:left w:val="none" w:sz="0" w:space="0" w:color="auto"/>
        <w:bottom w:val="none" w:sz="0" w:space="0" w:color="auto"/>
        <w:right w:val="none" w:sz="0" w:space="0" w:color="auto"/>
      </w:divBdr>
      <w:divsChild>
        <w:div w:id="772634236">
          <w:marLeft w:val="0"/>
          <w:marRight w:val="0"/>
          <w:marTop w:val="0"/>
          <w:marBottom w:val="0"/>
          <w:divBdr>
            <w:top w:val="none" w:sz="0" w:space="0" w:color="auto"/>
            <w:left w:val="none" w:sz="0" w:space="0" w:color="auto"/>
            <w:bottom w:val="none" w:sz="0" w:space="0" w:color="auto"/>
            <w:right w:val="none" w:sz="0" w:space="0" w:color="auto"/>
          </w:divBdr>
          <w:divsChild>
            <w:div w:id="772634259">
              <w:marLeft w:val="0"/>
              <w:marRight w:val="0"/>
              <w:marTop w:val="0"/>
              <w:marBottom w:val="0"/>
              <w:divBdr>
                <w:top w:val="none" w:sz="0" w:space="0" w:color="auto"/>
                <w:left w:val="none" w:sz="0" w:space="0" w:color="auto"/>
                <w:bottom w:val="none" w:sz="0" w:space="0" w:color="auto"/>
                <w:right w:val="none" w:sz="0" w:space="0" w:color="auto"/>
              </w:divBdr>
              <w:divsChild>
                <w:div w:id="772634204">
                  <w:marLeft w:val="0"/>
                  <w:marRight w:val="0"/>
                  <w:marTop w:val="0"/>
                  <w:marBottom w:val="0"/>
                  <w:divBdr>
                    <w:top w:val="none" w:sz="0" w:space="0" w:color="auto"/>
                    <w:left w:val="none" w:sz="0" w:space="0" w:color="auto"/>
                    <w:bottom w:val="none" w:sz="0" w:space="0" w:color="auto"/>
                    <w:right w:val="none" w:sz="0" w:space="0" w:color="auto"/>
                  </w:divBdr>
                  <w:divsChild>
                    <w:div w:id="772634213">
                      <w:marLeft w:val="0"/>
                      <w:marRight w:val="0"/>
                      <w:marTop w:val="0"/>
                      <w:marBottom w:val="0"/>
                      <w:divBdr>
                        <w:top w:val="none" w:sz="0" w:space="0" w:color="auto"/>
                        <w:left w:val="none" w:sz="0" w:space="0" w:color="auto"/>
                        <w:bottom w:val="none" w:sz="0" w:space="0" w:color="auto"/>
                        <w:right w:val="none" w:sz="0" w:space="0" w:color="auto"/>
                      </w:divBdr>
                      <w:divsChild>
                        <w:div w:id="772634198">
                          <w:marLeft w:val="0"/>
                          <w:marRight w:val="0"/>
                          <w:marTop w:val="0"/>
                          <w:marBottom w:val="0"/>
                          <w:divBdr>
                            <w:top w:val="none" w:sz="0" w:space="0" w:color="auto"/>
                            <w:left w:val="none" w:sz="0" w:space="0" w:color="auto"/>
                            <w:bottom w:val="none" w:sz="0" w:space="0" w:color="auto"/>
                            <w:right w:val="none" w:sz="0" w:space="0" w:color="auto"/>
                          </w:divBdr>
                          <w:divsChild>
                            <w:div w:id="772634270">
                              <w:marLeft w:val="0"/>
                              <w:marRight w:val="0"/>
                              <w:marTop w:val="0"/>
                              <w:marBottom w:val="0"/>
                              <w:divBdr>
                                <w:top w:val="none" w:sz="0" w:space="0" w:color="auto"/>
                                <w:left w:val="none" w:sz="0" w:space="0" w:color="auto"/>
                                <w:bottom w:val="none" w:sz="0" w:space="0" w:color="auto"/>
                                <w:right w:val="none" w:sz="0" w:space="0" w:color="auto"/>
                              </w:divBdr>
                              <w:divsChild>
                                <w:div w:id="772634262">
                                  <w:marLeft w:val="0"/>
                                  <w:marRight w:val="0"/>
                                  <w:marTop w:val="0"/>
                                  <w:marBottom w:val="0"/>
                                  <w:divBdr>
                                    <w:top w:val="none" w:sz="0" w:space="0" w:color="auto"/>
                                    <w:left w:val="none" w:sz="0" w:space="0" w:color="auto"/>
                                    <w:bottom w:val="none" w:sz="0" w:space="0" w:color="auto"/>
                                    <w:right w:val="none" w:sz="0" w:space="0" w:color="auto"/>
                                  </w:divBdr>
                                  <w:divsChild>
                                    <w:div w:id="772634230">
                                      <w:marLeft w:val="0"/>
                                      <w:marRight w:val="0"/>
                                      <w:marTop w:val="0"/>
                                      <w:marBottom w:val="0"/>
                                      <w:divBdr>
                                        <w:top w:val="none" w:sz="0" w:space="0" w:color="auto"/>
                                        <w:left w:val="none" w:sz="0" w:space="0" w:color="auto"/>
                                        <w:bottom w:val="none" w:sz="0" w:space="0" w:color="auto"/>
                                        <w:right w:val="none" w:sz="0" w:space="0" w:color="auto"/>
                                      </w:divBdr>
                                      <w:divsChild>
                                        <w:div w:id="7726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634249">
      <w:marLeft w:val="0"/>
      <w:marRight w:val="0"/>
      <w:marTop w:val="0"/>
      <w:marBottom w:val="0"/>
      <w:divBdr>
        <w:top w:val="none" w:sz="0" w:space="0" w:color="auto"/>
        <w:left w:val="none" w:sz="0" w:space="0" w:color="auto"/>
        <w:bottom w:val="none" w:sz="0" w:space="0" w:color="auto"/>
        <w:right w:val="none" w:sz="0" w:space="0" w:color="auto"/>
      </w:divBdr>
      <w:divsChild>
        <w:div w:id="772634196">
          <w:marLeft w:val="0"/>
          <w:marRight w:val="0"/>
          <w:marTop w:val="0"/>
          <w:marBottom w:val="0"/>
          <w:divBdr>
            <w:top w:val="none" w:sz="0" w:space="0" w:color="auto"/>
            <w:left w:val="none" w:sz="0" w:space="0" w:color="auto"/>
            <w:bottom w:val="none" w:sz="0" w:space="0" w:color="auto"/>
            <w:right w:val="none" w:sz="0" w:space="0" w:color="auto"/>
          </w:divBdr>
          <w:divsChild>
            <w:div w:id="772634260">
              <w:marLeft w:val="0"/>
              <w:marRight w:val="0"/>
              <w:marTop w:val="0"/>
              <w:marBottom w:val="0"/>
              <w:divBdr>
                <w:top w:val="none" w:sz="0" w:space="0" w:color="auto"/>
                <w:left w:val="none" w:sz="0" w:space="0" w:color="auto"/>
                <w:bottom w:val="none" w:sz="0" w:space="0" w:color="auto"/>
                <w:right w:val="none" w:sz="0" w:space="0" w:color="auto"/>
              </w:divBdr>
              <w:divsChild>
                <w:div w:id="7726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4250">
      <w:marLeft w:val="0"/>
      <w:marRight w:val="0"/>
      <w:marTop w:val="0"/>
      <w:marBottom w:val="0"/>
      <w:divBdr>
        <w:top w:val="none" w:sz="0" w:space="0" w:color="auto"/>
        <w:left w:val="none" w:sz="0" w:space="0" w:color="auto"/>
        <w:bottom w:val="none" w:sz="0" w:space="0" w:color="auto"/>
        <w:right w:val="none" w:sz="0" w:space="0" w:color="auto"/>
      </w:divBdr>
      <w:divsChild>
        <w:div w:id="772634263">
          <w:marLeft w:val="0"/>
          <w:marRight w:val="0"/>
          <w:marTop w:val="0"/>
          <w:marBottom w:val="0"/>
          <w:divBdr>
            <w:top w:val="none" w:sz="0" w:space="0" w:color="auto"/>
            <w:left w:val="none" w:sz="0" w:space="0" w:color="auto"/>
            <w:bottom w:val="none" w:sz="0" w:space="0" w:color="auto"/>
            <w:right w:val="none" w:sz="0" w:space="0" w:color="auto"/>
          </w:divBdr>
          <w:divsChild>
            <w:div w:id="772634208">
              <w:marLeft w:val="0"/>
              <w:marRight w:val="0"/>
              <w:marTop w:val="0"/>
              <w:marBottom w:val="0"/>
              <w:divBdr>
                <w:top w:val="none" w:sz="0" w:space="0" w:color="auto"/>
                <w:left w:val="none" w:sz="0" w:space="0" w:color="auto"/>
                <w:bottom w:val="none" w:sz="0" w:space="0" w:color="auto"/>
                <w:right w:val="none" w:sz="0" w:space="0" w:color="auto"/>
              </w:divBdr>
              <w:divsChild>
                <w:div w:id="7726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4254">
      <w:marLeft w:val="0"/>
      <w:marRight w:val="0"/>
      <w:marTop w:val="0"/>
      <w:marBottom w:val="0"/>
      <w:divBdr>
        <w:top w:val="none" w:sz="0" w:space="0" w:color="auto"/>
        <w:left w:val="none" w:sz="0" w:space="0" w:color="auto"/>
        <w:bottom w:val="none" w:sz="0" w:space="0" w:color="auto"/>
        <w:right w:val="none" w:sz="0" w:space="0" w:color="auto"/>
      </w:divBdr>
    </w:div>
    <w:div w:id="772634265">
      <w:marLeft w:val="0"/>
      <w:marRight w:val="0"/>
      <w:marTop w:val="0"/>
      <w:marBottom w:val="0"/>
      <w:divBdr>
        <w:top w:val="none" w:sz="0" w:space="0" w:color="auto"/>
        <w:left w:val="none" w:sz="0" w:space="0" w:color="auto"/>
        <w:bottom w:val="none" w:sz="0" w:space="0" w:color="auto"/>
        <w:right w:val="none" w:sz="0" w:space="0" w:color="auto"/>
      </w:divBdr>
      <w:divsChild>
        <w:div w:id="772634192">
          <w:marLeft w:val="0"/>
          <w:marRight w:val="0"/>
          <w:marTop w:val="0"/>
          <w:marBottom w:val="0"/>
          <w:divBdr>
            <w:top w:val="none" w:sz="0" w:space="0" w:color="auto"/>
            <w:left w:val="none" w:sz="0" w:space="0" w:color="auto"/>
            <w:bottom w:val="none" w:sz="0" w:space="0" w:color="auto"/>
            <w:right w:val="none" w:sz="0" w:space="0" w:color="auto"/>
          </w:divBdr>
          <w:divsChild>
            <w:div w:id="772634197">
              <w:marLeft w:val="0"/>
              <w:marRight w:val="0"/>
              <w:marTop w:val="150"/>
              <w:marBottom w:val="150"/>
              <w:divBdr>
                <w:top w:val="none" w:sz="0" w:space="0" w:color="auto"/>
                <w:left w:val="none" w:sz="0" w:space="0" w:color="auto"/>
                <w:bottom w:val="none" w:sz="0" w:space="0" w:color="auto"/>
                <w:right w:val="none" w:sz="0" w:space="0" w:color="auto"/>
              </w:divBdr>
              <w:divsChild>
                <w:div w:id="772634258">
                  <w:marLeft w:val="0"/>
                  <w:marRight w:val="0"/>
                  <w:marTop w:val="0"/>
                  <w:marBottom w:val="0"/>
                  <w:divBdr>
                    <w:top w:val="none" w:sz="0" w:space="0" w:color="auto"/>
                    <w:left w:val="none" w:sz="0" w:space="0" w:color="auto"/>
                    <w:bottom w:val="none" w:sz="0" w:space="0" w:color="auto"/>
                    <w:right w:val="none" w:sz="0" w:space="0" w:color="auto"/>
                  </w:divBdr>
                  <w:divsChild>
                    <w:div w:id="772634219">
                      <w:marLeft w:val="0"/>
                      <w:marRight w:val="0"/>
                      <w:marTop w:val="150"/>
                      <w:marBottom w:val="0"/>
                      <w:divBdr>
                        <w:top w:val="none" w:sz="0" w:space="0" w:color="auto"/>
                        <w:left w:val="none" w:sz="0" w:space="0" w:color="auto"/>
                        <w:bottom w:val="none" w:sz="0" w:space="0" w:color="auto"/>
                        <w:right w:val="none" w:sz="0" w:space="0" w:color="auto"/>
                      </w:divBdr>
                      <w:divsChild>
                        <w:div w:id="772634241">
                          <w:marLeft w:val="0"/>
                          <w:marRight w:val="0"/>
                          <w:marTop w:val="0"/>
                          <w:marBottom w:val="150"/>
                          <w:divBdr>
                            <w:top w:val="none" w:sz="0" w:space="0" w:color="auto"/>
                            <w:left w:val="none" w:sz="0" w:space="0" w:color="auto"/>
                            <w:bottom w:val="none" w:sz="0" w:space="0" w:color="auto"/>
                            <w:right w:val="none" w:sz="0" w:space="0" w:color="auto"/>
                          </w:divBdr>
                          <w:divsChild>
                            <w:div w:id="772634190">
                              <w:marLeft w:val="0"/>
                              <w:marRight w:val="0"/>
                              <w:marTop w:val="0"/>
                              <w:marBottom w:val="150"/>
                              <w:divBdr>
                                <w:top w:val="none" w:sz="0" w:space="0" w:color="auto"/>
                                <w:left w:val="none" w:sz="0" w:space="0" w:color="auto"/>
                                <w:bottom w:val="none" w:sz="0" w:space="0" w:color="auto"/>
                                <w:right w:val="none" w:sz="0" w:space="0" w:color="auto"/>
                              </w:divBdr>
                              <w:divsChild>
                                <w:div w:id="772634229">
                                  <w:marLeft w:val="0"/>
                                  <w:marRight w:val="0"/>
                                  <w:marTop w:val="0"/>
                                  <w:marBottom w:val="0"/>
                                  <w:divBdr>
                                    <w:top w:val="none" w:sz="0" w:space="0" w:color="auto"/>
                                    <w:left w:val="none" w:sz="0" w:space="0" w:color="auto"/>
                                    <w:bottom w:val="none" w:sz="0" w:space="0" w:color="auto"/>
                                    <w:right w:val="none" w:sz="0" w:space="0" w:color="auto"/>
                                  </w:divBdr>
                                  <w:divsChild>
                                    <w:div w:id="772634193">
                                      <w:marLeft w:val="0"/>
                                      <w:marRight w:val="0"/>
                                      <w:marTop w:val="0"/>
                                      <w:marBottom w:val="0"/>
                                      <w:divBdr>
                                        <w:top w:val="none" w:sz="0" w:space="0" w:color="auto"/>
                                        <w:left w:val="none" w:sz="0" w:space="0" w:color="auto"/>
                                        <w:bottom w:val="none" w:sz="0" w:space="0" w:color="auto"/>
                                        <w:right w:val="none" w:sz="0" w:space="0" w:color="auto"/>
                                      </w:divBdr>
                                      <w:divsChild>
                                        <w:div w:id="772634224">
                                          <w:marLeft w:val="0"/>
                                          <w:marRight w:val="0"/>
                                          <w:marTop w:val="0"/>
                                          <w:marBottom w:val="0"/>
                                          <w:divBdr>
                                            <w:top w:val="none" w:sz="0" w:space="0" w:color="auto"/>
                                            <w:left w:val="none" w:sz="0" w:space="0" w:color="auto"/>
                                            <w:bottom w:val="none" w:sz="0" w:space="0" w:color="auto"/>
                                            <w:right w:val="none" w:sz="0" w:space="0" w:color="auto"/>
                                          </w:divBdr>
                                          <w:divsChild>
                                            <w:div w:id="7726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634267">
      <w:marLeft w:val="0"/>
      <w:marRight w:val="0"/>
      <w:marTop w:val="0"/>
      <w:marBottom w:val="0"/>
      <w:divBdr>
        <w:top w:val="none" w:sz="0" w:space="0" w:color="auto"/>
        <w:left w:val="none" w:sz="0" w:space="0" w:color="auto"/>
        <w:bottom w:val="none" w:sz="0" w:space="0" w:color="auto"/>
        <w:right w:val="none" w:sz="0" w:space="0" w:color="auto"/>
      </w:divBdr>
      <w:divsChild>
        <w:div w:id="772634231">
          <w:marLeft w:val="0"/>
          <w:marRight w:val="0"/>
          <w:marTop w:val="0"/>
          <w:marBottom w:val="0"/>
          <w:divBdr>
            <w:top w:val="none" w:sz="0" w:space="0" w:color="auto"/>
            <w:left w:val="none" w:sz="0" w:space="0" w:color="auto"/>
            <w:bottom w:val="none" w:sz="0" w:space="0" w:color="auto"/>
            <w:right w:val="none" w:sz="0" w:space="0" w:color="auto"/>
          </w:divBdr>
          <w:divsChild>
            <w:div w:id="772634215">
              <w:marLeft w:val="0"/>
              <w:marRight w:val="0"/>
              <w:marTop w:val="0"/>
              <w:marBottom w:val="0"/>
              <w:divBdr>
                <w:top w:val="none" w:sz="0" w:space="0" w:color="auto"/>
                <w:left w:val="none" w:sz="0" w:space="0" w:color="auto"/>
                <w:bottom w:val="none" w:sz="0" w:space="0" w:color="auto"/>
                <w:right w:val="none" w:sz="0" w:space="0" w:color="auto"/>
              </w:divBdr>
              <w:divsChild>
                <w:div w:id="772634220">
                  <w:marLeft w:val="0"/>
                  <w:marRight w:val="0"/>
                  <w:marTop w:val="0"/>
                  <w:marBottom w:val="0"/>
                  <w:divBdr>
                    <w:top w:val="none" w:sz="0" w:space="0" w:color="auto"/>
                    <w:left w:val="none" w:sz="0" w:space="0" w:color="auto"/>
                    <w:bottom w:val="none" w:sz="0" w:space="0" w:color="auto"/>
                    <w:right w:val="none" w:sz="0" w:space="0" w:color="auto"/>
                  </w:divBdr>
                  <w:divsChild>
                    <w:div w:id="772634237">
                      <w:marLeft w:val="0"/>
                      <w:marRight w:val="0"/>
                      <w:marTop w:val="0"/>
                      <w:marBottom w:val="0"/>
                      <w:divBdr>
                        <w:top w:val="none" w:sz="0" w:space="0" w:color="auto"/>
                        <w:left w:val="none" w:sz="0" w:space="0" w:color="auto"/>
                        <w:bottom w:val="none" w:sz="0" w:space="0" w:color="auto"/>
                        <w:right w:val="none" w:sz="0" w:space="0" w:color="auto"/>
                      </w:divBdr>
                      <w:divsChild>
                        <w:div w:id="772634212">
                          <w:marLeft w:val="0"/>
                          <w:marRight w:val="0"/>
                          <w:marTop w:val="0"/>
                          <w:marBottom w:val="0"/>
                          <w:divBdr>
                            <w:top w:val="none" w:sz="0" w:space="0" w:color="auto"/>
                            <w:left w:val="none" w:sz="0" w:space="0" w:color="auto"/>
                            <w:bottom w:val="none" w:sz="0" w:space="0" w:color="auto"/>
                            <w:right w:val="none" w:sz="0" w:space="0" w:color="auto"/>
                          </w:divBdr>
                          <w:divsChild>
                            <w:div w:id="772634247">
                              <w:marLeft w:val="0"/>
                              <w:marRight w:val="0"/>
                              <w:marTop w:val="0"/>
                              <w:marBottom w:val="0"/>
                              <w:divBdr>
                                <w:top w:val="none" w:sz="0" w:space="0" w:color="auto"/>
                                <w:left w:val="none" w:sz="0" w:space="0" w:color="auto"/>
                                <w:bottom w:val="none" w:sz="0" w:space="0" w:color="auto"/>
                                <w:right w:val="none" w:sz="0" w:space="0" w:color="auto"/>
                              </w:divBdr>
                              <w:divsChild>
                                <w:div w:id="772634252">
                                  <w:marLeft w:val="0"/>
                                  <w:marRight w:val="0"/>
                                  <w:marTop w:val="0"/>
                                  <w:marBottom w:val="0"/>
                                  <w:divBdr>
                                    <w:top w:val="none" w:sz="0" w:space="0" w:color="auto"/>
                                    <w:left w:val="none" w:sz="0" w:space="0" w:color="auto"/>
                                    <w:bottom w:val="none" w:sz="0" w:space="0" w:color="auto"/>
                                    <w:right w:val="none" w:sz="0" w:space="0" w:color="auto"/>
                                  </w:divBdr>
                                  <w:divsChild>
                                    <w:div w:id="772634188">
                                      <w:marLeft w:val="0"/>
                                      <w:marRight w:val="0"/>
                                      <w:marTop w:val="0"/>
                                      <w:marBottom w:val="0"/>
                                      <w:divBdr>
                                        <w:top w:val="none" w:sz="0" w:space="0" w:color="auto"/>
                                        <w:left w:val="none" w:sz="0" w:space="0" w:color="auto"/>
                                        <w:bottom w:val="none" w:sz="0" w:space="0" w:color="auto"/>
                                        <w:right w:val="none" w:sz="0" w:space="0" w:color="auto"/>
                                      </w:divBdr>
                                      <w:divsChild>
                                        <w:div w:id="7726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634269">
      <w:marLeft w:val="0"/>
      <w:marRight w:val="0"/>
      <w:marTop w:val="0"/>
      <w:marBottom w:val="0"/>
      <w:divBdr>
        <w:top w:val="none" w:sz="0" w:space="0" w:color="auto"/>
        <w:left w:val="none" w:sz="0" w:space="0" w:color="auto"/>
        <w:bottom w:val="none" w:sz="0" w:space="0" w:color="auto"/>
        <w:right w:val="none" w:sz="0" w:space="0" w:color="auto"/>
      </w:divBdr>
    </w:div>
    <w:div w:id="772634274">
      <w:marLeft w:val="0"/>
      <w:marRight w:val="0"/>
      <w:marTop w:val="0"/>
      <w:marBottom w:val="0"/>
      <w:divBdr>
        <w:top w:val="none" w:sz="0" w:space="0" w:color="auto"/>
        <w:left w:val="none" w:sz="0" w:space="0" w:color="auto"/>
        <w:bottom w:val="none" w:sz="0" w:space="0" w:color="auto"/>
        <w:right w:val="none" w:sz="0" w:space="0" w:color="auto"/>
      </w:divBdr>
      <w:divsChild>
        <w:div w:id="772634202">
          <w:marLeft w:val="0"/>
          <w:marRight w:val="0"/>
          <w:marTop w:val="0"/>
          <w:marBottom w:val="0"/>
          <w:divBdr>
            <w:top w:val="none" w:sz="0" w:space="0" w:color="auto"/>
            <w:left w:val="none" w:sz="0" w:space="0" w:color="auto"/>
            <w:bottom w:val="none" w:sz="0" w:space="0" w:color="auto"/>
            <w:right w:val="none" w:sz="0" w:space="0" w:color="auto"/>
          </w:divBdr>
          <w:divsChild>
            <w:div w:id="772634255">
              <w:marLeft w:val="0"/>
              <w:marRight w:val="0"/>
              <w:marTop w:val="0"/>
              <w:marBottom w:val="0"/>
              <w:divBdr>
                <w:top w:val="none" w:sz="0" w:space="0" w:color="auto"/>
                <w:left w:val="none" w:sz="0" w:space="0" w:color="auto"/>
                <w:bottom w:val="none" w:sz="0" w:space="0" w:color="auto"/>
                <w:right w:val="none" w:sz="0" w:space="0" w:color="auto"/>
              </w:divBdr>
              <w:divsChild>
                <w:div w:id="772634191">
                  <w:marLeft w:val="0"/>
                  <w:marRight w:val="0"/>
                  <w:marTop w:val="0"/>
                  <w:marBottom w:val="0"/>
                  <w:divBdr>
                    <w:top w:val="none" w:sz="0" w:space="0" w:color="auto"/>
                    <w:left w:val="none" w:sz="0" w:space="0" w:color="auto"/>
                    <w:bottom w:val="none" w:sz="0" w:space="0" w:color="auto"/>
                    <w:right w:val="none" w:sz="0" w:space="0" w:color="auto"/>
                  </w:divBdr>
                  <w:divsChild>
                    <w:div w:id="772634242">
                      <w:marLeft w:val="0"/>
                      <w:marRight w:val="0"/>
                      <w:marTop w:val="0"/>
                      <w:marBottom w:val="0"/>
                      <w:divBdr>
                        <w:top w:val="none" w:sz="0" w:space="0" w:color="auto"/>
                        <w:left w:val="none" w:sz="0" w:space="0" w:color="auto"/>
                        <w:bottom w:val="none" w:sz="0" w:space="0" w:color="auto"/>
                        <w:right w:val="none" w:sz="0" w:space="0" w:color="auto"/>
                      </w:divBdr>
                      <w:divsChild>
                        <w:div w:id="772634251">
                          <w:marLeft w:val="0"/>
                          <w:marRight w:val="0"/>
                          <w:marTop w:val="0"/>
                          <w:marBottom w:val="0"/>
                          <w:divBdr>
                            <w:top w:val="none" w:sz="0" w:space="0" w:color="auto"/>
                            <w:left w:val="none" w:sz="0" w:space="0" w:color="auto"/>
                            <w:bottom w:val="none" w:sz="0" w:space="0" w:color="auto"/>
                            <w:right w:val="none" w:sz="0" w:space="0" w:color="auto"/>
                          </w:divBdr>
                          <w:divsChild>
                            <w:div w:id="772634257">
                              <w:marLeft w:val="0"/>
                              <w:marRight w:val="0"/>
                              <w:marTop w:val="0"/>
                              <w:marBottom w:val="0"/>
                              <w:divBdr>
                                <w:top w:val="none" w:sz="0" w:space="0" w:color="auto"/>
                                <w:left w:val="none" w:sz="0" w:space="0" w:color="auto"/>
                                <w:bottom w:val="none" w:sz="0" w:space="0" w:color="auto"/>
                                <w:right w:val="none" w:sz="0" w:space="0" w:color="auto"/>
                              </w:divBdr>
                              <w:divsChild>
                                <w:div w:id="772634209">
                                  <w:marLeft w:val="0"/>
                                  <w:marRight w:val="0"/>
                                  <w:marTop w:val="0"/>
                                  <w:marBottom w:val="0"/>
                                  <w:divBdr>
                                    <w:top w:val="none" w:sz="0" w:space="0" w:color="auto"/>
                                    <w:left w:val="none" w:sz="0" w:space="0" w:color="auto"/>
                                    <w:bottom w:val="none" w:sz="0" w:space="0" w:color="auto"/>
                                    <w:right w:val="none" w:sz="0" w:space="0" w:color="auto"/>
                                  </w:divBdr>
                                  <w:divsChild>
                                    <w:div w:id="772634233">
                                      <w:marLeft w:val="0"/>
                                      <w:marRight w:val="0"/>
                                      <w:marTop w:val="0"/>
                                      <w:marBottom w:val="0"/>
                                      <w:divBdr>
                                        <w:top w:val="none" w:sz="0" w:space="0" w:color="auto"/>
                                        <w:left w:val="none" w:sz="0" w:space="0" w:color="auto"/>
                                        <w:bottom w:val="none" w:sz="0" w:space="0" w:color="auto"/>
                                        <w:right w:val="none" w:sz="0" w:space="0" w:color="auto"/>
                                      </w:divBdr>
                                      <w:divsChild>
                                        <w:div w:id="7726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634275">
      <w:marLeft w:val="0"/>
      <w:marRight w:val="0"/>
      <w:marTop w:val="0"/>
      <w:marBottom w:val="0"/>
      <w:divBdr>
        <w:top w:val="none" w:sz="0" w:space="0" w:color="auto"/>
        <w:left w:val="none" w:sz="0" w:space="0" w:color="auto"/>
        <w:bottom w:val="none" w:sz="0" w:space="0" w:color="auto"/>
        <w:right w:val="none" w:sz="0" w:space="0" w:color="auto"/>
      </w:divBdr>
    </w:div>
    <w:div w:id="772634276">
      <w:marLeft w:val="0"/>
      <w:marRight w:val="0"/>
      <w:marTop w:val="0"/>
      <w:marBottom w:val="0"/>
      <w:divBdr>
        <w:top w:val="none" w:sz="0" w:space="0" w:color="auto"/>
        <w:left w:val="none" w:sz="0" w:space="0" w:color="auto"/>
        <w:bottom w:val="none" w:sz="0" w:space="0" w:color="auto"/>
        <w:right w:val="none" w:sz="0" w:space="0" w:color="auto"/>
      </w:divBdr>
    </w:div>
    <w:div w:id="772634277">
      <w:marLeft w:val="0"/>
      <w:marRight w:val="0"/>
      <w:marTop w:val="0"/>
      <w:marBottom w:val="0"/>
      <w:divBdr>
        <w:top w:val="none" w:sz="0" w:space="0" w:color="auto"/>
        <w:left w:val="none" w:sz="0" w:space="0" w:color="auto"/>
        <w:bottom w:val="none" w:sz="0" w:space="0" w:color="auto"/>
        <w:right w:val="none" w:sz="0" w:space="0" w:color="auto"/>
      </w:divBdr>
    </w:div>
    <w:div w:id="772634278">
      <w:marLeft w:val="0"/>
      <w:marRight w:val="0"/>
      <w:marTop w:val="0"/>
      <w:marBottom w:val="0"/>
      <w:divBdr>
        <w:top w:val="none" w:sz="0" w:space="0" w:color="auto"/>
        <w:left w:val="none" w:sz="0" w:space="0" w:color="auto"/>
        <w:bottom w:val="none" w:sz="0" w:space="0" w:color="auto"/>
        <w:right w:val="none" w:sz="0" w:space="0" w:color="auto"/>
      </w:divBdr>
    </w:div>
    <w:div w:id="15960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D7E7C11540B648227D4645DE1E223FD48DBD0F38A33E43DD3D206B63H157L" TargetMode="External"/><Relationship Id="rId13" Type="http://schemas.openxmlformats.org/officeDocument/2006/relationships/hyperlink" Target="consultantplus://offline/ref=1C5BF617463560441C69C8DC780A2AFDDA514CCD20203AF4D4AE19FA38E7B02B3796085ACEA62385WArDG" TargetMode="External"/><Relationship Id="rId18" Type="http://schemas.openxmlformats.org/officeDocument/2006/relationships/hyperlink" Target="consultantplus://offline/ref=DC5D76CD6832722C27BE19EAAA5B30F61FF82A2D1DB8155C88701BC658474FC9B155FE1532A249F436HE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C5D76CD6832722C27BE19EAAA5B30F61FF82A2D1DB8155C88701BC658474FC9B155FE1532A342F736HEG" TargetMode="External"/><Relationship Id="rId7" Type="http://schemas.openxmlformats.org/officeDocument/2006/relationships/endnotes" Target="endnotes.xml"/><Relationship Id="rId12" Type="http://schemas.openxmlformats.org/officeDocument/2006/relationships/hyperlink" Target="consultantplus://offline/ref=1C5BF617463560441C69C8DC780A2AFDDA514CCD20203AF4D4AE19FA38E7B02B3796085ACEA62384WAr5G" TargetMode="External"/><Relationship Id="rId17" Type="http://schemas.openxmlformats.org/officeDocument/2006/relationships/hyperlink" Target="consultantplus://offline/ref=DC5D76CD6832722C27BE19EAAA5B30F61FF82A2D1DB8155C88701BC658474FC9B155FE1532A249F436HFG" TargetMode="External"/><Relationship Id="rId25" Type="http://schemas.openxmlformats.org/officeDocument/2006/relationships/hyperlink" Target="consultantplus://offline/ref=DC5D76CD6832722C27BE19EAAA5B30F61FF82A2D1DB8155C88701BC65834H7G" TargetMode="External"/><Relationship Id="rId2" Type="http://schemas.openxmlformats.org/officeDocument/2006/relationships/numbering" Target="numbering.xml"/><Relationship Id="rId16" Type="http://schemas.openxmlformats.org/officeDocument/2006/relationships/hyperlink" Target="consultantplus://offline/ref=DC5D76CD6832722C27BE19EAAA5B30F61FF82A2D1DB8155C88701BC658474FC9B155FE1532A249F536H9G" TargetMode="External"/><Relationship Id="rId20" Type="http://schemas.openxmlformats.org/officeDocument/2006/relationships/hyperlink" Target="consultantplus://offline/ref=DC5D76CD6832722C27BE19EAAA5B30F61FF82A2D1DB8155C88701BC658474FC9B155FE1532A342F736HE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5BF617463560441C69C8DC780A2AFDDA514CCD20203AF4D4AE19FA38E7B02B3796085ACEA62384WAr8G" TargetMode="External"/><Relationship Id="rId24" Type="http://schemas.openxmlformats.org/officeDocument/2006/relationships/hyperlink" Target="consultantplus://offline/ref=DC5D76CD6832722C27BE19EAAA5B30F61FF82A2D1DB8155C88701BC658474FC9B155FE1532A342F736HEG" TargetMode="External"/><Relationship Id="rId5" Type="http://schemas.openxmlformats.org/officeDocument/2006/relationships/webSettings" Target="webSettings.xml"/><Relationship Id="rId15" Type="http://schemas.openxmlformats.org/officeDocument/2006/relationships/hyperlink" Target="consultantplus://offline/ref=DC5D76CD6832722C27BE19EAAA5B30F61FF82A2D1DB8155C88701BC658474FC9B155FE1532A249F436HAG" TargetMode="External"/><Relationship Id="rId23" Type="http://schemas.openxmlformats.org/officeDocument/2006/relationships/hyperlink" Target="consultantplus://offline/ref=DC5D76CD6832722C27BE19EAAA5B30F61FF82A2D1DB8155C88701BC658474FC9B155FE1532A342F736HEG" TargetMode="External"/><Relationship Id="rId28" Type="http://schemas.openxmlformats.org/officeDocument/2006/relationships/fontTable" Target="fontTable.xml"/><Relationship Id="rId10" Type="http://schemas.openxmlformats.org/officeDocument/2006/relationships/hyperlink" Target="consultantplus://offline/ref=1C5BF617463560441C69C8DC780A2AFDDA514CCD20203AF4D4AE19FA38E7B02B3796085ACEA62384WArEG" TargetMode="External"/><Relationship Id="rId19" Type="http://schemas.openxmlformats.org/officeDocument/2006/relationships/hyperlink" Target="consultantplus://offline/ref=DC5D76CD6832722C27BE19EAAA5B30F61FF82A2D1DB8155C88701BC658474FC9B155FE1532A349F736HEG" TargetMode="External"/><Relationship Id="rId4" Type="http://schemas.openxmlformats.org/officeDocument/2006/relationships/settings" Target="settings.xml"/><Relationship Id="rId9" Type="http://schemas.openxmlformats.org/officeDocument/2006/relationships/hyperlink" Target="consultantplus://offline/ref=1C5BF617463560441C69C8DC780A2AFDDA514CCD20203AF4D4AE19FA38E7B02B3796085ACEA6238BWArAG" TargetMode="External"/><Relationship Id="rId14" Type="http://schemas.openxmlformats.org/officeDocument/2006/relationships/hyperlink" Target="consultantplus://offline/ref=1C5BF617463560441C69C8DC780A2AFDDA5148CC272C3AF4D4AE19FA38E7B02B3796085ACEA7278FWAr8G" TargetMode="External"/><Relationship Id="rId22" Type="http://schemas.openxmlformats.org/officeDocument/2006/relationships/hyperlink" Target="consultantplus://offline/ref=DC5D76CD6832722C27BE19EAAA5B30F61FF82A2D1DB8155C88701BC658474FC9B155FE1532A342F736HEG"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CF3A-833D-49F3-B7C3-93DBB944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11834</TotalTime>
  <Pages>9</Pages>
  <Words>4982</Words>
  <Characters>28402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33318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540</cp:revision>
  <cp:lastPrinted>2016-03-09T07:05:00Z</cp:lastPrinted>
  <dcterms:created xsi:type="dcterms:W3CDTF">2015-01-15T09:15:00Z</dcterms:created>
  <dcterms:modified xsi:type="dcterms:W3CDTF">2016-12-09T08:35:00Z</dcterms:modified>
</cp:coreProperties>
</file>